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3A" w:rsidRPr="00BF04FB" w:rsidRDefault="00654BDD">
      <w:pPr>
        <w:rPr>
          <w:rFonts w:ascii="Comic Sans MS" w:hAnsi="Comic Sans MS"/>
          <w:b/>
          <w:sz w:val="28"/>
          <w:szCs w:val="28"/>
          <w:u w:val="single"/>
        </w:rPr>
      </w:pPr>
      <w:bookmarkStart w:id="0" w:name="_GoBack"/>
      <w:bookmarkEnd w:id="0"/>
      <w:r>
        <w:rPr>
          <w:rFonts w:ascii="Comic Sans MS" w:hAnsi="Comic Sans MS"/>
          <w:b/>
          <w:noProof/>
          <w:sz w:val="28"/>
          <w:szCs w:val="28"/>
          <w:u w:val="single"/>
          <w:lang w:eastAsia="en-GB"/>
        </w:rPr>
        <w:drawing>
          <wp:anchor distT="0" distB="0" distL="114300" distR="114300" simplePos="0" relativeHeight="251658240" behindDoc="0" locked="0" layoutInCell="1" allowOverlap="1" wp14:anchorId="19899A09" wp14:editId="4EE6F7B4">
            <wp:simplePos x="0" y="0"/>
            <wp:positionH relativeFrom="column">
              <wp:posOffset>8589645</wp:posOffset>
            </wp:positionH>
            <wp:positionV relativeFrom="paragraph">
              <wp:posOffset>0</wp:posOffset>
            </wp:positionV>
            <wp:extent cx="1306830" cy="1292225"/>
            <wp:effectExtent l="0" t="0" r="7620" b="3175"/>
            <wp:wrapSquare wrapText="bothSides"/>
            <wp:docPr id="1" name="Picture 1" descr="scblu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lue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83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3EF">
        <w:rPr>
          <w:rFonts w:ascii="Comic Sans MS" w:hAnsi="Comic Sans MS"/>
          <w:b/>
          <w:sz w:val="28"/>
          <w:szCs w:val="28"/>
          <w:u w:val="single"/>
        </w:rPr>
        <w:t xml:space="preserve">St. Clement’s C.of E. Academy </w:t>
      </w:r>
      <w:r w:rsidR="00B80DA2" w:rsidRPr="00BF04FB">
        <w:rPr>
          <w:rFonts w:ascii="Comic Sans MS" w:hAnsi="Comic Sans MS"/>
          <w:b/>
          <w:sz w:val="28"/>
          <w:szCs w:val="28"/>
          <w:u w:val="single"/>
        </w:rPr>
        <w:t>School Offer</w:t>
      </w:r>
    </w:p>
    <w:p w:rsidR="00B80DA2" w:rsidRPr="00BF04FB" w:rsidRDefault="00B80DA2">
      <w:pPr>
        <w:rPr>
          <w:rFonts w:ascii="Comic Sans MS" w:hAnsi="Comic Sans MS"/>
          <w:b/>
          <w:sz w:val="28"/>
          <w:szCs w:val="28"/>
        </w:rPr>
      </w:pPr>
      <w:r w:rsidRPr="00BF04FB">
        <w:rPr>
          <w:rFonts w:ascii="Comic Sans MS" w:hAnsi="Comic Sans MS"/>
          <w:b/>
          <w:sz w:val="28"/>
          <w:szCs w:val="28"/>
        </w:rPr>
        <w:t>What kinds of SEN does the school make provision for? What type of provision does the school make and how do they know it works?</w:t>
      </w:r>
    </w:p>
    <w:p w:rsidR="00B80DA2" w:rsidRPr="00677F32" w:rsidRDefault="00B80DA2" w:rsidP="00F91CDB">
      <w:pPr>
        <w:jc w:val="both"/>
        <w:rPr>
          <w:rFonts w:ascii="Comic Sans MS" w:hAnsi="Comic Sans MS"/>
          <w:sz w:val="24"/>
          <w:szCs w:val="24"/>
        </w:rPr>
      </w:pPr>
      <w:r w:rsidRPr="00677F32">
        <w:rPr>
          <w:rFonts w:ascii="Comic Sans MS" w:hAnsi="Comic Sans MS"/>
          <w:sz w:val="24"/>
          <w:szCs w:val="24"/>
        </w:rPr>
        <w:t>In our school we make p</w:t>
      </w:r>
      <w:r w:rsidR="0013753A" w:rsidRPr="00677F32">
        <w:rPr>
          <w:rFonts w:ascii="Comic Sans MS" w:hAnsi="Comic Sans MS"/>
          <w:sz w:val="24"/>
          <w:szCs w:val="24"/>
        </w:rPr>
        <w:t xml:space="preserve">rovision for all pupils with special educational needs and disabilities </w:t>
      </w:r>
      <w:r w:rsidR="0013753A" w:rsidRPr="00BF04FB">
        <w:rPr>
          <w:rFonts w:ascii="Comic Sans MS" w:hAnsi="Comic Sans MS"/>
          <w:b/>
          <w:sz w:val="24"/>
          <w:szCs w:val="24"/>
        </w:rPr>
        <w:t>(SEND</w:t>
      </w:r>
      <w:r w:rsidR="0013753A" w:rsidRPr="00677F32">
        <w:rPr>
          <w:rFonts w:ascii="Comic Sans MS" w:hAnsi="Comic Sans MS"/>
          <w:sz w:val="24"/>
          <w:szCs w:val="24"/>
        </w:rPr>
        <w:t>). A pupil has SEND where their</w:t>
      </w:r>
      <w:r w:rsidRPr="00677F32">
        <w:rPr>
          <w:rFonts w:ascii="Comic Sans MS" w:hAnsi="Comic Sans MS"/>
          <w:sz w:val="24"/>
          <w:szCs w:val="24"/>
        </w:rPr>
        <w:t xml:space="preserve"> learning diffic</w:t>
      </w:r>
      <w:r w:rsidR="0013753A" w:rsidRPr="00677F32">
        <w:rPr>
          <w:rFonts w:ascii="Comic Sans MS" w:hAnsi="Comic Sans MS"/>
          <w:sz w:val="24"/>
          <w:szCs w:val="24"/>
        </w:rPr>
        <w:t>ulty or disability calls for special educational needs provision that</w:t>
      </w:r>
      <w:r w:rsidRPr="00677F32">
        <w:rPr>
          <w:rFonts w:ascii="Comic Sans MS" w:hAnsi="Comic Sans MS"/>
          <w:sz w:val="24"/>
          <w:szCs w:val="24"/>
        </w:rPr>
        <w:t xml:space="preserve"> is provision from</w:t>
      </w:r>
      <w:r w:rsidR="0013753A" w:rsidRPr="00677F32">
        <w:rPr>
          <w:rFonts w:ascii="Comic Sans MS" w:hAnsi="Comic Sans MS"/>
          <w:sz w:val="24"/>
          <w:szCs w:val="24"/>
        </w:rPr>
        <w:t>,</w:t>
      </w:r>
      <w:r w:rsidRPr="00677F32">
        <w:rPr>
          <w:rFonts w:ascii="Comic Sans MS" w:hAnsi="Comic Sans MS"/>
          <w:sz w:val="24"/>
          <w:szCs w:val="24"/>
        </w:rPr>
        <w:t xml:space="preserve"> and additional to</w:t>
      </w:r>
      <w:r w:rsidR="0013753A" w:rsidRPr="00677F32">
        <w:rPr>
          <w:rFonts w:ascii="Comic Sans MS" w:hAnsi="Comic Sans MS"/>
          <w:sz w:val="24"/>
          <w:szCs w:val="24"/>
        </w:rPr>
        <w:t>,</w:t>
      </w:r>
      <w:r w:rsidRPr="00677F32">
        <w:rPr>
          <w:rFonts w:ascii="Comic Sans MS" w:hAnsi="Comic Sans MS"/>
          <w:sz w:val="24"/>
          <w:szCs w:val="24"/>
        </w:rPr>
        <w:t xml:space="preserve"> what is normally available to pupils of the same age.  Learning difficulties or disabilities fall into </w:t>
      </w:r>
      <w:r w:rsidR="00B024A0" w:rsidRPr="00677F32">
        <w:rPr>
          <w:rFonts w:ascii="Comic Sans MS" w:hAnsi="Comic Sans MS"/>
          <w:sz w:val="24"/>
          <w:szCs w:val="24"/>
        </w:rPr>
        <w:t xml:space="preserve">4 areas. </w:t>
      </w:r>
      <w:r w:rsidR="0013753A" w:rsidRPr="00677F32">
        <w:rPr>
          <w:rFonts w:ascii="Comic Sans MS" w:hAnsi="Comic Sans MS"/>
          <w:sz w:val="24"/>
          <w:szCs w:val="24"/>
        </w:rPr>
        <w:t xml:space="preserve">We know that some children will have difficulty in more than one area and will do our best to meet their needs. </w:t>
      </w:r>
      <w:r w:rsidR="00B024A0" w:rsidRPr="00677F32">
        <w:rPr>
          <w:rFonts w:ascii="Comic Sans MS" w:hAnsi="Comic Sans MS"/>
          <w:sz w:val="24"/>
          <w:szCs w:val="24"/>
        </w:rPr>
        <w:t>The table below explai</w:t>
      </w:r>
      <w:r w:rsidRPr="00677F32">
        <w:rPr>
          <w:rFonts w:ascii="Comic Sans MS" w:hAnsi="Comic Sans MS"/>
          <w:sz w:val="24"/>
          <w:szCs w:val="24"/>
        </w:rPr>
        <w:t>ns those areas, the support our school can give and how as a school we know it is working.</w:t>
      </w:r>
    </w:p>
    <w:p w:rsidR="00B80DA2" w:rsidRPr="00677F32" w:rsidRDefault="0013753A" w:rsidP="00F91CDB">
      <w:pPr>
        <w:jc w:val="both"/>
        <w:rPr>
          <w:rFonts w:ascii="Comic Sans MS" w:hAnsi="Comic Sans MS"/>
          <w:sz w:val="24"/>
          <w:szCs w:val="24"/>
        </w:rPr>
      </w:pPr>
      <w:r w:rsidRPr="00677F32">
        <w:rPr>
          <w:rFonts w:ascii="Comic Sans MS" w:hAnsi="Comic Sans MS"/>
          <w:sz w:val="24"/>
          <w:szCs w:val="24"/>
        </w:rPr>
        <w:t>All children in school have support within lessons through differentiation and quality first teaching strategies. This means activities are planned according to the level the pupil is working at. This can include a variety of adaptations including changes to the physical environment, changes to teaching styles, as well as levels of adult support.</w:t>
      </w:r>
    </w:p>
    <w:p w:rsidR="0013753A" w:rsidRPr="00677F32" w:rsidRDefault="0013753A" w:rsidP="00F91CDB">
      <w:pPr>
        <w:jc w:val="both"/>
        <w:rPr>
          <w:rFonts w:ascii="Comic Sans MS" w:hAnsi="Comic Sans MS"/>
          <w:sz w:val="24"/>
          <w:szCs w:val="24"/>
        </w:rPr>
      </w:pPr>
    </w:p>
    <w:tbl>
      <w:tblPr>
        <w:tblStyle w:val="TableGrid"/>
        <w:tblW w:w="15417" w:type="dxa"/>
        <w:tblLook w:val="04A0" w:firstRow="1" w:lastRow="0" w:firstColumn="1" w:lastColumn="0" w:noHBand="0" w:noVBand="1"/>
      </w:tblPr>
      <w:tblGrid>
        <w:gridCol w:w="4361"/>
        <w:gridCol w:w="6520"/>
        <w:gridCol w:w="4536"/>
      </w:tblGrid>
      <w:tr w:rsidR="00B80DA2" w:rsidRPr="00677F32" w:rsidTr="00B91B8F">
        <w:tc>
          <w:tcPr>
            <w:tcW w:w="4361" w:type="dxa"/>
            <w:shd w:val="clear" w:color="auto" w:fill="FFFFFF" w:themeFill="background1"/>
          </w:tcPr>
          <w:p w:rsidR="00B80DA2" w:rsidRPr="00BF04FB" w:rsidRDefault="00B80DA2" w:rsidP="0013753A">
            <w:pPr>
              <w:jc w:val="center"/>
              <w:rPr>
                <w:rFonts w:ascii="Comic Sans MS" w:hAnsi="Comic Sans MS"/>
                <w:b/>
                <w:sz w:val="28"/>
                <w:szCs w:val="28"/>
              </w:rPr>
            </w:pPr>
            <w:r w:rsidRPr="00BF04FB">
              <w:rPr>
                <w:rFonts w:ascii="Comic Sans MS" w:hAnsi="Comic Sans MS"/>
                <w:b/>
                <w:sz w:val="28"/>
                <w:szCs w:val="28"/>
              </w:rPr>
              <w:t>Types of need and what it could look like</w:t>
            </w:r>
          </w:p>
        </w:tc>
        <w:tc>
          <w:tcPr>
            <w:tcW w:w="6520" w:type="dxa"/>
            <w:shd w:val="clear" w:color="auto" w:fill="FFFFFF" w:themeFill="background1"/>
          </w:tcPr>
          <w:p w:rsidR="00B80DA2" w:rsidRPr="00BF04FB" w:rsidRDefault="00B80DA2" w:rsidP="0013753A">
            <w:pPr>
              <w:jc w:val="center"/>
              <w:rPr>
                <w:rFonts w:ascii="Comic Sans MS" w:hAnsi="Comic Sans MS"/>
                <w:b/>
                <w:sz w:val="28"/>
                <w:szCs w:val="28"/>
              </w:rPr>
            </w:pPr>
            <w:r w:rsidRPr="00BF04FB">
              <w:rPr>
                <w:rFonts w:ascii="Comic Sans MS" w:hAnsi="Comic Sans MS"/>
                <w:b/>
                <w:sz w:val="28"/>
                <w:szCs w:val="28"/>
              </w:rPr>
              <w:t>Examples of support available in our school</w:t>
            </w:r>
          </w:p>
        </w:tc>
        <w:tc>
          <w:tcPr>
            <w:tcW w:w="4536" w:type="dxa"/>
            <w:shd w:val="clear" w:color="auto" w:fill="FFFFFF" w:themeFill="background1"/>
          </w:tcPr>
          <w:p w:rsidR="00B80DA2" w:rsidRPr="00BF04FB" w:rsidRDefault="00B80DA2" w:rsidP="0013753A">
            <w:pPr>
              <w:jc w:val="center"/>
              <w:rPr>
                <w:rFonts w:ascii="Comic Sans MS" w:hAnsi="Comic Sans MS"/>
                <w:b/>
                <w:sz w:val="28"/>
                <w:szCs w:val="28"/>
              </w:rPr>
            </w:pPr>
            <w:r w:rsidRPr="00BF04FB">
              <w:rPr>
                <w:rFonts w:ascii="Comic Sans MS" w:hAnsi="Comic Sans MS"/>
                <w:b/>
                <w:sz w:val="28"/>
                <w:szCs w:val="28"/>
              </w:rPr>
              <w:t>How we check it’s working</w:t>
            </w:r>
          </w:p>
        </w:tc>
      </w:tr>
      <w:tr w:rsidR="00BF04FB" w:rsidRPr="00677F32" w:rsidTr="00B91B8F">
        <w:tc>
          <w:tcPr>
            <w:tcW w:w="15417" w:type="dxa"/>
            <w:gridSpan w:val="3"/>
            <w:shd w:val="clear" w:color="auto" w:fill="8DB3E2" w:themeFill="text2" w:themeFillTint="66"/>
          </w:tcPr>
          <w:p w:rsidR="00BF04FB" w:rsidRPr="00BF04FB" w:rsidRDefault="00BF04FB" w:rsidP="00BF04FB">
            <w:pPr>
              <w:pStyle w:val="ListParagraph"/>
              <w:jc w:val="center"/>
              <w:rPr>
                <w:rFonts w:ascii="Comic Sans MS" w:hAnsi="Comic Sans MS"/>
                <w:b/>
                <w:sz w:val="28"/>
                <w:szCs w:val="28"/>
              </w:rPr>
            </w:pPr>
            <w:r w:rsidRPr="00BF04FB">
              <w:rPr>
                <w:rFonts w:ascii="Comic Sans MS" w:hAnsi="Comic Sans MS"/>
                <w:b/>
                <w:sz w:val="28"/>
                <w:szCs w:val="28"/>
              </w:rPr>
              <w:t>COMMUNICATION AND INTERACTION</w:t>
            </w:r>
          </w:p>
        </w:tc>
      </w:tr>
      <w:tr w:rsidR="00B80DA2" w:rsidRPr="00677F32" w:rsidTr="00BF04FB">
        <w:tc>
          <w:tcPr>
            <w:tcW w:w="4361" w:type="dxa"/>
          </w:tcPr>
          <w:p w:rsidR="00282E8D" w:rsidRDefault="000C4ACD" w:rsidP="000C4ACD">
            <w:pPr>
              <w:rPr>
                <w:rFonts w:ascii="Comic Sans MS" w:hAnsi="Comic Sans MS"/>
                <w:sz w:val="24"/>
                <w:szCs w:val="24"/>
              </w:rPr>
            </w:pPr>
            <w:r w:rsidRPr="00677F32">
              <w:rPr>
                <w:rFonts w:ascii="Comic Sans MS" w:hAnsi="Comic Sans MS"/>
                <w:sz w:val="24"/>
                <w:szCs w:val="24"/>
              </w:rPr>
              <w:t xml:space="preserve">Pupils who find it difficult interacting with the world around them. </w:t>
            </w:r>
          </w:p>
          <w:p w:rsidR="00F91CDB" w:rsidRDefault="00F91CDB" w:rsidP="000C4ACD">
            <w:pPr>
              <w:rPr>
                <w:rFonts w:ascii="Comic Sans MS" w:hAnsi="Comic Sans MS"/>
                <w:sz w:val="24"/>
                <w:szCs w:val="24"/>
              </w:rPr>
            </w:pPr>
          </w:p>
          <w:p w:rsidR="00932F0B" w:rsidRPr="00677F32" w:rsidRDefault="000C4ACD" w:rsidP="000C4ACD">
            <w:pPr>
              <w:rPr>
                <w:rFonts w:ascii="Comic Sans MS" w:hAnsi="Comic Sans MS"/>
                <w:sz w:val="24"/>
                <w:szCs w:val="24"/>
              </w:rPr>
            </w:pPr>
            <w:r w:rsidRPr="00677F32">
              <w:rPr>
                <w:rFonts w:ascii="Comic Sans MS" w:hAnsi="Comic Sans MS"/>
                <w:sz w:val="24"/>
                <w:szCs w:val="24"/>
              </w:rPr>
              <w:t xml:space="preserve">Some of the </w:t>
            </w:r>
            <w:r w:rsidR="00282E8D">
              <w:rPr>
                <w:rFonts w:ascii="Comic Sans MS" w:hAnsi="Comic Sans MS"/>
                <w:sz w:val="24"/>
                <w:szCs w:val="24"/>
              </w:rPr>
              <w:t>difficulties these pupils may have are</w:t>
            </w:r>
            <w:r w:rsidRPr="00677F32">
              <w:rPr>
                <w:rFonts w:ascii="Comic Sans MS" w:hAnsi="Comic Sans MS"/>
                <w:sz w:val="24"/>
                <w:szCs w:val="24"/>
              </w:rPr>
              <w:t>:</w:t>
            </w:r>
          </w:p>
          <w:p w:rsidR="000C4ACD" w:rsidRPr="00677F32" w:rsidRDefault="000C4ACD" w:rsidP="000C4ACD">
            <w:pPr>
              <w:pStyle w:val="ListParagraph"/>
              <w:numPr>
                <w:ilvl w:val="0"/>
                <w:numId w:val="3"/>
              </w:numPr>
              <w:rPr>
                <w:rFonts w:ascii="Comic Sans MS" w:hAnsi="Comic Sans MS"/>
                <w:sz w:val="24"/>
                <w:szCs w:val="24"/>
              </w:rPr>
            </w:pPr>
            <w:r w:rsidRPr="00677F32">
              <w:rPr>
                <w:rFonts w:ascii="Comic Sans MS" w:hAnsi="Comic Sans MS"/>
                <w:sz w:val="24"/>
                <w:szCs w:val="24"/>
              </w:rPr>
              <w:t>Talking to other adults and children when in a group</w:t>
            </w:r>
          </w:p>
          <w:p w:rsidR="000C4ACD" w:rsidRPr="00677F32" w:rsidRDefault="000C4ACD" w:rsidP="000C4ACD">
            <w:pPr>
              <w:pStyle w:val="ListParagraph"/>
              <w:numPr>
                <w:ilvl w:val="0"/>
                <w:numId w:val="3"/>
              </w:numPr>
              <w:rPr>
                <w:rFonts w:ascii="Comic Sans MS" w:hAnsi="Comic Sans MS"/>
                <w:sz w:val="24"/>
                <w:szCs w:val="24"/>
              </w:rPr>
            </w:pPr>
            <w:r w:rsidRPr="00677F32">
              <w:rPr>
                <w:rFonts w:ascii="Comic Sans MS" w:hAnsi="Comic Sans MS"/>
                <w:sz w:val="24"/>
                <w:szCs w:val="24"/>
              </w:rPr>
              <w:t>Talking about a topic they haven’t chosen to talk about</w:t>
            </w:r>
          </w:p>
          <w:p w:rsidR="000C4ACD" w:rsidRPr="00677F32" w:rsidRDefault="000C4ACD" w:rsidP="000C4ACD">
            <w:pPr>
              <w:pStyle w:val="ListParagraph"/>
              <w:numPr>
                <w:ilvl w:val="0"/>
                <w:numId w:val="3"/>
              </w:numPr>
              <w:rPr>
                <w:rFonts w:ascii="Comic Sans MS" w:hAnsi="Comic Sans MS"/>
                <w:sz w:val="24"/>
                <w:szCs w:val="24"/>
              </w:rPr>
            </w:pPr>
            <w:r w:rsidRPr="00677F32">
              <w:rPr>
                <w:rFonts w:ascii="Comic Sans MS" w:hAnsi="Comic Sans MS"/>
                <w:sz w:val="24"/>
                <w:szCs w:val="24"/>
              </w:rPr>
              <w:lastRenderedPageBreak/>
              <w:t xml:space="preserve">Making friends </w:t>
            </w:r>
          </w:p>
          <w:p w:rsidR="000C4ACD" w:rsidRPr="00677F32" w:rsidRDefault="000C4ACD" w:rsidP="000C4ACD">
            <w:pPr>
              <w:pStyle w:val="ListParagraph"/>
              <w:numPr>
                <w:ilvl w:val="0"/>
                <w:numId w:val="3"/>
              </w:numPr>
              <w:rPr>
                <w:rFonts w:ascii="Comic Sans MS" w:hAnsi="Comic Sans MS"/>
                <w:sz w:val="24"/>
                <w:szCs w:val="24"/>
              </w:rPr>
            </w:pPr>
            <w:r w:rsidRPr="00677F32">
              <w:rPr>
                <w:rFonts w:ascii="Comic Sans MS" w:hAnsi="Comic Sans MS"/>
                <w:sz w:val="24"/>
                <w:szCs w:val="24"/>
              </w:rPr>
              <w:t>Following rules made by someone else</w:t>
            </w:r>
          </w:p>
          <w:p w:rsidR="000C4ACD" w:rsidRDefault="00677F32" w:rsidP="000C4ACD">
            <w:pPr>
              <w:pStyle w:val="ListParagraph"/>
              <w:numPr>
                <w:ilvl w:val="0"/>
                <w:numId w:val="3"/>
              </w:numPr>
              <w:rPr>
                <w:rFonts w:ascii="Comic Sans MS" w:hAnsi="Comic Sans MS"/>
                <w:sz w:val="24"/>
                <w:szCs w:val="24"/>
              </w:rPr>
            </w:pPr>
            <w:r>
              <w:rPr>
                <w:rFonts w:ascii="Comic Sans MS" w:hAnsi="Comic Sans MS"/>
                <w:sz w:val="24"/>
                <w:szCs w:val="24"/>
              </w:rPr>
              <w:t>Dealing with changes in the way they usually do things</w:t>
            </w:r>
          </w:p>
          <w:p w:rsidR="00677F32" w:rsidRDefault="00677F32" w:rsidP="000C4ACD">
            <w:pPr>
              <w:pStyle w:val="ListParagraph"/>
              <w:numPr>
                <w:ilvl w:val="0"/>
                <w:numId w:val="3"/>
              </w:numPr>
              <w:rPr>
                <w:rFonts w:ascii="Comic Sans MS" w:hAnsi="Comic Sans MS"/>
                <w:sz w:val="24"/>
                <w:szCs w:val="24"/>
              </w:rPr>
            </w:pPr>
            <w:r>
              <w:rPr>
                <w:rFonts w:ascii="Comic Sans MS" w:hAnsi="Comic Sans MS"/>
                <w:sz w:val="24"/>
                <w:szCs w:val="24"/>
              </w:rPr>
              <w:t>Dealing with noises, smells or other sensations around them</w:t>
            </w:r>
          </w:p>
          <w:p w:rsidR="00677F32" w:rsidRDefault="00677F32" w:rsidP="000C4ACD">
            <w:pPr>
              <w:pStyle w:val="ListParagraph"/>
              <w:numPr>
                <w:ilvl w:val="0"/>
                <w:numId w:val="3"/>
              </w:numPr>
              <w:rPr>
                <w:rFonts w:ascii="Comic Sans MS" w:hAnsi="Comic Sans MS"/>
                <w:sz w:val="24"/>
                <w:szCs w:val="24"/>
              </w:rPr>
            </w:pPr>
            <w:r>
              <w:rPr>
                <w:rFonts w:ascii="Comic Sans MS" w:hAnsi="Comic Sans MS"/>
                <w:sz w:val="24"/>
                <w:szCs w:val="24"/>
              </w:rPr>
              <w:t>Communicating what they are thinking</w:t>
            </w:r>
          </w:p>
          <w:p w:rsidR="00677F32" w:rsidRDefault="00677F32" w:rsidP="000C4ACD">
            <w:pPr>
              <w:pStyle w:val="ListParagraph"/>
              <w:numPr>
                <w:ilvl w:val="0"/>
                <w:numId w:val="3"/>
              </w:numPr>
              <w:rPr>
                <w:rFonts w:ascii="Comic Sans MS" w:hAnsi="Comic Sans MS"/>
                <w:sz w:val="24"/>
                <w:szCs w:val="24"/>
              </w:rPr>
            </w:pPr>
            <w:r>
              <w:rPr>
                <w:rFonts w:ascii="Comic Sans MS" w:hAnsi="Comic Sans MS"/>
                <w:sz w:val="24"/>
                <w:szCs w:val="24"/>
              </w:rPr>
              <w:t>Understanding what people mean when they are talking</w:t>
            </w:r>
          </w:p>
          <w:p w:rsidR="00013B9F" w:rsidRPr="00013B9F" w:rsidRDefault="00013B9F" w:rsidP="00013B9F">
            <w:pPr>
              <w:ind w:left="360"/>
              <w:rPr>
                <w:rFonts w:ascii="Comic Sans MS" w:hAnsi="Comic Sans MS"/>
                <w:sz w:val="24"/>
                <w:szCs w:val="24"/>
              </w:rPr>
            </w:pPr>
          </w:p>
        </w:tc>
        <w:tc>
          <w:tcPr>
            <w:tcW w:w="6520" w:type="dxa"/>
          </w:tcPr>
          <w:p w:rsidR="00B80DA2" w:rsidRPr="00677F32" w:rsidRDefault="00B024A0" w:rsidP="00932F0B">
            <w:pPr>
              <w:pStyle w:val="ListParagraph"/>
              <w:numPr>
                <w:ilvl w:val="0"/>
                <w:numId w:val="3"/>
              </w:numPr>
              <w:rPr>
                <w:rFonts w:ascii="Comic Sans MS" w:hAnsi="Comic Sans MS"/>
                <w:sz w:val="24"/>
                <w:szCs w:val="24"/>
              </w:rPr>
            </w:pPr>
            <w:r w:rsidRPr="00677F32">
              <w:rPr>
                <w:rFonts w:ascii="Comic Sans MS" w:hAnsi="Comic Sans MS"/>
                <w:sz w:val="24"/>
                <w:szCs w:val="24"/>
              </w:rPr>
              <w:lastRenderedPageBreak/>
              <w:t>Teaching styles</w:t>
            </w:r>
          </w:p>
          <w:p w:rsidR="00B024A0" w:rsidRPr="00677F32" w:rsidRDefault="00B024A0" w:rsidP="00932F0B">
            <w:pPr>
              <w:pStyle w:val="ListParagraph"/>
              <w:numPr>
                <w:ilvl w:val="0"/>
                <w:numId w:val="3"/>
              </w:numPr>
              <w:rPr>
                <w:rFonts w:ascii="Comic Sans MS" w:hAnsi="Comic Sans MS"/>
                <w:sz w:val="24"/>
                <w:szCs w:val="24"/>
              </w:rPr>
            </w:pPr>
            <w:r w:rsidRPr="00677F32">
              <w:rPr>
                <w:rFonts w:ascii="Comic Sans MS" w:hAnsi="Comic Sans MS"/>
                <w:sz w:val="24"/>
                <w:szCs w:val="24"/>
              </w:rPr>
              <w:t>Additional support can be given in a small group by an adult to help the pupil with the things they are finding difficult</w:t>
            </w:r>
          </w:p>
          <w:p w:rsidR="00B024A0" w:rsidRPr="00677F32" w:rsidRDefault="00B024A0" w:rsidP="00932F0B">
            <w:pPr>
              <w:pStyle w:val="ListParagraph"/>
              <w:numPr>
                <w:ilvl w:val="0"/>
                <w:numId w:val="3"/>
              </w:numPr>
              <w:rPr>
                <w:rFonts w:ascii="Comic Sans MS" w:hAnsi="Comic Sans MS"/>
                <w:sz w:val="24"/>
                <w:szCs w:val="24"/>
              </w:rPr>
            </w:pPr>
            <w:r w:rsidRPr="00677F32">
              <w:rPr>
                <w:rFonts w:ascii="Comic Sans MS" w:hAnsi="Comic Sans MS"/>
                <w:sz w:val="24"/>
                <w:szCs w:val="24"/>
              </w:rPr>
              <w:t>Use of support programmes to help the pupil build communication and interaction skills</w:t>
            </w:r>
          </w:p>
          <w:p w:rsidR="00B024A0" w:rsidRPr="00677F32" w:rsidRDefault="00B024A0" w:rsidP="00932F0B">
            <w:pPr>
              <w:pStyle w:val="ListParagraph"/>
              <w:numPr>
                <w:ilvl w:val="0"/>
                <w:numId w:val="3"/>
              </w:numPr>
              <w:rPr>
                <w:rFonts w:ascii="Comic Sans MS" w:hAnsi="Comic Sans MS"/>
                <w:sz w:val="24"/>
                <w:szCs w:val="24"/>
              </w:rPr>
            </w:pPr>
            <w:r w:rsidRPr="00677F32">
              <w:rPr>
                <w:rFonts w:ascii="Comic Sans MS" w:hAnsi="Comic Sans MS"/>
                <w:sz w:val="24"/>
                <w:szCs w:val="24"/>
              </w:rPr>
              <w:t xml:space="preserve">Use </w:t>
            </w:r>
            <w:r w:rsidR="00932F0B" w:rsidRPr="00677F32">
              <w:rPr>
                <w:rFonts w:ascii="Comic Sans MS" w:hAnsi="Comic Sans MS"/>
                <w:sz w:val="24"/>
                <w:szCs w:val="24"/>
              </w:rPr>
              <w:t>resources</w:t>
            </w:r>
            <w:r w:rsidRPr="00677F32">
              <w:rPr>
                <w:rFonts w:ascii="Comic Sans MS" w:hAnsi="Comic Sans MS"/>
                <w:sz w:val="24"/>
                <w:szCs w:val="24"/>
              </w:rPr>
              <w:t xml:space="preserve"> in the classroom to help the pupil understand or deal with t</w:t>
            </w:r>
            <w:r w:rsidR="00932F0B" w:rsidRPr="00677F32">
              <w:rPr>
                <w:rFonts w:ascii="Comic Sans MS" w:hAnsi="Comic Sans MS"/>
                <w:sz w:val="24"/>
                <w:szCs w:val="24"/>
              </w:rPr>
              <w:t>hings that are happening e.g. visual timetables</w:t>
            </w:r>
            <w:r w:rsidRPr="00677F32">
              <w:rPr>
                <w:rFonts w:ascii="Comic Sans MS" w:hAnsi="Comic Sans MS"/>
                <w:sz w:val="24"/>
                <w:szCs w:val="24"/>
              </w:rPr>
              <w:t>, social stories</w:t>
            </w:r>
          </w:p>
          <w:p w:rsidR="00B024A0" w:rsidRPr="00677F32" w:rsidRDefault="00B024A0" w:rsidP="00932F0B">
            <w:pPr>
              <w:pStyle w:val="ListParagraph"/>
              <w:numPr>
                <w:ilvl w:val="0"/>
                <w:numId w:val="3"/>
              </w:numPr>
              <w:rPr>
                <w:rFonts w:ascii="Comic Sans MS" w:hAnsi="Comic Sans MS"/>
                <w:sz w:val="24"/>
                <w:szCs w:val="24"/>
              </w:rPr>
            </w:pPr>
            <w:r w:rsidRPr="00677F32">
              <w:rPr>
                <w:rFonts w:ascii="Comic Sans MS" w:hAnsi="Comic Sans MS"/>
                <w:sz w:val="24"/>
                <w:szCs w:val="24"/>
              </w:rPr>
              <w:t xml:space="preserve">Get advice from professionals and specialist </w:t>
            </w:r>
            <w:r w:rsidRPr="00677F32">
              <w:rPr>
                <w:rFonts w:ascii="Comic Sans MS" w:hAnsi="Comic Sans MS"/>
                <w:sz w:val="24"/>
                <w:szCs w:val="24"/>
              </w:rPr>
              <w:lastRenderedPageBreak/>
              <w:t xml:space="preserve">staff trained in school </w:t>
            </w:r>
          </w:p>
          <w:p w:rsidR="00B024A0" w:rsidRPr="00677F32" w:rsidRDefault="00B024A0" w:rsidP="00932F0B">
            <w:pPr>
              <w:pStyle w:val="ListParagraph"/>
              <w:numPr>
                <w:ilvl w:val="0"/>
                <w:numId w:val="3"/>
              </w:numPr>
              <w:rPr>
                <w:rFonts w:ascii="Comic Sans MS" w:hAnsi="Comic Sans MS"/>
                <w:sz w:val="24"/>
                <w:szCs w:val="24"/>
              </w:rPr>
            </w:pPr>
            <w:r w:rsidRPr="00677F32">
              <w:rPr>
                <w:rFonts w:ascii="Comic Sans MS" w:hAnsi="Comic Sans MS"/>
                <w:sz w:val="24"/>
                <w:szCs w:val="24"/>
              </w:rPr>
              <w:t>Individual targets are set to help show what the pupil needs help with</w:t>
            </w:r>
          </w:p>
          <w:p w:rsidR="00B024A0" w:rsidRPr="00677F32" w:rsidRDefault="00B024A0">
            <w:pPr>
              <w:rPr>
                <w:rFonts w:ascii="Comic Sans MS" w:hAnsi="Comic Sans MS"/>
                <w:sz w:val="24"/>
                <w:szCs w:val="24"/>
              </w:rPr>
            </w:pPr>
          </w:p>
        </w:tc>
        <w:tc>
          <w:tcPr>
            <w:tcW w:w="4536" w:type="dxa"/>
          </w:tcPr>
          <w:p w:rsidR="008D73B8" w:rsidRDefault="008D73B8" w:rsidP="008D73B8">
            <w:pPr>
              <w:pStyle w:val="ListParagraph"/>
              <w:numPr>
                <w:ilvl w:val="0"/>
                <w:numId w:val="3"/>
              </w:numPr>
              <w:rPr>
                <w:rFonts w:ascii="Comic Sans MS" w:hAnsi="Comic Sans MS"/>
                <w:sz w:val="24"/>
                <w:szCs w:val="24"/>
              </w:rPr>
            </w:pPr>
            <w:r w:rsidRPr="008D73B8">
              <w:rPr>
                <w:rFonts w:ascii="Comic Sans MS" w:hAnsi="Comic Sans MS"/>
                <w:sz w:val="24"/>
                <w:szCs w:val="24"/>
              </w:rPr>
              <w:lastRenderedPageBreak/>
              <w:t>Through observations of the pupil</w:t>
            </w:r>
            <w:r>
              <w:rPr>
                <w:rFonts w:ascii="Comic Sans MS" w:hAnsi="Comic Sans MS"/>
                <w:sz w:val="24"/>
                <w:szCs w:val="24"/>
              </w:rPr>
              <w:t xml:space="preserve"> </w:t>
            </w:r>
            <w:r w:rsidR="00D3342A">
              <w:rPr>
                <w:rFonts w:ascii="Comic Sans MS" w:hAnsi="Comic Sans MS"/>
                <w:sz w:val="24"/>
                <w:szCs w:val="24"/>
              </w:rPr>
              <w:t>to see if they are communicating</w:t>
            </w:r>
            <w:r>
              <w:rPr>
                <w:rFonts w:ascii="Comic Sans MS" w:hAnsi="Comic Sans MS"/>
                <w:sz w:val="24"/>
                <w:szCs w:val="24"/>
              </w:rPr>
              <w:t xml:space="preserve"> or acting differently</w:t>
            </w:r>
          </w:p>
          <w:p w:rsidR="008D73B8" w:rsidRPr="008D73B8" w:rsidRDefault="008D73B8" w:rsidP="008D73B8">
            <w:pPr>
              <w:pStyle w:val="ListParagraph"/>
              <w:numPr>
                <w:ilvl w:val="0"/>
                <w:numId w:val="3"/>
              </w:numPr>
              <w:rPr>
                <w:rFonts w:ascii="Comic Sans MS" w:hAnsi="Comic Sans MS"/>
                <w:sz w:val="24"/>
                <w:szCs w:val="24"/>
              </w:rPr>
            </w:pPr>
            <w:r>
              <w:rPr>
                <w:rFonts w:ascii="Comic Sans MS" w:hAnsi="Comic Sans MS"/>
                <w:sz w:val="24"/>
                <w:szCs w:val="24"/>
              </w:rPr>
              <w:t>B</w:t>
            </w:r>
            <w:r w:rsidRPr="008D73B8">
              <w:rPr>
                <w:rFonts w:ascii="Comic Sans MS" w:hAnsi="Comic Sans MS"/>
                <w:sz w:val="24"/>
                <w:szCs w:val="24"/>
              </w:rPr>
              <w:t>y monitoring whether the pupil’s targets have been achieved</w:t>
            </w:r>
          </w:p>
          <w:p w:rsidR="008D73B8" w:rsidRDefault="008D73B8" w:rsidP="008D73B8">
            <w:pPr>
              <w:pStyle w:val="ListParagraph"/>
              <w:numPr>
                <w:ilvl w:val="0"/>
                <w:numId w:val="3"/>
              </w:numPr>
              <w:rPr>
                <w:rFonts w:ascii="Comic Sans MS" w:hAnsi="Comic Sans MS"/>
                <w:sz w:val="24"/>
                <w:szCs w:val="24"/>
              </w:rPr>
            </w:pPr>
            <w:r>
              <w:rPr>
                <w:rFonts w:ascii="Comic Sans MS" w:hAnsi="Comic Sans MS"/>
                <w:sz w:val="24"/>
                <w:szCs w:val="24"/>
              </w:rPr>
              <w:t>Through discussion with the adults who work  with the pupil</w:t>
            </w:r>
          </w:p>
          <w:p w:rsidR="008D73B8" w:rsidRDefault="008D73B8" w:rsidP="008D73B8">
            <w:pPr>
              <w:pStyle w:val="ListParagraph"/>
              <w:numPr>
                <w:ilvl w:val="0"/>
                <w:numId w:val="3"/>
              </w:numPr>
              <w:rPr>
                <w:rFonts w:ascii="Comic Sans MS" w:hAnsi="Comic Sans MS"/>
                <w:sz w:val="24"/>
                <w:szCs w:val="24"/>
              </w:rPr>
            </w:pPr>
            <w:r>
              <w:rPr>
                <w:rFonts w:ascii="Comic Sans MS" w:hAnsi="Comic Sans MS"/>
                <w:sz w:val="24"/>
                <w:szCs w:val="24"/>
              </w:rPr>
              <w:t xml:space="preserve">Through discussions with </w:t>
            </w:r>
            <w:r>
              <w:rPr>
                <w:rFonts w:ascii="Comic Sans MS" w:hAnsi="Comic Sans MS"/>
                <w:sz w:val="24"/>
                <w:szCs w:val="24"/>
              </w:rPr>
              <w:lastRenderedPageBreak/>
              <w:t>parents</w:t>
            </w:r>
          </w:p>
          <w:p w:rsidR="00282E8D" w:rsidRDefault="00282E8D" w:rsidP="008D73B8">
            <w:pPr>
              <w:pStyle w:val="ListParagraph"/>
              <w:numPr>
                <w:ilvl w:val="0"/>
                <w:numId w:val="3"/>
              </w:numPr>
              <w:rPr>
                <w:rFonts w:ascii="Comic Sans MS" w:hAnsi="Comic Sans MS"/>
                <w:sz w:val="24"/>
                <w:szCs w:val="24"/>
              </w:rPr>
            </w:pPr>
            <w:r>
              <w:rPr>
                <w:rFonts w:ascii="Comic Sans MS" w:hAnsi="Comic Sans MS"/>
                <w:sz w:val="24"/>
                <w:szCs w:val="24"/>
              </w:rPr>
              <w:t>Through discussions with the pupil themselves</w:t>
            </w:r>
          </w:p>
          <w:p w:rsidR="00282E8D" w:rsidRPr="008D73B8" w:rsidRDefault="00282E8D" w:rsidP="00282E8D">
            <w:pPr>
              <w:pStyle w:val="ListParagraph"/>
              <w:rPr>
                <w:rFonts w:ascii="Comic Sans MS" w:hAnsi="Comic Sans MS"/>
                <w:sz w:val="24"/>
                <w:szCs w:val="24"/>
              </w:rPr>
            </w:pPr>
          </w:p>
        </w:tc>
      </w:tr>
      <w:tr w:rsidR="00BF04FB" w:rsidRPr="00677F32" w:rsidTr="00B91B8F">
        <w:tc>
          <w:tcPr>
            <w:tcW w:w="15417" w:type="dxa"/>
            <w:gridSpan w:val="3"/>
            <w:shd w:val="clear" w:color="auto" w:fill="8DB3E2" w:themeFill="text2" w:themeFillTint="66"/>
          </w:tcPr>
          <w:p w:rsidR="00BF04FB" w:rsidRPr="00BF04FB" w:rsidRDefault="00BF04FB" w:rsidP="00BF04FB">
            <w:pPr>
              <w:pStyle w:val="ListParagraph"/>
              <w:jc w:val="center"/>
              <w:rPr>
                <w:rFonts w:ascii="Comic Sans MS" w:hAnsi="Comic Sans MS"/>
                <w:b/>
                <w:sz w:val="28"/>
                <w:szCs w:val="28"/>
              </w:rPr>
            </w:pPr>
            <w:r w:rsidRPr="00BF04FB">
              <w:rPr>
                <w:rFonts w:ascii="Comic Sans MS" w:hAnsi="Comic Sans MS"/>
                <w:b/>
                <w:sz w:val="28"/>
                <w:szCs w:val="28"/>
              </w:rPr>
              <w:lastRenderedPageBreak/>
              <w:t>COGNITION AND LEARNING</w:t>
            </w:r>
          </w:p>
        </w:tc>
      </w:tr>
      <w:tr w:rsidR="00B80DA2" w:rsidRPr="00677F32" w:rsidTr="00BF04FB">
        <w:tc>
          <w:tcPr>
            <w:tcW w:w="4361" w:type="dxa"/>
          </w:tcPr>
          <w:p w:rsidR="00282E8D" w:rsidRDefault="00282E8D">
            <w:pPr>
              <w:rPr>
                <w:rFonts w:ascii="Comic Sans MS" w:hAnsi="Comic Sans MS"/>
                <w:sz w:val="24"/>
                <w:szCs w:val="24"/>
              </w:rPr>
            </w:pPr>
            <w:r>
              <w:rPr>
                <w:rFonts w:ascii="Comic Sans MS" w:hAnsi="Comic Sans MS"/>
                <w:sz w:val="24"/>
                <w:szCs w:val="24"/>
              </w:rPr>
              <w:t>Pupils who find learning, thinking and understanding harder than most other pupils.</w:t>
            </w:r>
          </w:p>
          <w:p w:rsidR="00F91CDB" w:rsidRDefault="00F91CDB">
            <w:pPr>
              <w:rPr>
                <w:rFonts w:ascii="Comic Sans MS" w:hAnsi="Comic Sans MS"/>
                <w:sz w:val="24"/>
                <w:szCs w:val="24"/>
              </w:rPr>
            </w:pPr>
          </w:p>
          <w:p w:rsidR="00282E8D" w:rsidRDefault="00282E8D" w:rsidP="00282E8D">
            <w:pPr>
              <w:rPr>
                <w:rFonts w:ascii="Comic Sans MS" w:hAnsi="Comic Sans MS"/>
                <w:sz w:val="24"/>
                <w:szCs w:val="24"/>
              </w:rPr>
            </w:pPr>
            <w:r w:rsidRPr="00677F32">
              <w:rPr>
                <w:rFonts w:ascii="Comic Sans MS" w:hAnsi="Comic Sans MS"/>
                <w:sz w:val="24"/>
                <w:szCs w:val="24"/>
              </w:rPr>
              <w:t xml:space="preserve">Some of the </w:t>
            </w:r>
            <w:r>
              <w:rPr>
                <w:rFonts w:ascii="Comic Sans MS" w:hAnsi="Comic Sans MS"/>
                <w:sz w:val="24"/>
                <w:szCs w:val="24"/>
              </w:rPr>
              <w:t>difficulties these pupils may have are</w:t>
            </w:r>
            <w:r w:rsidRPr="00677F32">
              <w:rPr>
                <w:rFonts w:ascii="Comic Sans MS" w:hAnsi="Comic Sans MS"/>
                <w:sz w:val="24"/>
                <w:szCs w:val="24"/>
              </w:rPr>
              <w:t>:</w:t>
            </w:r>
          </w:p>
          <w:p w:rsidR="00282E8D" w:rsidRDefault="00282E8D" w:rsidP="00282E8D">
            <w:pPr>
              <w:pStyle w:val="ListParagraph"/>
              <w:numPr>
                <w:ilvl w:val="0"/>
                <w:numId w:val="5"/>
              </w:numPr>
              <w:rPr>
                <w:rFonts w:ascii="Comic Sans MS" w:hAnsi="Comic Sans MS"/>
                <w:sz w:val="24"/>
                <w:szCs w:val="24"/>
              </w:rPr>
            </w:pPr>
            <w:r>
              <w:rPr>
                <w:rFonts w:ascii="Comic Sans MS" w:hAnsi="Comic Sans MS"/>
                <w:sz w:val="24"/>
                <w:szCs w:val="24"/>
              </w:rPr>
              <w:t>The length of time it takes them to learn a new skill</w:t>
            </w:r>
          </w:p>
          <w:p w:rsidR="00282E8D" w:rsidRDefault="00282E8D" w:rsidP="00282E8D">
            <w:pPr>
              <w:pStyle w:val="ListParagraph"/>
              <w:numPr>
                <w:ilvl w:val="0"/>
                <w:numId w:val="5"/>
              </w:numPr>
              <w:rPr>
                <w:rFonts w:ascii="Comic Sans MS" w:hAnsi="Comic Sans MS"/>
                <w:sz w:val="24"/>
                <w:szCs w:val="24"/>
              </w:rPr>
            </w:pPr>
            <w:r>
              <w:rPr>
                <w:rFonts w:ascii="Comic Sans MS" w:hAnsi="Comic Sans MS"/>
                <w:sz w:val="24"/>
                <w:szCs w:val="24"/>
              </w:rPr>
              <w:t>Remembering important words for reading and times tables</w:t>
            </w:r>
          </w:p>
          <w:p w:rsidR="00282E8D" w:rsidRDefault="00282E8D" w:rsidP="00282E8D">
            <w:pPr>
              <w:pStyle w:val="ListParagraph"/>
              <w:numPr>
                <w:ilvl w:val="0"/>
                <w:numId w:val="5"/>
              </w:numPr>
              <w:rPr>
                <w:rFonts w:ascii="Comic Sans MS" w:hAnsi="Comic Sans MS"/>
                <w:sz w:val="24"/>
                <w:szCs w:val="24"/>
              </w:rPr>
            </w:pPr>
            <w:r>
              <w:rPr>
                <w:rFonts w:ascii="Comic Sans MS" w:hAnsi="Comic Sans MS"/>
                <w:sz w:val="24"/>
                <w:szCs w:val="24"/>
              </w:rPr>
              <w:t>Understanding how to use letter sounds to read and spell words</w:t>
            </w:r>
          </w:p>
          <w:p w:rsidR="00282E8D" w:rsidRPr="00282E8D" w:rsidRDefault="00282E8D" w:rsidP="00282E8D">
            <w:pPr>
              <w:pStyle w:val="ListParagraph"/>
              <w:numPr>
                <w:ilvl w:val="0"/>
                <w:numId w:val="5"/>
              </w:numPr>
              <w:rPr>
                <w:rFonts w:ascii="Comic Sans MS" w:hAnsi="Comic Sans MS"/>
                <w:sz w:val="24"/>
                <w:szCs w:val="24"/>
              </w:rPr>
            </w:pPr>
            <w:r>
              <w:rPr>
                <w:rFonts w:ascii="Comic Sans MS" w:hAnsi="Comic Sans MS"/>
                <w:sz w:val="24"/>
                <w:szCs w:val="24"/>
              </w:rPr>
              <w:t>Needing more time to think through their answers</w:t>
            </w:r>
          </w:p>
          <w:p w:rsidR="00282E8D" w:rsidRDefault="00282E8D">
            <w:pPr>
              <w:rPr>
                <w:rFonts w:ascii="Comic Sans MS" w:hAnsi="Comic Sans MS"/>
                <w:sz w:val="24"/>
                <w:szCs w:val="24"/>
              </w:rPr>
            </w:pPr>
          </w:p>
          <w:p w:rsidR="00BF04FB" w:rsidRDefault="00BF04FB">
            <w:pPr>
              <w:rPr>
                <w:rFonts w:ascii="Comic Sans MS" w:hAnsi="Comic Sans MS"/>
                <w:sz w:val="24"/>
                <w:szCs w:val="24"/>
              </w:rPr>
            </w:pPr>
          </w:p>
          <w:p w:rsidR="00282E8D" w:rsidRPr="00677F32" w:rsidRDefault="00282E8D">
            <w:pPr>
              <w:rPr>
                <w:rFonts w:ascii="Comic Sans MS" w:hAnsi="Comic Sans MS"/>
                <w:sz w:val="24"/>
                <w:szCs w:val="24"/>
              </w:rPr>
            </w:pPr>
          </w:p>
        </w:tc>
        <w:tc>
          <w:tcPr>
            <w:tcW w:w="6520" w:type="dxa"/>
          </w:tcPr>
          <w:p w:rsidR="00282E8D" w:rsidRPr="00677F32" w:rsidRDefault="00282E8D" w:rsidP="00282E8D">
            <w:pPr>
              <w:pStyle w:val="ListParagraph"/>
              <w:numPr>
                <w:ilvl w:val="0"/>
                <w:numId w:val="3"/>
              </w:numPr>
              <w:rPr>
                <w:rFonts w:ascii="Comic Sans MS" w:hAnsi="Comic Sans MS"/>
                <w:sz w:val="24"/>
                <w:szCs w:val="24"/>
              </w:rPr>
            </w:pPr>
            <w:r w:rsidRPr="00677F32">
              <w:rPr>
                <w:rFonts w:ascii="Comic Sans MS" w:hAnsi="Comic Sans MS"/>
                <w:sz w:val="24"/>
                <w:szCs w:val="24"/>
              </w:rPr>
              <w:t>Teaching styles</w:t>
            </w:r>
          </w:p>
          <w:p w:rsidR="00282E8D" w:rsidRPr="00677F32" w:rsidRDefault="00282E8D" w:rsidP="00282E8D">
            <w:pPr>
              <w:pStyle w:val="ListParagraph"/>
              <w:numPr>
                <w:ilvl w:val="0"/>
                <w:numId w:val="3"/>
              </w:numPr>
              <w:rPr>
                <w:rFonts w:ascii="Comic Sans MS" w:hAnsi="Comic Sans MS"/>
                <w:sz w:val="24"/>
                <w:szCs w:val="24"/>
              </w:rPr>
            </w:pPr>
            <w:r w:rsidRPr="00677F32">
              <w:rPr>
                <w:rFonts w:ascii="Comic Sans MS" w:hAnsi="Comic Sans MS"/>
                <w:sz w:val="24"/>
                <w:szCs w:val="24"/>
              </w:rPr>
              <w:t>Additional support can be given in a small group by an adult to help the pupil with the things they are finding difficult</w:t>
            </w:r>
          </w:p>
          <w:p w:rsidR="00282E8D" w:rsidRPr="00677F32" w:rsidRDefault="00282E8D" w:rsidP="00282E8D">
            <w:pPr>
              <w:pStyle w:val="ListParagraph"/>
              <w:numPr>
                <w:ilvl w:val="0"/>
                <w:numId w:val="3"/>
              </w:numPr>
              <w:rPr>
                <w:rFonts w:ascii="Comic Sans MS" w:hAnsi="Comic Sans MS"/>
                <w:sz w:val="24"/>
                <w:szCs w:val="24"/>
              </w:rPr>
            </w:pPr>
            <w:r w:rsidRPr="00677F32">
              <w:rPr>
                <w:rFonts w:ascii="Comic Sans MS" w:hAnsi="Comic Sans MS"/>
                <w:sz w:val="24"/>
                <w:szCs w:val="24"/>
              </w:rPr>
              <w:t xml:space="preserve">Use resources in the classroom to help </w:t>
            </w:r>
          </w:p>
          <w:p w:rsidR="00282E8D" w:rsidRPr="00677F32" w:rsidRDefault="00282E8D" w:rsidP="00282E8D">
            <w:pPr>
              <w:pStyle w:val="ListParagraph"/>
              <w:numPr>
                <w:ilvl w:val="0"/>
                <w:numId w:val="3"/>
              </w:numPr>
              <w:rPr>
                <w:rFonts w:ascii="Comic Sans MS" w:hAnsi="Comic Sans MS"/>
                <w:sz w:val="24"/>
                <w:szCs w:val="24"/>
              </w:rPr>
            </w:pPr>
            <w:r w:rsidRPr="00677F32">
              <w:rPr>
                <w:rFonts w:ascii="Comic Sans MS" w:hAnsi="Comic Sans MS"/>
                <w:sz w:val="24"/>
                <w:szCs w:val="24"/>
              </w:rPr>
              <w:t xml:space="preserve">Get advice from professionals and specialist staff trained in school </w:t>
            </w:r>
          </w:p>
          <w:p w:rsidR="00282E8D" w:rsidRDefault="00282E8D" w:rsidP="00282E8D">
            <w:pPr>
              <w:pStyle w:val="ListParagraph"/>
              <w:numPr>
                <w:ilvl w:val="0"/>
                <w:numId w:val="3"/>
              </w:numPr>
              <w:rPr>
                <w:rFonts w:ascii="Comic Sans MS" w:hAnsi="Comic Sans MS"/>
                <w:sz w:val="24"/>
                <w:szCs w:val="24"/>
              </w:rPr>
            </w:pPr>
            <w:r w:rsidRPr="00677F32">
              <w:rPr>
                <w:rFonts w:ascii="Comic Sans MS" w:hAnsi="Comic Sans MS"/>
                <w:sz w:val="24"/>
                <w:szCs w:val="24"/>
              </w:rPr>
              <w:t>Individual targets are set to help show what the pupil needs help with</w:t>
            </w:r>
          </w:p>
          <w:p w:rsidR="00BA7D10" w:rsidRPr="00677F32" w:rsidRDefault="00BA7D10" w:rsidP="00282E8D">
            <w:pPr>
              <w:pStyle w:val="ListParagraph"/>
              <w:numPr>
                <w:ilvl w:val="0"/>
                <w:numId w:val="3"/>
              </w:numPr>
              <w:rPr>
                <w:rFonts w:ascii="Comic Sans MS" w:hAnsi="Comic Sans MS"/>
                <w:sz w:val="24"/>
                <w:szCs w:val="24"/>
              </w:rPr>
            </w:pPr>
            <w:r>
              <w:rPr>
                <w:rFonts w:ascii="Comic Sans MS" w:hAnsi="Comic Sans MS"/>
                <w:sz w:val="24"/>
                <w:szCs w:val="24"/>
              </w:rPr>
              <w:t>Pupils may be given additional time to process information and think through their answers</w:t>
            </w:r>
          </w:p>
          <w:p w:rsidR="00B80DA2" w:rsidRPr="00677F32" w:rsidRDefault="00B80DA2">
            <w:pPr>
              <w:rPr>
                <w:rFonts w:ascii="Comic Sans MS" w:hAnsi="Comic Sans MS"/>
                <w:sz w:val="24"/>
                <w:szCs w:val="24"/>
              </w:rPr>
            </w:pPr>
          </w:p>
        </w:tc>
        <w:tc>
          <w:tcPr>
            <w:tcW w:w="4536" w:type="dxa"/>
          </w:tcPr>
          <w:p w:rsidR="00282E8D" w:rsidRPr="008D73B8" w:rsidRDefault="00282E8D" w:rsidP="00282E8D">
            <w:pPr>
              <w:pStyle w:val="ListParagraph"/>
              <w:numPr>
                <w:ilvl w:val="0"/>
                <w:numId w:val="3"/>
              </w:numPr>
              <w:rPr>
                <w:rFonts w:ascii="Comic Sans MS" w:hAnsi="Comic Sans MS"/>
                <w:sz w:val="24"/>
                <w:szCs w:val="24"/>
              </w:rPr>
            </w:pPr>
            <w:r>
              <w:rPr>
                <w:rFonts w:ascii="Comic Sans MS" w:hAnsi="Comic Sans MS"/>
                <w:sz w:val="24"/>
                <w:szCs w:val="24"/>
              </w:rPr>
              <w:t>B</w:t>
            </w:r>
            <w:r w:rsidRPr="008D73B8">
              <w:rPr>
                <w:rFonts w:ascii="Comic Sans MS" w:hAnsi="Comic Sans MS"/>
                <w:sz w:val="24"/>
                <w:szCs w:val="24"/>
              </w:rPr>
              <w:t>y monitoring whether the pupil’s targets have been achieved</w:t>
            </w:r>
          </w:p>
          <w:p w:rsidR="00282E8D" w:rsidRDefault="00282E8D" w:rsidP="00282E8D">
            <w:pPr>
              <w:pStyle w:val="ListParagraph"/>
              <w:numPr>
                <w:ilvl w:val="0"/>
                <w:numId w:val="3"/>
              </w:numPr>
              <w:rPr>
                <w:rFonts w:ascii="Comic Sans MS" w:hAnsi="Comic Sans MS"/>
                <w:sz w:val="24"/>
                <w:szCs w:val="24"/>
              </w:rPr>
            </w:pPr>
            <w:r>
              <w:rPr>
                <w:rFonts w:ascii="Comic Sans MS" w:hAnsi="Comic Sans MS"/>
                <w:sz w:val="24"/>
                <w:szCs w:val="24"/>
              </w:rPr>
              <w:t>Through discussion with the adults who work  with the pupil</w:t>
            </w:r>
          </w:p>
          <w:p w:rsidR="00282E8D" w:rsidRDefault="00282E8D" w:rsidP="00282E8D">
            <w:pPr>
              <w:pStyle w:val="ListParagraph"/>
              <w:numPr>
                <w:ilvl w:val="0"/>
                <w:numId w:val="3"/>
              </w:numPr>
              <w:rPr>
                <w:rFonts w:ascii="Comic Sans MS" w:hAnsi="Comic Sans MS"/>
                <w:sz w:val="24"/>
                <w:szCs w:val="24"/>
              </w:rPr>
            </w:pPr>
            <w:r>
              <w:rPr>
                <w:rFonts w:ascii="Comic Sans MS" w:hAnsi="Comic Sans MS"/>
                <w:sz w:val="24"/>
                <w:szCs w:val="24"/>
              </w:rPr>
              <w:t>Through discussions with parents</w:t>
            </w:r>
          </w:p>
          <w:p w:rsidR="00B80DA2" w:rsidRDefault="00282E8D" w:rsidP="00282E8D">
            <w:pPr>
              <w:pStyle w:val="ListParagraph"/>
              <w:numPr>
                <w:ilvl w:val="0"/>
                <w:numId w:val="3"/>
              </w:numPr>
              <w:rPr>
                <w:rFonts w:ascii="Comic Sans MS" w:hAnsi="Comic Sans MS"/>
                <w:sz w:val="24"/>
                <w:szCs w:val="24"/>
              </w:rPr>
            </w:pPr>
            <w:r w:rsidRPr="00282E8D">
              <w:rPr>
                <w:rFonts w:ascii="Comic Sans MS" w:hAnsi="Comic Sans MS"/>
                <w:sz w:val="24"/>
                <w:szCs w:val="24"/>
              </w:rPr>
              <w:t>Through discussions with the pupil themselves</w:t>
            </w:r>
          </w:p>
          <w:p w:rsidR="00282E8D" w:rsidRPr="00282E8D" w:rsidRDefault="00282E8D" w:rsidP="00282E8D">
            <w:pPr>
              <w:pStyle w:val="ListParagraph"/>
              <w:numPr>
                <w:ilvl w:val="0"/>
                <w:numId w:val="3"/>
              </w:numPr>
              <w:rPr>
                <w:rFonts w:ascii="Comic Sans MS" w:hAnsi="Comic Sans MS"/>
                <w:sz w:val="24"/>
                <w:szCs w:val="24"/>
              </w:rPr>
            </w:pPr>
            <w:r>
              <w:rPr>
                <w:rFonts w:ascii="Comic Sans MS" w:hAnsi="Comic Sans MS"/>
                <w:sz w:val="24"/>
                <w:szCs w:val="24"/>
              </w:rPr>
              <w:t>Use of the school tracking system to monitor the progress that has been made</w:t>
            </w:r>
          </w:p>
        </w:tc>
      </w:tr>
      <w:tr w:rsidR="00BF04FB" w:rsidRPr="00677F32" w:rsidTr="00B91B8F">
        <w:trPr>
          <w:trHeight w:val="416"/>
        </w:trPr>
        <w:tc>
          <w:tcPr>
            <w:tcW w:w="15417" w:type="dxa"/>
            <w:gridSpan w:val="3"/>
            <w:shd w:val="clear" w:color="auto" w:fill="8DB3E2" w:themeFill="text2" w:themeFillTint="66"/>
          </w:tcPr>
          <w:p w:rsidR="00BF04FB" w:rsidRPr="00B91B8F" w:rsidRDefault="00B91B8F" w:rsidP="00B91B8F">
            <w:pPr>
              <w:jc w:val="center"/>
              <w:rPr>
                <w:rFonts w:ascii="Comic Sans MS" w:hAnsi="Comic Sans MS"/>
                <w:b/>
                <w:sz w:val="28"/>
                <w:szCs w:val="28"/>
              </w:rPr>
            </w:pPr>
            <w:r>
              <w:rPr>
                <w:rFonts w:ascii="Comic Sans MS" w:hAnsi="Comic Sans MS"/>
                <w:b/>
                <w:sz w:val="28"/>
                <w:szCs w:val="28"/>
              </w:rPr>
              <w:lastRenderedPageBreak/>
              <w:t>SOCIAL, EMOTIONAL and</w:t>
            </w:r>
            <w:r w:rsidR="00BF04FB" w:rsidRPr="00BF04FB">
              <w:rPr>
                <w:rFonts w:ascii="Comic Sans MS" w:hAnsi="Comic Sans MS"/>
                <w:b/>
                <w:sz w:val="28"/>
                <w:szCs w:val="28"/>
              </w:rPr>
              <w:t xml:space="preserve"> MENTAL HEALTH ISSUES</w:t>
            </w:r>
          </w:p>
        </w:tc>
      </w:tr>
      <w:tr w:rsidR="00B80DA2" w:rsidRPr="00677F32" w:rsidTr="00BF04FB">
        <w:tc>
          <w:tcPr>
            <w:tcW w:w="4361" w:type="dxa"/>
          </w:tcPr>
          <w:p w:rsidR="00475714" w:rsidRDefault="00475714">
            <w:pPr>
              <w:rPr>
                <w:rFonts w:ascii="Comic Sans MS" w:hAnsi="Comic Sans MS"/>
                <w:sz w:val="24"/>
                <w:szCs w:val="24"/>
              </w:rPr>
            </w:pPr>
            <w:r>
              <w:rPr>
                <w:rFonts w:ascii="Comic Sans MS" w:hAnsi="Comic Sans MS"/>
                <w:sz w:val="24"/>
                <w:szCs w:val="24"/>
              </w:rPr>
              <w:t xml:space="preserve">Pupils who find it difficult to manage their emotions and behaviour in a way that affects </w:t>
            </w:r>
            <w:r w:rsidR="00364C62">
              <w:rPr>
                <w:rFonts w:ascii="Comic Sans MS" w:hAnsi="Comic Sans MS"/>
                <w:sz w:val="24"/>
                <w:szCs w:val="24"/>
              </w:rPr>
              <w:t>their daily life.</w:t>
            </w:r>
          </w:p>
          <w:p w:rsidR="00F91CDB" w:rsidRDefault="00F91CDB">
            <w:pPr>
              <w:rPr>
                <w:rFonts w:ascii="Comic Sans MS" w:hAnsi="Comic Sans MS"/>
                <w:sz w:val="24"/>
                <w:szCs w:val="24"/>
              </w:rPr>
            </w:pPr>
          </w:p>
          <w:p w:rsidR="00364C62" w:rsidRDefault="00364C62">
            <w:pPr>
              <w:rPr>
                <w:rFonts w:ascii="Comic Sans MS" w:hAnsi="Comic Sans MS"/>
                <w:sz w:val="24"/>
                <w:szCs w:val="24"/>
              </w:rPr>
            </w:pPr>
            <w:r>
              <w:rPr>
                <w:rFonts w:ascii="Comic Sans MS" w:hAnsi="Comic Sans MS"/>
                <w:sz w:val="24"/>
                <w:szCs w:val="24"/>
              </w:rPr>
              <w:t>Some of the difficulties these pupils may have are:</w:t>
            </w:r>
          </w:p>
          <w:p w:rsid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Following rules set by others</w:t>
            </w:r>
          </w:p>
          <w:p w:rsid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Sitting still for very long</w:t>
            </w:r>
          </w:p>
          <w:p w:rsid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Listening to and following instructions</w:t>
            </w:r>
          </w:p>
          <w:p w:rsid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Understanding how they are feeling</w:t>
            </w:r>
          </w:p>
          <w:p w:rsid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Making friends</w:t>
            </w:r>
          </w:p>
          <w:p w:rsid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Dealing with their difficulties in a way that does not cause harm to themselves or others</w:t>
            </w:r>
          </w:p>
          <w:p w:rsidR="00364C62" w:rsidRP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Taking responsibility for their actions</w:t>
            </w:r>
          </w:p>
        </w:tc>
        <w:tc>
          <w:tcPr>
            <w:tcW w:w="6520" w:type="dxa"/>
          </w:tcPr>
          <w:p w:rsidR="00B80DA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Advice from professionals and specialist staff trained to give advice to adults working with the pupils</w:t>
            </w:r>
          </w:p>
          <w:p w:rsid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Extra support can be given in a small group by an adult to help the pupil learn strategies to help themselves</w:t>
            </w:r>
          </w:p>
          <w:p w:rsid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Extra support may be given from a mentor during the school day to let the pupil talk about the things that may be upsetting them</w:t>
            </w:r>
          </w:p>
          <w:p w:rsidR="00364C62" w:rsidRP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Individual targets set to help show what the pupil needs help with</w:t>
            </w:r>
          </w:p>
        </w:tc>
        <w:tc>
          <w:tcPr>
            <w:tcW w:w="4536" w:type="dxa"/>
          </w:tcPr>
          <w:p w:rsidR="00B80DA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Observations of the pupil</w:t>
            </w:r>
          </w:p>
          <w:p w:rsid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Through discussions with the adult who works with the pupil</w:t>
            </w:r>
          </w:p>
          <w:p w:rsid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Through discussions with parents</w:t>
            </w:r>
          </w:p>
          <w:p w:rsidR="00364C62" w:rsidRPr="00364C62" w:rsidRDefault="00364C62" w:rsidP="00364C62">
            <w:pPr>
              <w:pStyle w:val="ListParagraph"/>
              <w:numPr>
                <w:ilvl w:val="0"/>
                <w:numId w:val="6"/>
              </w:numPr>
              <w:rPr>
                <w:rFonts w:ascii="Comic Sans MS" w:hAnsi="Comic Sans MS"/>
                <w:sz w:val="24"/>
                <w:szCs w:val="24"/>
              </w:rPr>
            </w:pPr>
            <w:r>
              <w:rPr>
                <w:rFonts w:ascii="Comic Sans MS" w:hAnsi="Comic Sans MS"/>
                <w:sz w:val="24"/>
                <w:szCs w:val="24"/>
              </w:rPr>
              <w:t>Through discussions with the pupil themselves</w:t>
            </w:r>
          </w:p>
        </w:tc>
      </w:tr>
      <w:tr w:rsidR="00BF04FB" w:rsidRPr="00677F32" w:rsidTr="00B91B8F">
        <w:tc>
          <w:tcPr>
            <w:tcW w:w="15417" w:type="dxa"/>
            <w:gridSpan w:val="3"/>
            <w:shd w:val="clear" w:color="auto" w:fill="8DB3E2" w:themeFill="text2" w:themeFillTint="66"/>
          </w:tcPr>
          <w:p w:rsidR="00BF04FB" w:rsidRPr="00BF04FB" w:rsidRDefault="00D3342A" w:rsidP="00B91B8F">
            <w:pPr>
              <w:pStyle w:val="ListParagraph"/>
              <w:jc w:val="center"/>
              <w:rPr>
                <w:rFonts w:ascii="Comic Sans MS" w:hAnsi="Comic Sans MS"/>
                <w:b/>
                <w:sz w:val="28"/>
                <w:szCs w:val="28"/>
              </w:rPr>
            </w:pPr>
            <w:r>
              <w:rPr>
                <w:rFonts w:ascii="Comic Sans MS" w:hAnsi="Comic Sans MS"/>
                <w:b/>
                <w:sz w:val="28"/>
                <w:szCs w:val="28"/>
              </w:rPr>
              <w:t xml:space="preserve">SENSORY </w:t>
            </w:r>
            <w:r w:rsidR="00B91B8F">
              <w:rPr>
                <w:rFonts w:ascii="Comic Sans MS" w:hAnsi="Comic Sans MS"/>
                <w:b/>
                <w:sz w:val="28"/>
                <w:szCs w:val="28"/>
              </w:rPr>
              <w:t>and/or</w:t>
            </w:r>
            <w:r w:rsidR="00BF04FB" w:rsidRPr="00BF04FB">
              <w:rPr>
                <w:rFonts w:ascii="Comic Sans MS" w:hAnsi="Comic Sans MS"/>
                <w:b/>
                <w:sz w:val="28"/>
                <w:szCs w:val="28"/>
              </w:rPr>
              <w:t xml:space="preserve"> PHYSICAL NEEDS</w:t>
            </w:r>
          </w:p>
        </w:tc>
      </w:tr>
      <w:tr w:rsidR="00B80DA2" w:rsidRPr="00677F32" w:rsidTr="00BF04FB">
        <w:tc>
          <w:tcPr>
            <w:tcW w:w="4361" w:type="dxa"/>
          </w:tcPr>
          <w:p w:rsidR="00364C62" w:rsidRDefault="00C14363" w:rsidP="00C14363">
            <w:pPr>
              <w:rPr>
                <w:rFonts w:ascii="Comic Sans MS" w:hAnsi="Comic Sans MS"/>
                <w:sz w:val="24"/>
                <w:szCs w:val="24"/>
              </w:rPr>
            </w:pPr>
            <w:r>
              <w:rPr>
                <w:rFonts w:ascii="Comic Sans MS" w:hAnsi="Comic Sans MS"/>
                <w:sz w:val="24"/>
                <w:szCs w:val="24"/>
              </w:rPr>
              <w:t>Pupils who have a disability that may make it difficult for them to manage their everyday life without support. This may be because of hearing or visual difficulties, physical difficulties or other medical needs.</w:t>
            </w:r>
          </w:p>
          <w:p w:rsidR="00F91CDB" w:rsidRDefault="00F91CDB" w:rsidP="00C14363">
            <w:pPr>
              <w:rPr>
                <w:rFonts w:ascii="Comic Sans MS" w:hAnsi="Comic Sans MS"/>
                <w:sz w:val="24"/>
                <w:szCs w:val="24"/>
              </w:rPr>
            </w:pPr>
          </w:p>
          <w:p w:rsidR="00C14363" w:rsidRDefault="00C14363" w:rsidP="00C14363">
            <w:pPr>
              <w:rPr>
                <w:rFonts w:ascii="Comic Sans MS" w:hAnsi="Comic Sans MS"/>
                <w:sz w:val="24"/>
                <w:szCs w:val="24"/>
              </w:rPr>
            </w:pPr>
            <w:r>
              <w:rPr>
                <w:rFonts w:ascii="Comic Sans MS" w:hAnsi="Comic Sans MS"/>
                <w:sz w:val="24"/>
                <w:szCs w:val="24"/>
              </w:rPr>
              <w:t>Some of the difficulties these pupils may have are:</w:t>
            </w:r>
          </w:p>
          <w:p w:rsidR="00C14363" w:rsidRDefault="00C14363" w:rsidP="00C14363">
            <w:pPr>
              <w:pStyle w:val="ListParagraph"/>
              <w:numPr>
                <w:ilvl w:val="0"/>
                <w:numId w:val="8"/>
              </w:numPr>
              <w:rPr>
                <w:rFonts w:ascii="Comic Sans MS" w:hAnsi="Comic Sans MS"/>
                <w:sz w:val="24"/>
                <w:szCs w:val="24"/>
              </w:rPr>
            </w:pPr>
            <w:r>
              <w:rPr>
                <w:rFonts w:ascii="Comic Sans MS" w:hAnsi="Comic Sans MS"/>
                <w:sz w:val="24"/>
                <w:szCs w:val="24"/>
              </w:rPr>
              <w:t xml:space="preserve">Hearing what others in the </w:t>
            </w:r>
            <w:r>
              <w:rPr>
                <w:rFonts w:ascii="Comic Sans MS" w:hAnsi="Comic Sans MS"/>
                <w:sz w:val="24"/>
                <w:szCs w:val="24"/>
              </w:rPr>
              <w:lastRenderedPageBreak/>
              <w:t>classroom or school setting are saying</w:t>
            </w:r>
          </w:p>
          <w:p w:rsidR="00C14363" w:rsidRDefault="00C14363" w:rsidP="00C14363">
            <w:pPr>
              <w:pStyle w:val="ListParagraph"/>
              <w:numPr>
                <w:ilvl w:val="0"/>
                <w:numId w:val="8"/>
              </w:numPr>
              <w:rPr>
                <w:rFonts w:ascii="Comic Sans MS" w:hAnsi="Comic Sans MS"/>
                <w:sz w:val="24"/>
                <w:szCs w:val="24"/>
              </w:rPr>
            </w:pPr>
            <w:r>
              <w:rPr>
                <w:rFonts w:ascii="Comic Sans MS" w:hAnsi="Comic Sans MS"/>
                <w:sz w:val="24"/>
                <w:szCs w:val="24"/>
              </w:rPr>
              <w:t>Reading words on books, worksheets or whiteboards</w:t>
            </w:r>
          </w:p>
          <w:p w:rsidR="00C14363" w:rsidRDefault="00C14363" w:rsidP="00C14363">
            <w:pPr>
              <w:pStyle w:val="ListParagraph"/>
              <w:numPr>
                <w:ilvl w:val="0"/>
                <w:numId w:val="8"/>
              </w:numPr>
              <w:rPr>
                <w:rFonts w:ascii="Comic Sans MS" w:hAnsi="Comic Sans MS"/>
                <w:sz w:val="24"/>
                <w:szCs w:val="24"/>
              </w:rPr>
            </w:pPr>
            <w:r>
              <w:rPr>
                <w:rFonts w:ascii="Comic Sans MS" w:hAnsi="Comic Sans MS"/>
                <w:sz w:val="24"/>
                <w:szCs w:val="24"/>
              </w:rPr>
              <w:t>Require a walking aid or wheelchair to move around</w:t>
            </w:r>
          </w:p>
          <w:p w:rsidR="00C14363" w:rsidRDefault="00C14363" w:rsidP="00C14363">
            <w:pPr>
              <w:pStyle w:val="ListParagraph"/>
              <w:numPr>
                <w:ilvl w:val="0"/>
                <w:numId w:val="8"/>
              </w:numPr>
              <w:rPr>
                <w:rFonts w:ascii="Comic Sans MS" w:hAnsi="Comic Sans MS"/>
                <w:sz w:val="24"/>
                <w:szCs w:val="24"/>
              </w:rPr>
            </w:pPr>
            <w:r>
              <w:rPr>
                <w:rFonts w:ascii="Comic Sans MS" w:hAnsi="Comic Sans MS"/>
                <w:sz w:val="24"/>
                <w:szCs w:val="24"/>
              </w:rPr>
              <w:t>Using equipment without changes or support</w:t>
            </w:r>
          </w:p>
          <w:p w:rsidR="00C14363" w:rsidRPr="00C14363" w:rsidRDefault="00C14363" w:rsidP="00C14363">
            <w:pPr>
              <w:pStyle w:val="ListParagraph"/>
              <w:numPr>
                <w:ilvl w:val="0"/>
                <w:numId w:val="8"/>
              </w:numPr>
              <w:rPr>
                <w:rFonts w:ascii="Comic Sans MS" w:hAnsi="Comic Sans MS"/>
                <w:sz w:val="24"/>
                <w:szCs w:val="24"/>
              </w:rPr>
            </w:pPr>
            <w:r>
              <w:rPr>
                <w:rFonts w:ascii="Comic Sans MS" w:hAnsi="Comic Sans MS"/>
                <w:sz w:val="24"/>
                <w:szCs w:val="24"/>
              </w:rPr>
              <w:t>Taking medication without adults helping them</w:t>
            </w:r>
          </w:p>
        </w:tc>
        <w:tc>
          <w:tcPr>
            <w:tcW w:w="6520" w:type="dxa"/>
          </w:tcPr>
          <w:p w:rsidR="00B024A0" w:rsidRPr="00364C62" w:rsidRDefault="00B024A0" w:rsidP="00364C62">
            <w:pPr>
              <w:pStyle w:val="ListParagraph"/>
              <w:numPr>
                <w:ilvl w:val="0"/>
                <w:numId w:val="7"/>
              </w:numPr>
              <w:rPr>
                <w:rFonts w:ascii="Comic Sans MS" w:hAnsi="Comic Sans MS"/>
                <w:sz w:val="24"/>
                <w:szCs w:val="24"/>
              </w:rPr>
            </w:pPr>
            <w:r w:rsidRPr="00364C62">
              <w:rPr>
                <w:rFonts w:ascii="Comic Sans MS" w:hAnsi="Comic Sans MS"/>
                <w:sz w:val="24"/>
                <w:szCs w:val="24"/>
              </w:rPr>
              <w:lastRenderedPageBreak/>
              <w:t>Seek professional advice from specialist staff and outreach services such as VI, HI, physiotherapy</w:t>
            </w:r>
          </w:p>
          <w:p w:rsidR="00B024A0" w:rsidRPr="00364C62" w:rsidRDefault="00B024A0" w:rsidP="00364C62">
            <w:pPr>
              <w:pStyle w:val="ListParagraph"/>
              <w:numPr>
                <w:ilvl w:val="0"/>
                <w:numId w:val="7"/>
              </w:numPr>
              <w:rPr>
                <w:rFonts w:ascii="Comic Sans MS" w:hAnsi="Comic Sans MS"/>
                <w:sz w:val="24"/>
                <w:szCs w:val="24"/>
              </w:rPr>
            </w:pPr>
            <w:r w:rsidRPr="00364C62">
              <w:rPr>
                <w:rFonts w:ascii="Comic Sans MS" w:hAnsi="Comic Sans MS"/>
                <w:sz w:val="24"/>
                <w:szCs w:val="24"/>
              </w:rPr>
              <w:t>Specialist equipment</w:t>
            </w:r>
          </w:p>
          <w:p w:rsidR="00B024A0" w:rsidRDefault="00B024A0" w:rsidP="00364C62">
            <w:pPr>
              <w:pStyle w:val="ListParagraph"/>
              <w:numPr>
                <w:ilvl w:val="0"/>
                <w:numId w:val="7"/>
              </w:numPr>
              <w:rPr>
                <w:rFonts w:ascii="Comic Sans MS" w:hAnsi="Comic Sans MS"/>
                <w:sz w:val="24"/>
                <w:szCs w:val="24"/>
              </w:rPr>
            </w:pPr>
            <w:r w:rsidRPr="00364C62">
              <w:rPr>
                <w:rFonts w:ascii="Comic Sans MS" w:hAnsi="Comic Sans MS"/>
                <w:sz w:val="24"/>
                <w:szCs w:val="24"/>
              </w:rPr>
              <w:t xml:space="preserve">Adaptations to school environment and </w:t>
            </w:r>
            <w:r w:rsidR="00C14363">
              <w:rPr>
                <w:rFonts w:ascii="Comic Sans MS" w:hAnsi="Comic Sans MS"/>
                <w:sz w:val="24"/>
                <w:szCs w:val="24"/>
              </w:rPr>
              <w:t>the curriculum</w:t>
            </w:r>
          </w:p>
          <w:p w:rsidR="00C14363" w:rsidRPr="00364C62" w:rsidRDefault="00C14363" w:rsidP="00364C62">
            <w:pPr>
              <w:pStyle w:val="ListParagraph"/>
              <w:numPr>
                <w:ilvl w:val="0"/>
                <w:numId w:val="7"/>
              </w:numPr>
              <w:rPr>
                <w:rFonts w:ascii="Comic Sans MS" w:hAnsi="Comic Sans MS"/>
                <w:sz w:val="24"/>
                <w:szCs w:val="24"/>
              </w:rPr>
            </w:pPr>
            <w:r>
              <w:rPr>
                <w:rFonts w:ascii="Comic Sans MS" w:hAnsi="Comic Sans MS"/>
                <w:sz w:val="24"/>
                <w:szCs w:val="24"/>
              </w:rPr>
              <w:t>Accessibility plans</w:t>
            </w:r>
          </w:p>
        </w:tc>
        <w:tc>
          <w:tcPr>
            <w:tcW w:w="4536" w:type="dxa"/>
          </w:tcPr>
          <w:p w:rsidR="00B80DA2" w:rsidRDefault="00C14363" w:rsidP="00C14363">
            <w:pPr>
              <w:pStyle w:val="ListParagraph"/>
              <w:numPr>
                <w:ilvl w:val="0"/>
                <w:numId w:val="7"/>
              </w:numPr>
              <w:rPr>
                <w:rFonts w:ascii="Comic Sans MS" w:hAnsi="Comic Sans MS"/>
                <w:sz w:val="24"/>
                <w:szCs w:val="24"/>
              </w:rPr>
            </w:pPr>
            <w:r>
              <w:rPr>
                <w:rFonts w:ascii="Comic Sans MS" w:hAnsi="Comic Sans MS"/>
                <w:sz w:val="24"/>
                <w:szCs w:val="24"/>
              </w:rPr>
              <w:t>Monitoring that the pupil has full access to a broad and varied curriculum</w:t>
            </w:r>
          </w:p>
          <w:p w:rsidR="00C14363" w:rsidRDefault="00C14363" w:rsidP="00C14363">
            <w:pPr>
              <w:pStyle w:val="ListParagraph"/>
              <w:numPr>
                <w:ilvl w:val="0"/>
                <w:numId w:val="7"/>
              </w:numPr>
              <w:rPr>
                <w:rFonts w:ascii="Comic Sans MS" w:hAnsi="Comic Sans MS"/>
                <w:sz w:val="24"/>
                <w:szCs w:val="24"/>
              </w:rPr>
            </w:pPr>
            <w:r>
              <w:rPr>
                <w:rFonts w:ascii="Comic Sans MS" w:hAnsi="Comic Sans MS"/>
                <w:sz w:val="24"/>
                <w:szCs w:val="24"/>
              </w:rPr>
              <w:t>Observations of the pupil within the school environment</w:t>
            </w:r>
          </w:p>
          <w:p w:rsidR="00C14363" w:rsidRDefault="00C14363" w:rsidP="00C14363">
            <w:pPr>
              <w:pStyle w:val="ListParagraph"/>
              <w:numPr>
                <w:ilvl w:val="0"/>
                <w:numId w:val="7"/>
              </w:numPr>
              <w:rPr>
                <w:rFonts w:ascii="Comic Sans MS" w:hAnsi="Comic Sans MS"/>
                <w:sz w:val="24"/>
                <w:szCs w:val="24"/>
              </w:rPr>
            </w:pPr>
            <w:r>
              <w:rPr>
                <w:rFonts w:ascii="Comic Sans MS" w:hAnsi="Comic Sans MS"/>
                <w:sz w:val="24"/>
                <w:szCs w:val="24"/>
              </w:rPr>
              <w:t>Through discussions with adults who work with the pupil</w:t>
            </w:r>
          </w:p>
          <w:p w:rsidR="00C14363" w:rsidRDefault="00C14363" w:rsidP="00C14363">
            <w:pPr>
              <w:pStyle w:val="ListParagraph"/>
              <w:numPr>
                <w:ilvl w:val="0"/>
                <w:numId w:val="7"/>
              </w:numPr>
              <w:rPr>
                <w:rFonts w:ascii="Comic Sans MS" w:hAnsi="Comic Sans MS"/>
                <w:sz w:val="24"/>
                <w:szCs w:val="24"/>
              </w:rPr>
            </w:pPr>
            <w:r>
              <w:rPr>
                <w:rFonts w:ascii="Comic Sans MS" w:hAnsi="Comic Sans MS"/>
                <w:sz w:val="24"/>
                <w:szCs w:val="24"/>
              </w:rPr>
              <w:t>Through discussions with parents</w:t>
            </w:r>
          </w:p>
          <w:p w:rsidR="00C14363" w:rsidRPr="00C14363" w:rsidRDefault="00C14363" w:rsidP="00C14363">
            <w:pPr>
              <w:pStyle w:val="ListParagraph"/>
              <w:numPr>
                <w:ilvl w:val="0"/>
                <w:numId w:val="7"/>
              </w:numPr>
              <w:rPr>
                <w:rFonts w:ascii="Comic Sans MS" w:hAnsi="Comic Sans MS"/>
                <w:sz w:val="24"/>
                <w:szCs w:val="24"/>
              </w:rPr>
            </w:pPr>
            <w:r>
              <w:rPr>
                <w:rFonts w:ascii="Comic Sans MS" w:hAnsi="Comic Sans MS"/>
                <w:sz w:val="24"/>
                <w:szCs w:val="24"/>
              </w:rPr>
              <w:t xml:space="preserve">Through discussions with the </w:t>
            </w:r>
            <w:r>
              <w:rPr>
                <w:rFonts w:ascii="Comic Sans MS" w:hAnsi="Comic Sans MS"/>
                <w:sz w:val="24"/>
                <w:szCs w:val="24"/>
              </w:rPr>
              <w:lastRenderedPageBreak/>
              <w:t>pupil</w:t>
            </w:r>
          </w:p>
        </w:tc>
      </w:tr>
    </w:tbl>
    <w:p w:rsidR="00172670" w:rsidRDefault="00172670">
      <w:pPr>
        <w:rPr>
          <w:rFonts w:ascii="Comic Sans MS" w:hAnsi="Comic Sans MS"/>
          <w:sz w:val="24"/>
          <w:szCs w:val="24"/>
        </w:rPr>
      </w:pPr>
    </w:p>
    <w:p w:rsidR="004330AA" w:rsidRPr="00BF04FB" w:rsidRDefault="004330AA">
      <w:pPr>
        <w:rPr>
          <w:rFonts w:ascii="Comic Sans MS" w:hAnsi="Comic Sans MS"/>
          <w:b/>
          <w:sz w:val="28"/>
          <w:szCs w:val="28"/>
          <w:u w:val="single"/>
        </w:rPr>
      </w:pPr>
      <w:r w:rsidRPr="00BF04FB">
        <w:rPr>
          <w:rFonts w:ascii="Comic Sans MS" w:hAnsi="Comic Sans MS"/>
          <w:b/>
          <w:sz w:val="28"/>
          <w:szCs w:val="28"/>
          <w:u w:val="single"/>
        </w:rPr>
        <w:t>Medical Needs</w:t>
      </w:r>
    </w:p>
    <w:p w:rsidR="004330AA" w:rsidRPr="00677F32" w:rsidRDefault="004330AA" w:rsidP="00F91CDB">
      <w:pPr>
        <w:jc w:val="both"/>
        <w:rPr>
          <w:rFonts w:ascii="Comic Sans MS" w:hAnsi="Comic Sans MS"/>
          <w:sz w:val="24"/>
          <w:szCs w:val="24"/>
        </w:rPr>
      </w:pPr>
      <w:r w:rsidRPr="00677F32">
        <w:rPr>
          <w:rFonts w:ascii="Comic Sans MS" w:hAnsi="Comic Sans MS"/>
          <w:sz w:val="24"/>
          <w:szCs w:val="24"/>
        </w:rPr>
        <w:t>Pupils with medical conditions a</w:t>
      </w:r>
      <w:r w:rsidR="00D90DEB">
        <w:rPr>
          <w:rFonts w:ascii="Comic Sans MS" w:hAnsi="Comic Sans MS"/>
          <w:sz w:val="24"/>
          <w:szCs w:val="24"/>
        </w:rPr>
        <w:t>re not automatically SEND.  I</w:t>
      </w:r>
      <w:r w:rsidR="00F91CDB">
        <w:rPr>
          <w:rFonts w:ascii="Comic Sans MS" w:hAnsi="Comic Sans MS"/>
          <w:sz w:val="24"/>
          <w:szCs w:val="24"/>
        </w:rPr>
        <w:t xml:space="preserve">ndividual health care or </w:t>
      </w:r>
      <w:r w:rsidRPr="00677F32">
        <w:rPr>
          <w:rFonts w:ascii="Comic Sans MS" w:hAnsi="Comic Sans MS"/>
          <w:sz w:val="24"/>
          <w:szCs w:val="24"/>
        </w:rPr>
        <w:t>management plans will normally specify the type and level of support required to meet the medical needs of such pupils. If a pupil with medical needs also has SEND</w:t>
      </w:r>
      <w:r w:rsidR="00D90DEB">
        <w:rPr>
          <w:rFonts w:ascii="Comic Sans MS" w:hAnsi="Comic Sans MS"/>
          <w:sz w:val="24"/>
          <w:szCs w:val="24"/>
        </w:rPr>
        <w:t>,</w:t>
      </w:r>
      <w:r w:rsidRPr="00677F32">
        <w:rPr>
          <w:rFonts w:ascii="Comic Sans MS" w:hAnsi="Comic Sans MS"/>
          <w:sz w:val="24"/>
          <w:szCs w:val="24"/>
        </w:rPr>
        <w:t xml:space="preserve"> such as those outlined above in the table, then school will work closely with the medical professionals to set targets.</w:t>
      </w:r>
    </w:p>
    <w:p w:rsidR="00A66E4A" w:rsidRPr="00BF04FB" w:rsidRDefault="00A66E4A">
      <w:pPr>
        <w:rPr>
          <w:rFonts w:ascii="Comic Sans MS" w:hAnsi="Comic Sans MS"/>
          <w:b/>
          <w:sz w:val="28"/>
          <w:szCs w:val="28"/>
          <w:u w:val="single"/>
        </w:rPr>
      </w:pPr>
      <w:r w:rsidRPr="00BF04FB">
        <w:rPr>
          <w:rFonts w:ascii="Comic Sans MS" w:hAnsi="Comic Sans MS"/>
          <w:b/>
          <w:sz w:val="28"/>
          <w:szCs w:val="28"/>
          <w:u w:val="single"/>
        </w:rPr>
        <w:t>How does the school identify and assess SEN</w:t>
      </w:r>
      <w:r w:rsidR="00BF04FB">
        <w:rPr>
          <w:rFonts w:ascii="Comic Sans MS" w:hAnsi="Comic Sans MS"/>
          <w:b/>
          <w:sz w:val="28"/>
          <w:szCs w:val="28"/>
          <w:u w:val="single"/>
        </w:rPr>
        <w:t>D</w:t>
      </w:r>
      <w:r w:rsidRPr="00BF04FB">
        <w:rPr>
          <w:rFonts w:ascii="Comic Sans MS" w:hAnsi="Comic Sans MS"/>
          <w:b/>
          <w:sz w:val="28"/>
          <w:szCs w:val="28"/>
          <w:u w:val="single"/>
        </w:rPr>
        <w:t>?</w:t>
      </w:r>
    </w:p>
    <w:p w:rsidR="00A66E4A" w:rsidRDefault="00A66E4A" w:rsidP="00A66E4A">
      <w:pPr>
        <w:rPr>
          <w:rFonts w:ascii="Comic Sans MS" w:hAnsi="Comic Sans MS"/>
          <w:sz w:val="24"/>
          <w:szCs w:val="24"/>
        </w:rPr>
      </w:pPr>
      <w:r w:rsidRPr="002C73DB">
        <w:rPr>
          <w:rFonts w:ascii="Comic Sans MS" w:hAnsi="Comic Sans MS"/>
          <w:sz w:val="24"/>
          <w:szCs w:val="24"/>
        </w:rPr>
        <w:t>In school we use a variety of different ways to assess whether a pupil has SEND. Some of th</w:t>
      </w:r>
      <w:r w:rsidR="00D90DEB">
        <w:rPr>
          <w:rFonts w:ascii="Comic Sans MS" w:hAnsi="Comic Sans MS"/>
          <w:sz w:val="24"/>
          <w:szCs w:val="24"/>
        </w:rPr>
        <w:t>ese ways include:</w:t>
      </w:r>
    </w:p>
    <w:p w:rsidR="00D90DEB" w:rsidRPr="00D90DEB" w:rsidRDefault="00D90DEB" w:rsidP="00D90DEB">
      <w:pPr>
        <w:pStyle w:val="ListParagraph"/>
        <w:numPr>
          <w:ilvl w:val="0"/>
          <w:numId w:val="4"/>
        </w:numPr>
        <w:rPr>
          <w:rFonts w:ascii="Comic Sans MS" w:hAnsi="Comic Sans MS"/>
          <w:sz w:val="24"/>
          <w:szCs w:val="24"/>
        </w:rPr>
      </w:pPr>
      <w:r>
        <w:rPr>
          <w:rFonts w:ascii="Comic Sans MS" w:hAnsi="Comic Sans MS"/>
          <w:sz w:val="24"/>
          <w:szCs w:val="24"/>
        </w:rPr>
        <w:t>Observations</w:t>
      </w:r>
    </w:p>
    <w:p w:rsidR="00A66E4A" w:rsidRPr="002C73DB" w:rsidRDefault="00A66E4A" w:rsidP="00A66E4A">
      <w:pPr>
        <w:pStyle w:val="ListParagraph"/>
        <w:numPr>
          <w:ilvl w:val="0"/>
          <w:numId w:val="2"/>
        </w:numPr>
        <w:rPr>
          <w:rFonts w:ascii="Comic Sans MS" w:hAnsi="Comic Sans MS"/>
          <w:sz w:val="24"/>
          <w:szCs w:val="24"/>
        </w:rPr>
      </w:pPr>
      <w:r w:rsidRPr="002C73DB">
        <w:rPr>
          <w:rFonts w:ascii="Comic Sans MS" w:hAnsi="Comic Sans MS"/>
          <w:sz w:val="24"/>
          <w:szCs w:val="24"/>
        </w:rPr>
        <w:t>School based test results</w:t>
      </w:r>
    </w:p>
    <w:p w:rsidR="00A66E4A" w:rsidRPr="002C73DB" w:rsidRDefault="00A66E4A" w:rsidP="00A66E4A">
      <w:pPr>
        <w:pStyle w:val="ListParagraph"/>
        <w:numPr>
          <w:ilvl w:val="0"/>
          <w:numId w:val="2"/>
        </w:numPr>
        <w:rPr>
          <w:rFonts w:ascii="Comic Sans MS" w:hAnsi="Comic Sans MS"/>
          <w:sz w:val="24"/>
          <w:szCs w:val="24"/>
        </w:rPr>
      </w:pPr>
      <w:r w:rsidRPr="002C73DB">
        <w:rPr>
          <w:rFonts w:ascii="Comic Sans MS" w:hAnsi="Comic Sans MS"/>
          <w:sz w:val="24"/>
          <w:szCs w:val="24"/>
        </w:rPr>
        <w:t>Information from parents and carers</w:t>
      </w:r>
    </w:p>
    <w:p w:rsidR="00A66E4A" w:rsidRPr="002C73DB" w:rsidRDefault="00A66E4A" w:rsidP="00A66E4A">
      <w:pPr>
        <w:pStyle w:val="ListParagraph"/>
        <w:numPr>
          <w:ilvl w:val="0"/>
          <w:numId w:val="2"/>
        </w:numPr>
        <w:rPr>
          <w:rFonts w:ascii="Comic Sans MS" w:hAnsi="Comic Sans MS"/>
          <w:sz w:val="24"/>
          <w:szCs w:val="24"/>
        </w:rPr>
      </w:pPr>
      <w:r w:rsidRPr="002C73DB">
        <w:rPr>
          <w:rFonts w:ascii="Comic Sans MS" w:hAnsi="Comic Sans MS"/>
          <w:sz w:val="24"/>
          <w:szCs w:val="24"/>
        </w:rPr>
        <w:t>Information from the pupil</w:t>
      </w:r>
    </w:p>
    <w:p w:rsidR="00A66E4A" w:rsidRPr="002C73DB" w:rsidRDefault="00A66E4A" w:rsidP="00A66E4A">
      <w:pPr>
        <w:pStyle w:val="ListParagraph"/>
        <w:numPr>
          <w:ilvl w:val="0"/>
          <w:numId w:val="2"/>
        </w:numPr>
        <w:rPr>
          <w:rFonts w:ascii="Comic Sans MS" w:hAnsi="Comic Sans MS"/>
          <w:sz w:val="24"/>
          <w:szCs w:val="24"/>
        </w:rPr>
      </w:pPr>
      <w:r w:rsidRPr="002C73DB">
        <w:rPr>
          <w:rFonts w:ascii="Comic Sans MS" w:hAnsi="Comic Sans MS"/>
          <w:sz w:val="24"/>
          <w:szCs w:val="24"/>
        </w:rPr>
        <w:t>Specialist assessment carried out by the school support services</w:t>
      </w:r>
    </w:p>
    <w:p w:rsidR="00A66E4A" w:rsidRPr="002C73DB" w:rsidRDefault="00A66E4A" w:rsidP="00A66E4A">
      <w:pPr>
        <w:pStyle w:val="ListParagraph"/>
        <w:numPr>
          <w:ilvl w:val="0"/>
          <w:numId w:val="2"/>
        </w:numPr>
        <w:rPr>
          <w:rFonts w:ascii="Comic Sans MS" w:hAnsi="Comic Sans MS"/>
          <w:sz w:val="24"/>
          <w:szCs w:val="24"/>
        </w:rPr>
      </w:pPr>
      <w:r w:rsidRPr="002C73DB">
        <w:rPr>
          <w:rFonts w:ascii="Comic Sans MS" w:hAnsi="Comic Sans MS"/>
          <w:sz w:val="24"/>
          <w:szCs w:val="24"/>
        </w:rPr>
        <w:t>Information from previous settings</w:t>
      </w:r>
    </w:p>
    <w:p w:rsidR="00A66E4A" w:rsidRPr="002C73DB" w:rsidRDefault="00A66E4A" w:rsidP="00A66E4A">
      <w:pPr>
        <w:pStyle w:val="ListParagraph"/>
        <w:numPr>
          <w:ilvl w:val="0"/>
          <w:numId w:val="2"/>
        </w:numPr>
        <w:rPr>
          <w:rFonts w:ascii="Comic Sans MS" w:hAnsi="Comic Sans MS"/>
          <w:sz w:val="24"/>
          <w:szCs w:val="24"/>
        </w:rPr>
      </w:pPr>
      <w:r w:rsidRPr="002C73DB">
        <w:rPr>
          <w:rFonts w:ascii="Comic Sans MS" w:hAnsi="Comic Sans MS"/>
          <w:sz w:val="24"/>
          <w:szCs w:val="24"/>
        </w:rPr>
        <w:t xml:space="preserve">Discussions </w:t>
      </w:r>
      <w:r w:rsidR="00D3342A">
        <w:rPr>
          <w:rFonts w:ascii="Comic Sans MS" w:hAnsi="Comic Sans MS"/>
          <w:sz w:val="24"/>
          <w:szCs w:val="24"/>
        </w:rPr>
        <w:t xml:space="preserve">with </w:t>
      </w:r>
      <w:r w:rsidRPr="002C73DB">
        <w:rPr>
          <w:rFonts w:ascii="Comic Sans MS" w:hAnsi="Comic Sans MS"/>
          <w:sz w:val="24"/>
          <w:szCs w:val="24"/>
        </w:rPr>
        <w:t>staff who work with the pupil</w:t>
      </w:r>
    </w:p>
    <w:p w:rsidR="00A66E4A" w:rsidRPr="002C73DB" w:rsidRDefault="00A66E4A" w:rsidP="00A66E4A">
      <w:pPr>
        <w:pStyle w:val="ListParagraph"/>
        <w:rPr>
          <w:rFonts w:ascii="Comic Sans MS" w:hAnsi="Comic Sans MS"/>
          <w:sz w:val="24"/>
          <w:szCs w:val="24"/>
        </w:rPr>
      </w:pPr>
    </w:p>
    <w:p w:rsidR="00FE066C" w:rsidRPr="002C73DB" w:rsidRDefault="00A66E4A" w:rsidP="00A66E4A">
      <w:pPr>
        <w:pStyle w:val="ListParagraph"/>
        <w:rPr>
          <w:rFonts w:ascii="Comic Sans MS" w:hAnsi="Comic Sans MS"/>
          <w:sz w:val="24"/>
          <w:szCs w:val="24"/>
        </w:rPr>
      </w:pPr>
      <w:r w:rsidRPr="002C73DB">
        <w:rPr>
          <w:rFonts w:ascii="Comic Sans MS" w:hAnsi="Comic Sans MS"/>
          <w:sz w:val="24"/>
          <w:szCs w:val="24"/>
        </w:rPr>
        <w:t>Once a pupil is identified has having SEND a graduated approach to su</w:t>
      </w:r>
      <w:r w:rsidR="00D90DEB">
        <w:rPr>
          <w:rFonts w:ascii="Comic Sans MS" w:hAnsi="Comic Sans MS"/>
          <w:sz w:val="24"/>
          <w:szCs w:val="24"/>
        </w:rPr>
        <w:t xml:space="preserve">pport is </w:t>
      </w:r>
      <w:r w:rsidR="00D90DEB" w:rsidRPr="00F91CDB">
        <w:rPr>
          <w:rFonts w:ascii="Comic Sans MS" w:hAnsi="Comic Sans MS"/>
          <w:sz w:val="24"/>
          <w:szCs w:val="24"/>
        </w:rPr>
        <w:t>taken</w:t>
      </w:r>
      <w:r w:rsidR="00F91CDB">
        <w:rPr>
          <w:rFonts w:ascii="Comic Sans MS" w:hAnsi="Comic Sans MS"/>
          <w:sz w:val="24"/>
          <w:szCs w:val="24"/>
        </w:rPr>
        <w:t xml:space="preserve">. </w:t>
      </w:r>
      <w:r w:rsidR="00D90DEB">
        <w:rPr>
          <w:rFonts w:ascii="Comic Sans MS" w:hAnsi="Comic Sans MS"/>
          <w:sz w:val="24"/>
          <w:szCs w:val="24"/>
        </w:rPr>
        <w:t>The pup</w:t>
      </w:r>
      <w:r w:rsidRPr="002C73DB">
        <w:rPr>
          <w:rFonts w:ascii="Comic Sans MS" w:hAnsi="Comic Sans MS"/>
          <w:sz w:val="24"/>
          <w:szCs w:val="24"/>
        </w:rPr>
        <w:t>il</w:t>
      </w:r>
      <w:r w:rsidR="00207DF0">
        <w:rPr>
          <w:rFonts w:ascii="Comic Sans MS" w:hAnsi="Comic Sans MS"/>
          <w:sz w:val="24"/>
          <w:szCs w:val="24"/>
        </w:rPr>
        <w:t>’</w:t>
      </w:r>
      <w:r w:rsidRPr="002C73DB">
        <w:rPr>
          <w:rFonts w:ascii="Comic Sans MS" w:hAnsi="Comic Sans MS"/>
          <w:sz w:val="24"/>
          <w:szCs w:val="24"/>
        </w:rPr>
        <w:t>s needs will b</w:t>
      </w:r>
      <w:r w:rsidR="00D90DEB">
        <w:rPr>
          <w:rFonts w:ascii="Comic Sans MS" w:hAnsi="Comic Sans MS"/>
          <w:sz w:val="24"/>
          <w:szCs w:val="24"/>
        </w:rPr>
        <w:t xml:space="preserve">e first assessed; support will </w:t>
      </w:r>
      <w:r w:rsidRPr="002C73DB">
        <w:rPr>
          <w:rFonts w:ascii="Comic Sans MS" w:hAnsi="Comic Sans MS"/>
          <w:sz w:val="24"/>
          <w:szCs w:val="24"/>
        </w:rPr>
        <w:t xml:space="preserve">be planned and then carried out and reviewed. At the review any necessary changes </w:t>
      </w:r>
      <w:r w:rsidR="00FE066C" w:rsidRPr="002C73DB">
        <w:rPr>
          <w:rFonts w:ascii="Comic Sans MS" w:hAnsi="Comic Sans MS"/>
          <w:sz w:val="24"/>
          <w:szCs w:val="24"/>
        </w:rPr>
        <w:t>will be made.</w:t>
      </w:r>
    </w:p>
    <w:p w:rsidR="00D90DEB" w:rsidRDefault="00D90DEB" w:rsidP="00A66E4A">
      <w:pPr>
        <w:pStyle w:val="ListParagraph"/>
        <w:rPr>
          <w:rFonts w:ascii="Comic Sans MS" w:hAnsi="Comic Sans MS"/>
          <w:sz w:val="24"/>
          <w:szCs w:val="24"/>
        </w:rPr>
      </w:pPr>
    </w:p>
    <w:p w:rsidR="00FE066C" w:rsidRPr="00682EB7" w:rsidRDefault="00FE066C" w:rsidP="00A66E4A">
      <w:pPr>
        <w:pStyle w:val="ListParagraph"/>
        <w:rPr>
          <w:rFonts w:ascii="Comic Sans MS" w:hAnsi="Comic Sans MS"/>
          <w:b/>
          <w:sz w:val="28"/>
          <w:szCs w:val="28"/>
          <w:u w:val="single"/>
        </w:rPr>
      </w:pPr>
      <w:r w:rsidRPr="00682EB7">
        <w:rPr>
          <w:rFonts w:ascii="Comic Sans MS" w:hAnsi="Comic Sans MS"/>
          <w:b/>
          <w:sz w:val="28"/>
          <w:szCs w:val="28"/>
          <w:u w:val="single"/>
        </w:rPr>
        <w:t>How does the school</w:t>
      </w:r>
      <w:r w:rsidR="00207DF0" w:rsidRPr="00682EB7">
        <w:rPr>
          <w:rFonts w:ascii="Comic Sans MS" w:hAnsi="Comic Sans MS"/>
          <w:b/>
          <w:sz w:val="28"/>
          <w:szCs w:val="28"/>
          <w:u w:val="single"/>
        </w:rPr>
        <w:t xml:space="preserve"> monitor</w:t>
      </w:r>
      <w:r w:rsidRPr="00682EB7">
        <w:rPr>
          <w:rFonts w:ascii="Comic Sans MS" w:hAnsi="Comic Sans MS"/>
          <w:b/>
          <w:sz w:val="28"/>
          <w:szCs w:val="28"/>
          <w:u w:val="single"/>
        </w:rPr>
        <w:t xml:space="preserve"> how much progress is being made by pupils with SEND?</w:t>
      </w:r>
    </w:p>
    <w:p w:rsidR="00D90DEB" w:rsidRPr="00D90DEB" w:rsidRDefault="00D90DEB" w:rsidP="00A66E4A">
      <w:pPr>
        <w:pStyle w:val="ListParagraph"/>
        <w:rPr>
          <w:rFonts w:ascii="Comic Sans MS" w:hAnsi="Comic Sans MS"/>
          <w:b/>
          <w:sz w:val="24"/>
          <w:szCs w:val="24"/>
          <w:u w:val="single"/>
        </w:rPr>
      </w:pPr>
    </w:p>
    <w:p w:rsidR="00FE066C" w:rsidRPr="002C73DB" w:rsidRDefault="00FE066C" w:rsidP="00F91CDB">
      <w:pPr>
        <w:pStyle w:val="ListParagraph"/>
        <w:jc w:val="both"/>
        <w:rPr>
          <w:rFonts w:ascii="Comic Sans MS" w:hAnsi="Comic Sans MS"/>
          <w:sz w:val="24"/>
          <w:szCs w:val="24"/>
        </w:rPr>
      </w:pPr>
      <w:r w:rsidRPr="002C73DB">
        <w:rPr>
          <w:rFonts w:ascii="Comic Sans MS" w:hAnsi="Comic Sans MS"/>
          <w:sz w:val="24"/>
          <w:szCs w:val="24"/>
        </w:rPr>
        <w:t>All pu</w:t>
      </w:r>
      <w:r w:rsidR="002C73DB">
        <w:rPr>
          <w:rFonts w:ascii="Comic Sans MS" w:hAnsi="Comic Sans MS"/>
          <w:sz w:val="24"/>
          <w:szCs w:val="24"/>
        </w:rPr>
        <w:t>pils are</w:t>
      </w:r>
      <w:r w:rsidRPr="002C73DB">
        <w:rPr>
          <w:rFonts w:ascii="Comic Sans MS" w:hAnsi="Comic Sans MS"/>
          <w:sz w:val="24"/>
          <w:szCs w:val="24"/>
        </w:rPr>
        <w:t xml:space="preserve"> tracked t</w:t>
      </w:r>
      <w:r w:rsidR="002C73DB">
        <w:rPr>
          <w:rFonts w:ascii="Comic Sans MS" w:hAnsi="Comic Sans MS"/>
          <w:sz w:val="24"/>
          <w:szCs w:val="24"/>
        </w:rPr>
        <w:t>ermly through school based asses</w:t>
      </w:r>
      <w:r w:rsidRPr="002C73DB">
        <w:rPr>
          <w:rFonts w:ascii="Comic Sans MS" w:hAnsi="Comic Sans MS"/>
          <w:sz w:val="24"/>
          <w:szCs w:val="24"/>
        </w:rPr>
        <w:t>sments and teacher observations. Formal assessments are used at the end of each year in K</w:t>
      </w:r>
      <w:r w:rsidR="00207DF0">
        <w:rPr>
          <w:rFonts w:ascii="Comic Sans MS" w:hAnsi="Comic Sans MS"/>
          <w:sz w:val="24"/>
          <w:szCs w:val="24"/>
        </w:rPr>
        <w:t xml:space="preserve">ey </w:t>
      </w:r>
      <w:r w:rsidRPr="002C73DB">
        <w:rPr>
          <w:rFonts w:ascii="Comic Sans MS" w:hAnsi="Comic Sans MS"/>
          <w:sz w:val="24"/>
          <w:szCs w:val="24"/>
        </w:rPr>
        <w:t>S</w:t>
      </w:r>
      <w:r w:rsidR="00207DF0">
        <w:rPr>
          <w:rFonts w:ascii="Comic Sans MS" w:hAnsi="Comic Sans MS"/>
          <w:sz w:val="24"/>
          <w:szCs w:val="24"/>
        </w:rPr>
        <w:t xml:space="preserve">tage </w:t>
      </w:r>
      <w:r w:rsidRPr="002C73DB">
        <w:rPr>
          <w:rFonts w:ascii="Comic Sans MS" w:hAnsi="Comic Sans MS"/>
          <w:sz w:val="24"/>
          <w:szCs w:val="24"/>
        </w:rPr>
        <w:t>2.</w:t>
      </w:r>
      <w:r w:rsidR="00D263EF">
        <w:rPr>
          <w:rFonts w:ascii="Comic Sans MS" w:hAnsi="Comic Sans MS"/>
          <w:sz w:val="24"/>
          <w:szCs w:val="24"/>
        </w:rPr>
        <w:t xml:space="preserve"> </w:t>
      </w:r>
      <w:r w:rsidRPr="002C73DB">
        <w:rPr>
          <w:rFonts w:ascii="Comic Sans MS" w:hAnsi="Comic Sans MS"/>
          <w:sz w:val="24"/>
          <w:szCs w:val="24"/>
        </w:rPr>
        <w:t>In addition</w:t>
      </w:r>
      <w:r w:rsidR="00172670">
        <w:rPr>
          <w:rFonts w:ascii="Comic Sans MS" w:hAnsi="Comic Sans MS"/>
          <w:sz w:val="24"/>
          <w:szCs w:val="24"/>
        </w:rPr>
        <w:t>,</w:t>
      </w:r>
      <w:r w:rsidRPr="002C73DB">
        <w:rPr>
          <w:rFonts w:ascii="Comic Sans MS" w:hAnsi="Comic Sans MS"/>
          <w:sz w:val="24"/>
          <w:szCs w:val="24"/>
        </w:rPr>
        <w:t xml:space="preserve"> pupils with SEND are tracked using the Birmingham Language and Literacy</w:t>
      </w:r>
      <w:r w:rsidR="00BA7D10">
        <w:rPr>
          <w:rFonts w:ascii="Comic Sans MS" w:hAnsi="Comic Sans MS"/>
          <w:sz w:val="24"/>
          <w:szCs w:val="24"/>
        </w:rPr>
        <w:t xml:space="preserve"> Continuum</w:t>
      </w:r>
      <w:r w:rsidRPr="002C73DB">
        <w:rPr>
          <w:rFonts w:ascii="Comic Sans MS" w:hAnsi="Comic Sans MS"/>
          <w:sz w:val="24"/>
          <w:szCs w:val="24"/>
        </w:rPr>
        <w:t xml:space="preserve"> and Maths Toolkits which support assessment when a pupil is making smaller steps of progress. SEND pupils are set individual targets that are reviewed at least 3 times a year. This helps the school to monitor how well interventions are </w:t>
      </w:r>
      <w:r w:rsidR="00207DF0" w:rsidRPr="002C73DB">
        <w:rPr>
          <w:rFonts w:ascii="Comic Sans MS" w:hAnsi="Comic Sans MS"/>
          <w:sz w:val="24"/>
          <w:szCs w:val="24"/>
        </w:rPr>
        <w:t>working;</w:t>
      </w:r>
      <w:r w:rsidRPr="002C73DB">
        <w:rPr>
          <w:rFonts w:ascii="Comic Sans MS" w:hAnsi="Comic Sans MS"/>
          <w:sz w:val="24"/>
          <w:szCs w:val="24"/>
        </w:rPr>
        <w:t xml:space="preserve"> the progress of each pupil is discussed at pu</w:t>
      </w:r>
      <w:r w:rsidR="002C73DB">
        <w:rPr>
          <w:rFonts w:ascii="Comic Sans MS" w:hAnsi="Comic Sans MS"/>
          <w:sz w:val="24"/>
          <w:szCs w:val="24"/>
        </w:rPr>
        <w:t>pil progress meetings with the c</w:t>
      </w:r>
      <w:r w:rsidRPr="002C73DB">
        <w:rPr>
          <w:rFonts w:ascii="Comic Sans MS" w:hAnsi="Comic Sans MS"/>
          <w:sz w:val="24"/>
          <w:szCs w:val="24"/>
        </w:rPr>
        <w:t xml:space="preserve">lass teachers, </w:t>
      </w:r>
      <w:r w:rsidR="00207DF0">
        <w:rPr>
          <w:rFonts w:ascii="Comic Sans MS" w:hAnsi="Comic Sans MS"/>
          <w:sz w:val="24"/>
          <w:szCs w:val="24"/>
        </w:rPr>
        <w:t>Head</w:t>
      </w:r>
      <w:r w:rsidR="002C73DB">
        <w:rPr>
          <w:rFonts w:ascii="Comic Sans MS" w:hAnsi="Comic Sans MS"/>
          <w:sz w:val="24"/>
          <w:szCs w:val="24"/>
        </w:rPr>
        <w:t xml:space="preserve"> T</w:t>
      </w:r>
      <w:r w:rsidRPr="002C73DB">
        <w:rPr>
          <w:rFonts w:ascii="Comic Sans MS" w:hAnsi="Comic Sans MS"/>
          <w:sz w:val="24"/>
          <w:szCs w:val="24"/>
        </w:rPr>
        <w:t>eacher</w:t>
      </w:r>
      <w:r w:rsidR="002C73DB">
        <w:rPr>
          <w:rFonts w:ascii="Comic Sans MS" w:hAnsi="Comic Sans MS"/>
          <w:sz w:val="24"/>
          <w:szCs w:val="24"/>
        </w:rPr>
        <w:t>, Deputy Head teacher</w:t>
      </w:r>
      <w:r w:rsidRPr="002C73DB">
        <w:rPr>
          <w:rFonts w:ascii="Comic Sans MS" w:hAnsi="Comic Sans MS"/>
          <w:sz w:val="24"/>
          <w:szCs w:val="24"/>
        </w:rPr>
        <w:t xml:space="preserve"> and </w:t>
      </w:r>
      <w:r w:rsidR="00F91CDB">
        <w:rPr>
          <w:rFonts w:ascii="Comic Sans MS" w:hAnsi="Comic Sans MS"/>
          <w:sz w:val="24"/>
          <w:szCs w:val="24"/>
        </w:rPr>
        <w:t>SENCo</w:t>
      </w:r>
      <w:r w:rsidRPr="002C73DB">
        <w:rPr>
          <w:rFonts w:ascii="Comic Sans MS" w:hAnsi="Comic Sans MS"/>
          <w:sz w:val="24"/>
          <w:szCs w:val="24"/>
        </w:rPr>
        <w:t xml:space="preserve"> when required.</w:t>
      </w:r>
    </w:p>
    <w:p w:rsidR="00FE066C" w:rsidRPr="002C73DB" w:rsidRDefault="00FE066C" w:rsidP="00A66E4A">
      <w:pPr>
        <w:pStyle w:val="ListParagraph"/>
        <w:rPr>
          <w:rFonts w:ascii="Comic Sans MS" w:hAnsi="Comic Sans MS"/>
          <w:sz w:val="24"/>
          <w:szCs w:val="24"/>
        </w:rPr>
      </w:pPr>
    </w:p>
    <w:p w:rsidR="00FE066C" w:rsidRPr="00682EB7" w:rsidRDefault="00FE066C" w:rsidP="00A66E4A">
      <w:pPr>
        <w:pStyle w:val="ListParagraph"/>
        <w:rPr>
          <w:rFonts w:ascii="Comic Sans MS" w:hAnsi="Comic Sans MS"/>
          <w:b/>
          <w:sz w:val="28"/>
          <w:szCs w:val="28"/>
          <w:u w:val="single"/>
        </w:rPr>
      </w:pPr>
      <w:r w:rsidRPr="00682EB7">
        <w:rPr>
          <w:rFonts w:ascii="Comic Sans MS" w:hAnsi="Comic Sans MS"/>
          <w:b/>
          <w:sz w:val="28"/>
          <w:szCs w:val="28"/>
          <w:u w:val="single"/>
        </w:rPr>
        <w:t>What extra-curricular activities can a pupil with SEND access when at school?</w:t>
      </w:r>
    </w:p>
    <w:p w:rsidR="00207DF0" w:rsidRPr="00207DF0" w:rsidRDefault="00207DF0" w:rsidP="00A66E4A">
      <w:pPr>
        <w:pStyle w:val="ListParagraph"/>
        <w:rPr>
          <w:rFonts w:ascii="Comic Sans MS" w:hAnsi="Comic Sans MS"/>
          <w:b/>
          <w:sz w:val="24"/>
          <w:szCs w:val="24"/>
          <w:u w:val="single"/>
        </w:rPr>
      </w:pPr>
    </w:p>
    <w:p w:rsidR="00FE066C" w:rsidRPr="002C73DB" w:rsidRDefault="00FE066C" w:rsidP="00A66E4A">
      <w:pPr>
        <w:pStyle w:val="ListParagraph"/>
        <w:rPr>
          <w:rFonts w:ascii="Comic Sans MS" w:hAnsi="Comic Sans MS"/>
          <w:sz w:val="24"/>
          <w:szCs w:val="24"/>
        </w:rPr>
      </w:pPr>
      <w:r w:rsidRPr="00F91CDB">
        <w:rPr>
          <w:rFonts w:ascii="Comic Sans MS" w:hAnsi="Comic Sans MS"/>
          <w:sz w:val="24"/>
          <w:szCs w:val="24"/>
        </w:rPr>
        <w:t xml:space="preserve">All children have access to any extra-curricular </w:t>
      </w:r>
      <w:r w:rsidR="00F91CDB">
        <w:rPr>
          <w:rFonts w:ascii="Comic Sans MS" w:hAnsi="Comic Sans MS"/>
          <w:sz w:val="24"/>
          <w:szCs w:val="24"/>
        </w:rPr>
        <w:t>activities in school</w:t>
      </w:r>
      <w:r w:rsidRPr="00F91CDB">
        <w:rPr>
          <w:rFonts w:ascii="Comic Sans MS" w:hAnsi="Comic Sans MS"/>
          <w:sz w:val="24"/>
          <w:szCs w:val="24"/>
        </w:rPr>
        <w:t>.</w:t>
      </w:r>
      <w:r w:rsidRPr="002C73DB">
        <w:rPr>
          <w:rFonts w:ascii="Comic Sans MS" w:hAnsi="Comic Sans MS"/>
          <w:sz w:val="24"/>
          <w:szCs w:val="24"/>
        </w:rPr>
        <w:t xml:space="preserve"> Where appropriate and possible</w:t>
      </w:r>
      <w:r w:rsidR="00172670">
        <w:rPr>
          <w:rFonts w:ascii="Comic Sans MS" w:hAnsi="Comic Sans MS"/>
          <w:sz w:val="24"/>
          <w:szCs w:val="24"/>
        </w:rPr>
        <w:t>,</w:t>
      </w:r>
      <w:r w:rsidRPr="002C73DB">
        <w:rPr>
          <w:rFonts w:ascii="Comic Sans MS" w:hAnsi="Comic Sans MS"/>
          <w:sz w:val="24"/>
          <w:szCs w:val="24"/>
        </w:rPr>
        <w:t xml:space="preserve"> any adjustments will be made to E</w:t>
      </w:r>
      <w:r w:rsidR="00207DF0">
        <w:rPr>
          <w:rFonts w:ascii="Comic Sans MS" w:hAnsi="Comic Sans MS"/>
          <w:sz w:val="24"/>
          <w:szCs w:val="24"/>
        </w:rPr>
        <w:t xml:space="preserve">xtra </w:t>
      </w:r>
      <w:r w:rsidRPr="002C73DB">
        <w:rPr>
          <w:rFonts w:ascii="Comic Sans MS" w:hAnsi="Comic Sans MS"/>
          <w:sz w:val="24"/>
          <w:szCs w:val="24"/>
        </w:rPr>
        <w:t>C</w:t>
      </w:r>
      <w:r w:rsidR="00207DF0">
        <w:rPr>
          <w:rFonts w:ascii="Comic Sans MS" w:hAnsi="Comic Sans MS"/>
          <w:sz w:val="24"/>
          <w:szCs w:val="24"/>
        </w:rPr>
        <w:t>urricular</w:t>
      </w:r>
      <w:r w:rsidRPr="002C73DB">
        <w:rPr>
          <w:rFonts w:ascii="Comic Sans MS" w:hAnsi="Comic Sans MS"/>
          <w:sz w:val="24"/>
          <w:szCs w:val="24"/>
        </w:rPr>
        <w:t xml:space="preserve"> activities to ensure pupils with SEND are fully included.</w:t>
      </w:r>
      <w:r w:rsidR="004330AA" w:rsidRPr="002C73DB">
        <w:rPr>
          <w:rFonts w:ascii="Comic Sans MS" w:hAnsi="Comic Sans MS"/>
          <w:sz w:val="24"/>
          <w:szCs w:val="24"/>
        </w:rPr>
        <w:t xml:space="preserve"> </w:t>
      </w:r>
    </w:p>
    <w:p w:rsidR="00FE066C" w:rsidRPr="002C73DB" w:rsidRDefault="00FE066C" w:rsidP="00A66E4A">
      <w:pPr>
        <w:pStyle w:val="ListParagraph"/>
        <w:rPr>
          <w:rFonts w:ascii="Comic Sans MS" w:hAnsi="Comic Sans MS"/>
          <w:sz w:val="24"/>
          <w:szCs w:val="24"/>
        </w:rPr>
      </w:pPr>
    </w:p>
    <w:p w:rsidR="004330AA" w:rsidRPr="00682EB7" w:rsidRDefault="004330AA" w:rsidP="00A66E4A">
      <w:pPr>
        <w:pStyle w:val="ListParagraph"/>
        <w:rPr>
          <w:rFonts w:ascii="Comic Sans MS" w:hAnsi="Comic Sans MS"/>
          <w:b/>
          <w:sz w:val="28"/>
          <w:szCs w:val="28"/>
          <w:u w:val="single"/>
        </w:rPr>
      </w:pPr>
      <w:r w:rsidRPr="00682EB7">
        <w:rPr>
          <w:rFonts w:ascii="Comic Sans MS" w:hAnsi="Comic Sans MS"/>
          <w:b/>
          <w:sz w:val="28"/>
          <w:szCs w:val="28"/>
          <w:u w:val="single"/>
        </w:rPr>
        <w:t xml:space="preserve">Does the school have </w:t>
      </w:r>
      <w:r w:rsidR="00385F0D" w:rsidRPr="00682EB7">
        <w:rPr>
          <w:rFonts w:ascii="Comic Sans MS" w:hAnsi="Comic Sans MS"/>
          <w:b/>
          <w:sz w:val="28"/>
          <w:szCs w:val="28"/>
          <w:u w:val="single"/>
        </w:rPr>
        <w:t xml:space="preserve">a Special </w:t>
      </w:r>
      <w:r w:rsidR="00172670" w:rsidRPr="00682EB7">
        <w:rPr>
          <w:rFonts w:ascii="Comic Sans MS" w:hAnsi="Comic Sans MS"/>
          <w:b/>
          <w:sz w:val="28"/>
          <w:szCs w:val="28"/>
          <w:u w:val="single"/>
        </w:rPr>
        <w:t>Educa</w:t>
      </w:r>
      <w:r w:rsidR="00D263EF">
        <w:rPr>
          <w:rFonts w:ascii="Comic Sans MS" w:hAnsi="Comic Sans MS"/>
          <w:b/>
          <w:sz w:val="28"/>
          <w:szCs w:val="28"/>
          <w:u w:val="single"/>
        </w:rPr>
        <w:t>tional Needs Co-ordinator (SENCo</w:t>
      </w:r>
      <w:r w:rsidR="00172670" w:rsidRPr="00682EB7">
        <w:rPr>
          <w:rFonts w:ascii="Comic Sans MS" w:hAnsi="Comic Sans MS"/>
          <w:b/>
          <w:sz w:val="28"/>
          <w:szCs w:val="28"/>
          <w:u w:val="single"/>
        </w:rPr>
        <w:t xml:space="preserve">)? </w:t>
      </w:r>
      <w:r w:rsidR="00385F0D" w:rsidRPr="00682EB7">
        <w:rPr>
          <w:rFonts w:ascii="Comic Sans MS" w:hAnsi="Comic Sans MS"/>
          <w:b/>
          <w:sz w:val="28"/>
          <w:szCs w:val="28"/>
          <w:u w:val="single"/>
        </w:rPr>
        <w:t>If so</w:t>
      </w:r>
      <w:r w:rsidR="00207DF0" w:rsidRPr="00682EB7">
        <w:rPr>
          <w:rFonts w:ascii="Comic Sans MS" w:hAnsi="Comic Sans MS"/>
          <w:b/>
          <w:sz w:val="28"/>
          <w:szCs w:val="28"/>
          <w:u w:val="single"/>
        </w:rPr>
        <w:t>,</w:t>
      </w:r>
      <w:r w:rsidR="00385F0D" w:rsidRPr="00682EB7">
        <w:rPr>
          <w:rFonts w:ascii="Comic Sans MS" w:hAnsi="Comic Sans MS"/>
          <w:b/>
          <w:sz w:val="28"/>
          <w:szCs w:val="28"/>
          <w:u w:val="single"/>
        </w:rPr>
        <w:t xml:space="preserve"> who are they</w:t>
      </w:r>
      <w:r w:rsidR="00207DF0" w:rsidRPr="00682EB7">
        <w:rPr>
          <w:rFonts w:ascii="Comic Sans MS" w:hAnsi="Comic Sans MS"/>
          <w:b/>
          <w:sz w:val="28"/>
          <w:szCs w:val="28"/>
          <w:u w:val="single"/>
        </w:rPr>
        <w:t>,</w:t>
      </w:r>
      <w:r w:rsidR="00385F0D" w:rsidRPr="00682EB7">
        <w:rPr>
          <w:rFonts w:ascii="Comic Sans MS" w:hAnsi="Comic Sans MS"/>
          <w:b/>
          <w:sz w:val="28"/>
          <w:szCs w:val="28"/>
          <w:u w:val="single"/>
        </w:rPr>
        <w:t xml:space="preserve"> and how can someone get in touch with them?</w:t>
      </w:r>
    </w:p>
    <w:p w:rsidR="00207DF0" w:rsidRPr="00207DF0" w:rsidRDefault="00207DF0" w:rsidP="00A66E4A">
      <w:pPr>
        <w:pStyle w:val="ListParagraph"/>
        <w:rPr>
          <w:rFonts w:ascii="Comic Sans MS" w:hAnsi="Comic Sans MS"/>
          <w:b/>
          <w:sz w:val="24"/>
          <w:szCs w:val="24"/>
          <w:u w:val="single"/>
        </w:rPr>
      </w:pPr>
    </w:p>
    <w:p w:rsidR="00385F0D" w:rsidRDefault="00207DF0" w:rsidP="00A66E4A">
      <w:pPr>
        <w:pStyle w:val="ListParagraph"/>
        <w:rPr>
          <w:rFonts w:ascii="Comic Sans MS" w:hAnsi="Comic Sans MS"/>
          <w:sz w:val="24"/>
          <w:szCs w:val="24"/>
        </w:rPr>
      </w:pPr>
      <w:r>
        <w:rPr>
          <w:rFonts w:ascii="Comic Sans MS" w:hAnsi="Comic Sans MS"/>
          <w:sz w:val="24"/>
          <w:szCs w:val="24"/>
        </w:rPr>
        <w:t xml:space="preserve">The </w:t>
      </w:r>
      <w:r w:rsidR="00D263EF">
        <w:rPr>
          <w:rFonts w:ascii="Comic Sans MS" w:hAnsi="Comic Sans MS"/>
          <w:sz w:val="24"/>
          <w:szCs w:val="24"/>
        </w:rPr>
        <w:t>SENCO</w:t>
      </w:r>
      <w:r>
        <w:rPr>
          <w:rFonts w:ascii="Comic Sans MS" w:hAnsi="Comic Sans MS"/>
          <w:sz w:val="24"/>
          <w:szCs w:val="24"/>
        </w:rPr>
        <w:t xml:space="preserve"> at </w:t>
      </w:r>
      <w:r w:rsidR="00CF2470">
        <w:rPr>
          <w:rFonts w:ascii="Comic Sans MS" w:hAnsi="Comic Sans MS"/>
          <w:sz w:val="24"/>
          <w:szCs w:val="24"/>
        </w:rPr>
        <w:t>St. Clement’s C.of E. Academy</w:t>
      </w:r>
      <w:r>
        <w:rPr>
          <w:rFonts w:ascii="Comic Sans MS" w:hAnsi="Comic Sans MS"/>
          <w:sz w:val="24"/>
          <w:szCs w:val="24"/>
        </w:rPr>
        <w:t xml:space="preserve"> is </w:t>
      </w:r>
      <w:r w:rsidR="00CF2470">
        <w:rPr>
          <w:rFonts w:ascii="Comic Sans MS" w:hAnsi="Comic Sans MS"/>
          <w:b/>
          <w:sz w:val="28"/>
          <w:szCs w:val="28"/>
        </w:rPr>
        <w:t>Miss Helen Groom</w:t>
      </w:r>
      <w:r w:rsidR="00D263EF">
        <w:rPr>
          <w:rFonts w:ascii="Comic Sans MS" w:hAnsi="Comic Sans MS"/>
          <w:b/>
          <w:sz w:val="28"/>
          <w:szCs w:val="28"/>
        </w:rPr>
        <w:t>.</w:t>
      </w:r>
    </w:p>
    <w:p w:rsidR="00207DF0" w:rsidRDefault="00207DF0" w:rsidP="00A66E4A">
      <w:pPr>
        <w:pStyle w:val="ListParagraph"/>
        <w:rPr>
          <w:rFonts w:ascii="Comic Sans MS" w:hAnsi="Comic Sans MS"/>
          <w:sz w:val="24"/>
          <w:szCs w:val="24"/>
        </w:rPr>
      </w:pPr>
      <w:r>
        <w:rPr>
          <w:rFonts w:ascii="Comic Sans MS" w:hAnsi="Comic Sans MS"/>
          <w:sz w:val="24"/>
          <w:szCs w:val="24"/>
        </w:rPr>
        <w:t xml:space="preserve">You can arrange a time to see her by popping into school, or telephoning her on </w:t>
      </w:r>
      <w:r w:rsidRPr="00682EB7">
        <w:rPr>
          <w:rFonts w:ascii="Comic Sans MS" w:hAnsi="Comic Sans MS"/>
          <w:b/>
          <w:sz w:val="28"/>
          <w:szCs w:val="28"/>
        </w:rPr>
        <w:t xml:space="preserve">0121 </w:t>
      </w:r>
      <w:r w:rsidR="00CF2470">
        <w:rPr>
          <w:rFonts w:ascii="Comic Sans MS" w:hAnsi="Comic Sans MS"/>
          <w:b/>
          <w:sz w:val="28"/>
          <w:szCs w:val="28"/>
        </w:rPr>
        <w:t>464 4652</w:t>
      </w:r>
      <w:r>
        <w:rPr>
          <w:rFonts w:ascii="Comic Sans MS" w:hAnsi="Comic Sans MS"/>
          <w:sz w:val="24"/>
          <w:szCs w:val="24"/>
        </w:rPr>
        <w:t>, or by email at:</w:t>
      </w:r>
    </w:p>
    <w:p w:rsidR="00385F0D" w:rsidRPr="00682EB7" w:rsidRDefault="00CF2470" w:rsidP="00207DF0">
      <w:pPr>
        <w:pStyle w:val="ListParagraph"/>
        <w:rPr>
          <w:rFonts w:ascii="Comic Sans MS" w:hAnsi="Comic Sans MS"/>
          <w:b/>
          <w:sz w:val="28"/>
          <w:szCs w:val="28"/>
        </w:rPr>
      </w:pPr>
      <w:r>
        <w:rPr>
          <w:rFonts w:ascii="Comic Sans MS" w:hAnsi="Comic Sans MS"/>
          <w:b/>
          <w:sz w:val="28"/>
          <w:szCs w:val="28"/>
        </w:rPr>
        <w:t>h.groom</w:t>
      </w:r>
      <w:r w:rsidR="00207DF0" w:rsidRPr="00682EB7">
        <w:rPr>
          <w:rFonts w:ascii="Comic Sans MS" w:hAnsi="Comic Sans MS"/>
          <w:b/>
          <w:sz w:val="28"/>
          <w:szCs w:val="28"/>
        </w:rPr>
        <w:t>@</w:t>
      </w:r>
      <w:r>
        <w:rPr>
          <w:rFonts w:ascii="Comic Sans MS" w:hAnsi="Comic Sans MS"/>
          <w:b/>
          <w:sz w:val="28"/>
          <w:szCs w:val="28"/>
        </w:rPr>
        <w:t>stclemce</w:t>
      </w:r>
      <w:r w:rsidR="00207DF0" w:rsidRPr="00682EB7">
        <w:rPr>
          <w:rFonts w:ascii="Comic Sans MS" w:hAnsi="Comic Sans MS"/>
          <w:b/>
          <w:sz w:val="28"/>
          <w:szCs w:val="28"/>
        </w:rPr>
        <w:t>.bham.sch.uk</w:t>
      </w:r>
    </w:p>
    <w:p w:rsidR="00385F0D" w:rsidRPr="002C73DB" w:rsidRDefault="00385F0D" w:rsidP="00A66E4A">
      <w:pPr>
        <w:pStyle w:val="ListParagraph"/>
        <w:rPr>
          <w:rFonts w:ascii="Comic Sans MS" w:hAnsi="Comic Sans MS"/>
          <w:sz w:val="24"/>
          <w:szCs w:val="24"/>
        </w:rPr>
      </w:pPr>
    </w:p>
    <w:p w:rsidR="00682EB7" w:rsidRDefault="00682EB7" w:rsidP="00A66E4A">
      <w:pPr>
        <w:pStyle w:val="ListParagraph"/>
        <w:rPr>
          <w:rFonts w:ascii="Comic Sans MS" w:hAnsi="Comic Sans MS"/>
          <w:b/>
          <w:sz w:val="24"/>
          <w:szCs w:val="24"/>
          <w:u w:val="single"/>
        </w:rPr>
      </w:pPr>
    </w:p>
    <w:p w:rsidR="00385F0D" w:rsidRPr="00682EB7" w:rsidRDefault="00385F0D" w:rsidP="00A66E4A">
      <w:pPr>
        <w:pStyle w:val="ListParagraph"/>
        <w:rPr>
          <w:rFonts w:ascii="Comic Sans MS" w:hAnsi="Comic Sans MS"/>
          <w:b/>
          <w:sz w:val="28"/>
          <w:szCs w:val="28"/>
          <w:u w:val="single"/>
        </w:rPr>
      </w:pPr>
      <w:r w:rsidRPr="00682EB7">
        <w:rPr>
          <w:rFonts w:ascii="Comic Sans MS" w:hAnsi="Comic Sans MS"/>
          <w:b/>
          <w:sz w:val="28"/>
          <w:szCs w:val="28"/>
          <w:u w:val="single"/>
        </w:rPr>
        <w:t xml:space="preserve">What training </w:t>
      </w:r>
      <w:r w:rsidR="00207DF0" w:rsidRPr="00682EB7">
        <w:rPr>
          <w:rFonts w:ascii="Comic Sans MS" w:hAnsi="Comic Sans MS"/>
          <w:b/>
          <w:sz w:val="28"/>
          <w:szCs w:val="28"/>
          <w:u w:val="single"/>
        </w:rPr>
        <w:t>do the staff</w:t>
      </w:r>
      <w:r w:rsidRPr="00682EB7">
        <w:rPr>
          <w:rFonts w:ascii="Comic Sans MS" w:hAnsi="Comic Sans MS"/>
          <w:b/>
          <w:sz w:val="28"/>
          <w:szCs w:val="28"/>
          <w:u w:val="single"/>
        </w:rPr>
        <w:t xml:space="preserve"> have in relation to SEND?</w:t>
      </w:r>
      <w:r w:rsidRPr="00682EB7">
        <w:rPr>
          <w:rFonts w:ascii="Comic Sans MS" w:hAnsi="Comic Sans MS"/>
          <w:b/>
          <w:sz w:val="28"/>
          <w:szCs w:val="28"/>
          <w:u w:val="single"/>
        </w:rPr>
        <w:br/>
      </w:r>
    </w:p>
    <w:p w:rsidR="00385F0D" w:rsidRPr="002C73DB" w:rsidRDefault="00385F0D" w:rsidP="00A66E4A">
      <w:pPr>
        <w:pStyle w:val="ListParagraph"/>
        <w:rPr>
          <w:rFonts w:ascii="Comic Sans MS" w:hAnsi="Comic Sans MS"/>
          <w:sz w:val="24"/>
          <w:szCs w:val="24"/>
        </w:rPr>
      </w:pPr>
      <w:r w:rsidRPr="002C73DB">
        <w:rPr>
          <w:rFonts w:ascii="Comic Sans MS" w:hAnsi="Comic Sans MS"/>
          <w:sz w:val="24"/>
          <w:szCs w:val="24"/>
        </w:rPr>
        <w:t>In our school we believe that all staff should be involved in supporting pupils</w:t>
      </w:r>
      <w:r w:rsidR="00207DF0">
        <w:rPr>
          <w:rFonts w:ascii="Comic Sans MS" w:hAnsi="Comic Sans MS"/>
          <w:sz w:val="24"/>
          <w:szCs w:val="24"/>
        </w:rPr>
        <w:t xml:space="preserve"> with SEND and so we ensure the staff have</w:t>
      </w:r>
      <w:r w:rsidRPr="002C73DB">
        <w:rPr>
          <w:rFonts w:ascii="Comic Sans MS" w:hAnsi="Comic Sans MS"/>
          <w:sz w:val="24"/>
          <w:szCs w:val="24"/>
        </w:rPr>
        <w:t xml:space="preserve"> training to he</w:t>
      </w:r>
      <w:r w:rsidR="00207DF0">
        <w:rPr>
          <w:rFonts w:ascii="Comic Sans MS" w:hAnsi="Comic Sans MS"/>
          <w:sz w:val="24"/>
          <w:szCs w:val="24"/>
        </w:rPr>
        <w:t xml:space="preserve">lp them do this. This year </w:t>
      </w:r>
      <w:r w:rsidRPr="002C73DB">
        <w:rPr>
          <w:rFonts w:ascii="Comic Sans MS" w:hAnsi="Comic Sans MS"/>
          <w:sz w:val="24"/>
          <w:szCs w:val="24"/>
        </w:rPr>
        <w:t>staff have all had</w:t>
      </w:r>
      <w:r w:rsidR="00207DF0">
        <w:rPr>
          <w:rFonts w:ascii="Comic Sans MS" w:hAnsi="Comic Sans MS"/>
          <w:sz w:val="24"/>
          <w:szCs w:val="24"/>
        </w:rPr>
        <w:t xml:space="preserve"> the following </w:t>
      </w:r>
      <w:r w:rsidRPr="002C73DB">
        <w:rPr>
          <w:rFonts w:ascii="Comic Sans MS" w:hAnsi="Comic Sans MS"/>
          <w:sz w:val="24"/>
          <w:szCs w:val="24"/>
        </w:rPr>
        <w:t>training:</w:t>
      </w:r>
    </w:p>
    <w:p w:rsidR="00F91CDB" w:rsidRDefault="00F91CDB" w:rsidP="00A66E4A">
      <w:pPr>
        <w:pStyle w:val="ListParagraph"/>
        <w:rPr>
          <w:rFonts w:ascii="Comic Sans MS" w:hAnsi="Comic Sans MS"/>
          <w:sz w:val="24"/>
          <w:szCs w:val="24"/>
        </w:rPr>
      </w:pPr>
    </w:p>
    <w:p w:rsidR="00385F0D" w:rsidRPr="002C73DB" w:rsidRDefault="00385F0D" w:rsidP="00F91CDB">
      <w:pPr>
        <w:pStyle w:val="ListParagraph"/>
        <w:numPr>
          <w:ilvl w:val="0"/>
          <w:numId w:val="4"/>
        </w:numPr>
        <w:rPr>
          <w:rFonts w:ascii="Comic Sans MS" w:hAnsi="Comic Sans MS"/>
          <w:sz w:val="24"/>
          <w:szCs w:val="24"/>
        </w:rPr>
      </w:pPr>
      <w:r w:rsidRPr="002C73DB">
        <w:rPr>
          <w:rFonts w:ascii="Comic Sans MS" w:hAnsi="Comic Sans MS"/>
          <w:sz w:val="24"/>
          <w:szCs w:val="24"/>
        </w:rPr>
        <w:t>S</w:t>
      </w:r>
      <w:r w:rsidR="00F91CDB">
        <w:rPr>
          <w:rFonts w:ascii="Comic Sans MS" w:hAnsi="Comic Sans MS"/>
          <w:sz w:val="24"/>
          <w:szCs w:val="24"/>
        </w:rPr>
        <w:t>afeguarding</w:t>
      </w:r>
    </w:p>
    <w:p w:rsidR="00385F0D" w:rsidRPr="002C73DB" w:rsidRDefault="00F91CDB" w:rsidP="00F91CDB">
      <w:pPr>
        <w:pStyle w:val="ListParagraph"/>
        <w:numPr>
          <w:ilvl w:val="0"/>
          <w:numId w:val="4"/>
        </w:numPr>
        <w:rPr>
          <w:rFonts w:ascii="Comic Sans MS" w:hAnsi="Comic Sans MS"/>
          <w:sz w:val="24"/>
          <w:szCs w:val="24"/>
        </w:rPr>
      </w:pPr>
      <w:r>
        <w:rPr>
          <w:rFonts w:ascii="Comic Sans MS" w:hAnsi="Comic Sans MS"/>
          <w:sz w:val="24"/>
          <w:szCs w:val="24"/>
        </w:rPr>
        <w:t>Epi-Pen</w:t>
      </w:r>
    </w:p>
    <w:p w:rsidR="00385F0D" w:rsidRPr="002C73DB" w:rsidRDefault="00F91CDB" w:rsidP="00F91CDB">
      <w:pPr>
        <w:pStyle w:val="ListParagraph"/>
        <w:numPr>
          <w:ilvl w:val="0"/>
          <w:numId w:val="4"/>
        </w:numPr>
        <w:rPr>
          <w:rFonts w:ascii="Comic Sans MS" w:hAnsi="Comic Sans MS"/>
          <w:sz w:val="24"/>
          <w:szCs w:val="24"/>
        </w:rPr>
      </w:pPr>
      <w:r>
        <w:rPr>
          <w:rFonts w:ascii="Comic Sans MS" w:hAnsi="Comic Sans MS"/>
          <w:sz w:val="24"/>
          <w:szCs w:val="24"/>
        </w:rPr>
        <w:t>Asthma</w:t>
      </w:r>
    </w:p>
    <w:p w:rsidR="00225611" w:rsidRDefault="00225611" w:rsidP="00F91CDB">
      <w:pPr>
        <w:pStyle w:val="ListParagraph"/>
        <w:numPr>
          <w:ilvl w:val="0"/>
          <w:numId w:val="4"/>
        </w:numPr>
        <w:rPr>
          <w:rFonts w:ascii="Comic Sans MS" w:hAnsi="Comic Sans MS"/>
          <w:sz w:val="24"/>
          <w:szCs w:val="24"/>
        </w:rPr>
      </w:pPr>
      <w:r w:rsidRPr="002C73DB">
        <w:rPr>
          <w:rFonts w:ascii="Comic Sans MS" w:hAnsi="Comic Sans MS"/>
          <w:sz w:val="24"/>
          <w:szCs w:val="24"/>
        </w:rPr>
        <w:t>A</w:t>
      </w:r>
      <w:r w:rsidR="00207DF0">
        <w:rPr>
          <w:rFonts w:ascii="Comic Sans MS" w:hAnsi="Comic Sans MS"/>
          <w:sz w:val="24"/>
          <w:szCs w:val="24"/>
        </w:rPr>
        <w:t>utism</w:t>
      </w:r>
      <w:r w:rsidR="00D263EF">
        <w:rPr>
          <w:rFonts w:ascii="Comic Sans MS" w:hAnsi="Comic Sans MS"/>
          <w:sz w:val="24"/>
          <w:szCs w:val="24"/>
        </w:rPr>
        <w:t xml:space="preserve"> Level 1</w:t>
      </w:r>
    </w:p>
    <w:p w:rsidR="00654BDD" w:rsidRDefault="00654BDD" w:rsidP="00F91CDB">
      <w:pPr>
        <w:pStyle w:val="ListParagraph"/>
        <w:numPr>
          <w:ilvl w:val="0"/>
          <w:numId w:val="4"/>
        </w:numPr>
        <w:rPr>
          <w:rFonts w:ascii="Comic Sans MS" w:hAnsi="Comic Sans MS"/>
          <w:sz w:val="24"/>
          <w:szCs w:val="24"/>
        </w:rPr>
      </w:pPr>
      <w:r>
        <w:rPr>
          <w:rFonts w:ascii="Comic Sans MS" w:hAnsi="Comic Sans MS"/>
          <w:sz w:val="24"/>
          <w:szCs w:val="24"/>
        </w:rPr>
        <w:t>WRAP</w:t>
      </w:r>
    </w:p>
    <w:p w:rsidR="00682EB7" w:rsidRPr="002C73DB" w:rsidRDefault="00682EB7" w:rsidP="00A66E4A">
      <w:pPr>
        <w:pStyle w:val="ListParagraph"/>
        <w:rPr>
          <w:rFonts w:ascii="Comic Sans MS" w:hAnsi="Comic Sans MS"/>
          <w:sz w:val="24"/>
          <w:szCs w:val="24"/>
        </w:rPr>
      </w:pPr>
    </w:p>
    <w:p w:rsidR="00385F0D" w:rsidRPr="002C73DB" w:rsidRDefault="00207DF0" w:rsidP="00A66E4A">
      <w:pPr>
        <w:pStyle w:val="ListParagraph"/>
        <w:rPr>
          <w:rFonts w:ascii="Comic Sans MS" w:hAnsi="Comic Sans MS"/>
          <w:sz w:val="24"/>
          <w:szCs w:val="24"/>
        </w:rPr>
      </w:pPr>
      <w:r>
        <w:rPr>
          <w:rFonts w:ascii="Comic Sans MS" w:hAnsi="Comic Sans MS"/>
          <w:sz w:val="24"/>
          <w:szCs w:val="24"/>
        </w:rPr>
        <w:t>In addition to this</w:t>
      </w:r>
      <w:r w:rsidR="00385F0D" w:rsidRPr="002C73DB">
        <w:rPr>
          <w:rFonts w:ascii="Comic Sans MS" w:hAnsi="Comic Sans MS"/>
          <w:sz w:val="24"/>
          <w:szCs w:val="24"/>
        </w:rPr>
        <w:t xml:space="preserve"> this various staff have received training for different aspects of SEND, including:</w:t>
      </w:r>
    </w:p>
    <w:p w:rsidR="00385F0D" w:rsidRPr="002C73DB" w:rsidRDefault="00385F0D" w:rsidP="00F91CDB">
      <w:pPr>
        <w:pStyle w:val="ListParagraph"/>
        <w:numPr>
          <w:ilvl w:val="0"/>
          <w:numId w:val="4"/>
        </w:numPr>
        <w:rPr>
          <w:rFonts w:ascii="Comic Sans MS" w:hAnsi="Comic Sans MS"/>
          <w:sz w:val="24"/>
          <w:szCs w:val="24"/>
        </w:rPr>
      </w:pPr>
      <w:r w:rsidRPr="002C73DB">
        <w:rPr>
          <w:rFonts w:ascii="Comic Sans MS" w:hAnsi="Comic Sans MS"/>
          <w:sz w:val="24"/>
          <w:szCs w:val="24"/>
        </w:rPr>
        <w:t xml:space="preserve">National </w:t>
      </w:r>
      <w:r w:rsidR="00D263EF">
        <w:rPr>
          <w:rFonts w:ascii="Comic Sans MS" w:hAnsi="Comic Sans MS"/>
          <w:sz w:val="24"/>
          <w:szCs w:val="24"/>
        </w:rPr>
        <w:t>SENCO</w:t>
      </w:r>
      <w:r w:rsidRPr="002C73DB">
        <w:rPr>
          <w:rFonts w:ascii="Comic Sans MS" w:hAnsi="Comic Sans MS"/>
          <w:sz w:val="24"/>
          <w:szCs w:val="24"/>
        </w:rPr>
        <w:t xml:space="preserve"> award</w:t>
      </w:r>
    </w:p>
    <w:p w:rsidR="00385F0D" w:rsidRPr="002C73DB" w:rsidRDefault="00207DF0" w:rsidP="00F91CDB">
      <w:pPr>
        <w:pStyle w:val="ListParagraph"/>
        <w:numPr>
          <w:ilvl w:val="0"/>
          <w:numId w:val="4"/>
        </w:numPr>
        <w:rPr>
          <w:rFonts w:ascii="Comic Sans MS" w:hAnsi="Comic Sans MS"/>
          <w:sz w:val="24"/>
          <w:szCs w:val="24"/>
        </w:rPr>
      </w:pPr>
      <w:r>
        <w:rPr>
          <w:rFonts w:ascii="Comic Sans MS" w:hAnsi="Comic Sans MS"/>
          <w:sz w:val="24"/>
          <w:szCs w:val="24"/>
        </w:rPr>
        <w:t>Autism</w:t>
      </w:r>
      <w:r w:rsidR="00385F0D" w:rsidRPr="002C73DB">
        <w:rPr>
          <w:rFonts w:ascii="Comic Sans MS" w:hAnsi="Comic Sans MS"/>
          <w:sz w:val="24"/>
          <w:szCs w:val="24"/>
        </w:rPr>
        <w:t xml:space="preserve"> Level 2</w:t>
      </w:r>
    </w:p>
    <w:p w:rsidR="00225611" w:rsidRPr="002C73DB" w:rsidRDefault="00225611" w:rsidP="00F91CDB">
      <w:pPr>
        <w:pStyle w:val="ListParagraph"/>
        <w:numPr>
          <w:ilvl w:val="0"/>
          <w:numId w:val="4"/>
        </w:numPr>
        <w:rPr>
          <w:rFonts w:ascii="Comic Sans MS" w:hAnsi="Comic Sans MS"/>
          <w:sz w:val="24"/>
          <w:szCs w:val="24"/>
        </w:rPr>
      </w:pPr>
      <w:r w:rsidRPr="002C73DB">
        <w:rPr>
          <w:rFonts w:ascii="Comic Sans MS" w:hAnsi="Comic Sans MS"/>
          <w:sz w:val="24"/>
          <w:szCs w:val="24"/>
        </w:rPr>
        <w:t>First aid</w:t>
      </w:r>
    </w:p>
    <w:p w:rsidR="00225611" w:rsidRDefault="00225611" w:rsidP="00F91CDB">
      <w:pPr>
        <w:pStyle w:val="ListParagraph"/>
        <w:numPr>
          <w:ilvl w:val="0"/>
          <w:numId w:val="4"/>
        </w:numPr>
        <w:rPr>
          <w:rFonts w:ascii="Comic Sans MS" w:hAnsi="Comic Sans MS"/>
          <w:sz w:val="24"/>
          <w:szCs w:val="24"/>
        </w:rPr>
      </w:pPr>
      <w:r w:rsidRPr="002C73DB">
        <w:rPr>
          <w:rFonts w:ascii="Comic Sans MS" w:hAnsi="Comic Sans MS"/>
          <w:sz w:val="24"/>
          <w:szCs w:val="24"/>
        </w:rPr>
        <w:t>Mentoring</w:t>
      </w:r>
    </w:p>
    <w:p w:rsidR="00172670" w:rsidRDefault="00C14363" w:rsidP="00F91CDB">
      <w:pPr>
        <w:pStyle w:val="ListParagraph"/>
        <w:numPr>
          <w:ilvl w:val="0"/>
          <w:numId w:val="4"/>
        </w:numPr>
        <w:rPr>
          <w:rFonts w:ascii="Comic Sans MS" w:hAnsi="Comic Sans MS"/>
          <w:sz w:val="24"/>
          <w:szCs w:val="24"/>
        </w:rPr>
      </w:pPr>
      <w:r>
        <w:rPr>
          <w:rFonts w:ascii="Comic Sans MS" w:hAnsi="Comic Sans MS"/>
          <w:sz w:val="24"/>
          <w:szCs w:val="24"/>
        </w:rPr>
        <w:t>Anger management</w:t>
      </w:r>
    </w:p>
    <w:p w:rsidR="00654BDD" w:rsidRPr="00E731F9" w:rsidRDefault="00654BDD" w:rsidP="00F91CDB">
      <w:pPr>
        <w:pStyle w:val="ListParagraph"/>
        <w:numPr>
          <w:ilvl w:val="0"/>
          <w:numId w:val="4"/>
        </w:numPr>
        <w:rPr>
          <w:rFonts w:ascii="Comic Sans MS" w:hAnsi="Comic Sans MS"/>
          <w:sz w:val="24"/>
          <w:szCs w:val="24"/>
        </w:rPr>
      </w:pPr>
      <w:r>
        <w:rPr>
          <w:rFonts w:ascii="Comic Sans MS" w:hAnsi="Comic Sans MS"/>
          <w:sz w:val="24"/>
          <w:szCs w:val="24"/>
        </w:rPr>
        <w:t>Behaviour management</w:t>
      </w:r>
    </w:p>
    <w:p w:rsidR="00172670" w:rsidRDefault="00172670" w:rsidP="00A66E4A">
      <w:pPr>
        <w:pStyle w:val="ListParagraph"/>
        <w:rPr>
          <w:rFonts w:ascii="Comic Sans MS" w:hAnsi="Comic Sans MS"/>
          <w:b/>
          <w:sz w:val="24"/>
          <w:szCs w:val="24"/>
          <w:u w:val="single"/>
        </w:rPr>
      </w:pPr>
    </w:p>
    <w:p w:rsidR="00225611" w:rsidRPr="00682EB7" w:rsidRDefault="00225611" w:rsidP="00A66E4A">
      <w:pPr>
        <w:pStyle w:val="ListParagraph"/>
        <w:rPr>
          <w:rFonts w:ascii="Comic Sans MS" w:hAnsi="Comic Sans MS"/>
          <w:b/>
          <w:sz w:val="28"/>
          <w:szCs w:val="28"/>
          <w:u w:val="single"/>
        </w:rPr>
      </w:pPr>
      <w:r w:rsidRPr="00682EB7">
        <w:rPr>
          <w:rFonts w:ascii="Comic Sans MS" w:hAnsi="Comic Sans MS"/>
          <w:b/>
          <w:sz w:val="28"/>
          <w:szCs w:val="28"/>
          <w:u w:val="single"/>
        </w:rPr>
        <w:t>How does the school get more specialist help for pupils if they need it?</w:t>
      </w:r>
    </w:p>
    <w:p w:rsidR="00225611" w:rsidRPr="002C73DB" w:rsidRDefault="00225611" w:rsidP="00A66E4A">
      <w:pPr>
        <w:pStyle w:val="ListParagraph"/>
        <w:rPr>
          <w:rFonts w:ascii="Comic Sans MS" w:hAnsi="Comic Sans MS"/>
          <w:sz w:val="24"/>
          <w:szCs w:val="24"/>
        </w:rPr>
      </w:pPr>
    </w:p>
    <w:p w:rsidR="00225611" w:rsidRDefault="00225611" w:rsidP="00F91CDB">
      <w:pPr>
        <w:pStyle w:val="ListParagraph"/>
        <w:jc w:val="both"/>
        <w:rPr>
          <w:rFonts w:ascii="Comic Sans MS" w:hAnsi="Comic Sans MS"/>
          <w:sz w:val="24"/>
          <w:szCs w:val="24"/>
        </w:rPr>
      </w:pPr>
      <w:r w:rsidRPr="002C73DB">
        <w:rPr>
          <w:rFonts w:ascii="Comic Sans MS" w:hAnsi="Comic Sans MS"/>
          <w:sz w:val="24"/>
          <w:szCs w:val="24"/>
        </w:rPr>
        <w:t xml:space="preserve">In our school if we feel a pupil needs specialist help we can work with the following people to get this. We will speak to you before we contact any agency to talk to you </w:t>
      </w:r>
      <w:r w:rsidR="00D3342A">
        <w:rPr>
          <w:rFonts w:ascii="Comic Sans MS" w:hAnsi="Comic Sans MS"/>
          <w:sz w:val="24"/>
          <w:szCs w:val="24"/>
        </w:rPr>
        <w:t xml:space="preserve">about </w:t>
      </w:r>
      <w:r w:rsidRPr="002C73DB">
        <w:rPr>
          <w:rFonts w:ascii="Comic Sans MS" w:hAnsi="Comic Sans MS"/>
          <w:sz w:val="24"/>
          <w:szCs w:val="24"/>
        </w:rPr>
        <w:t>how they can help your child.</w:t>
      </w:r>
    </w:p>
    <w:p w:rsidR="00654BDD" w:rsidRDefault="00654BDD" w:rsidP="00F91CDB">
      <w:pPr>
        <w:pStyle w:val="ListParagraph"/>
        <w:jc w:val="both"/>
        <w:rPr>
          <w:rFonts w:ascii="Comic Sans MS" w:hAnsi="Comic Sans MS"/>
          <w:sz w:val="24"/>
          <w:szCs w:val="24"/>
        </w:rPr>
      </w:pPr>
    </w:p>
    <w:p w:rsidR="00654BDD" w:rsidRPr="002C73DB" w:rsidRDefault="00654BDD" w:rsidP="00F91CDB">
      <w:pPr>
        <w:pStyle w:val="ListParagraph"/>
        <w:jc w:val="both"/>
        <w:rPr>
          <w:rFonts w:ascii="Comic Sans MS" w:hAnsi="Comic Sans MS"/>
          <w:sz w:val="24"/>
          <w:szCs w:val="24"/>
        </w:rPr>
      </w:pPr>
    </w:p>
    <w:p w:rsidR="00225611" w:rsidRPr="002C73DB" w:rsidRDefault="00225611" w:rsidP="00A66E4A">
      <w:pPr>
        <w:pStyle w:val="ListParagraph"/>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4724"/>
        <w:gridCol w:w="4725"/>
        <w:gridCol w:w="4725"/>
      </w:tblGrid>
      <w:tr w:rsidR="00096A76" w:rsidTr="00654BDD">
        <w:tc>
          <w:tcPr>
            <w:tcW w:w="4724" w:type="dxa"/>
            <w:shd w:val="clear" w:color="auto" w:fill="B8CCE4" w:themeFill="accent1" w:themeFillTint="66"/>
          </w:tcPr>
          <w:p w:rsidR="00096A76" w:rsidRPr="00682EB7" w:rsidRDefault="00096A76" w:rsidP="00096A76">
            <w:pPr>
              <w:pStyle w:val="ListParagraph"/>
              <w:ind w:left="0"/>
              <w:jc w:val="center"/>
              <w:rPr>
                <w:rFonts w:ascii="Comic Sans MS" w:hAnsi="Comic Sans MS"/>
                <w:b/>
                <w:sz w:val="28"/>
                <w:szCs w:val="28"/>
              </w:rPr>
            </w:pPr>
            <w:r w:rsidRPr="00682EB7">
              <w:rPr>
                <w:rFonts w:ascii="Comic Sans MS" w:hAnsi="Comic Sans MS"/>
                <w:b/>
                <w:sz w:val="28"/>
                <w:szCs w:val="28"/>
              </w:rPr>
              <w:t>Agency or Service</w:t>
            </w:r>
          </w:p>
        </w:tc>
        <w:tc>
          <w:tcPr>
            <w:tcW w:w="4725" w:type="dxa"/>
            <w:shd w:val="clear" w:color="auto" w:fill="B8CCE4" w:themeFill="accent1" w:themeFillTint="66"/>
          </w:tcPr>
          <w:p w:rsidR="00096A76" w:rsidRPr="00682EB7" w:rsidRDefault="00096A76" w:rsidP="00096A76">
            <w:pPr>
              <w:pStyle w:val="ListParagraph"/>
              <w:ind w:left="0"/>
              <w:jc w:val="center"/>
              <w:rPr>
                <w:rFonts w:ascii="Comic Sans MS" w:hAnsi="Comic Sans MS"/>
                <w:b/>
                <w:sz w:val="28"/>
                <w:szCs w:val="28"/>
              </w:rPr>
            </w:pPr>
            <w:r w:rsidRPr="00682EB7">
              <w:rPr>
                <w:rFonts w:ascii="Comic Sans MS" w:hAnsi="Comic Sans MS"/>
                <w:b/>
                <w:sz w:val="28"/>
                <w:szCs w:val="28"/>
              </w:rPr>
              <w:t>Who they work with</w:t>
            </w:r>
          </w:p>
        </w:tc>
        <w:tc>
          <w:tcPr>
            <w:tcW w:w="4725" w:type="dxa"/>
            <w:shd w:val="clear" w:color="auto" w:fill="B8CCE4" w:themeFill="accent1" w:themeFillTint="66"/>
          </w:tcPr>
          <w:p w:rsidR="00096A76" w:rsidRPr="00682EB7" w:rsidRDefault="00096A76" w:rsidP="00096A76">
            <w:pPr>
              <w:pStyle w:val="ListParagraph"/>
              <w:ind w:left="0"/>
              <w:jc w:val="center"/>
              <w:rPr>
                <w:rFonts w:ascii="Comic Sans MS" w:hAnsi="Comic Sans MS"/>
                <w:b/>
                <w:sz w:val="28"/>
                <w:szCs w:val="28"/>
              </w:rPr>
            </w:pPr>
            <w:r w:rsidRPr="00682EB7">
              <w:rPr>
                <w:rFonts w:ascii="Comic Sans MS" w:hAnsi="Comic Sans MS"/>
                <w:b/>
                <w:sz w:val="28"/>
                <w:szCs w:val="28"/>
              </w:rPr>
              <w:t>How school can contact them</w:t>
            </w:r>
          </w:p>
        </w:tc>
      </w:tr>
      <w:tr w:rsidR="00096A76" w:rsidTr="00096A76">
        <w:tc>
          <w:tcPr>
            <w:tcW w:w="4724" w:type="dxa"/>
          </w:tcPr>
          <w:p w:rsidR="00096A76" w:rsidRDefault="00096A76" w:rsidP="00654BDD">
            <w:pPr>
              <w:pStyle w:val="ListParagraph"/>
              <w:ind w:left="0"/>
              <w:jc w:val="center"/>
              <w:rPr>
                <w:rFonts w:ascii="Comic Sans MS" w:hAnsi="Comic Sans MS"/>
                <w:sz w:val="24"/>
                <w:szCs w:val="24"/>
              </w:rPr>
            </w:pPr>
            <w:r>
              <w:rPr>
                <w:rFonts w:ascii="Comic Sans MS" w:hAnsi="Comic Sans MS"/>
                <w:sz w:val="24"/>
                <w:szCs w:val="24"/>
              </w:rPr>
              <w:t>Behaviour Support Service (BSS)</w:t>
            </w:r>
          </w:p>
        </w:tc>
        <w:tc>
          <w:tcPr>
            <w:tcW w:w="4725" w:type="dxa"/>
          </w:tcPr>
          <w:p w:rsidR="00096A76" w:rsidRDefault="00096A76" w:rsidP="00654BDD">
            <w:pPr>
              <w:pStyle w:val="ListParagraph"/>
              <w:ind w:left="0"/>
              <w:jc w:val="both"/>
              <w:rPr>
                <w:rFonts w:ascii="Comic Sans MS" w:hAnsi="Comic Sans MS"/>
                <w:sz w:val="24"/>
                <w:szCs w:val="24"/>
              </w:rPr>
            </w:pPr>
            <w:r>
              <w:rPr>
                <w:rFonts w:ascii="Comic Sans MS" w:hAnsi="Comic Sans MS"/>
                <w:sz w:val="24"/>
                <w:szCs w:val="24"/>
              </w:rPr>
              <w:t>Pupils with emotional, social or mental health difficulties that impacts on their behaviour at school.</w:t>
            </w:r>
          </w:p>
          <w:p w:rsidR="00654BDD" w:rsidRDefault="00654BDD" w:rsidP="00A66E4A">
            <w:pPr>
              <w:pStyle w:val="ListParagraph"/>
              <w:ind w:left="0"/>
              <w:rPr>
                <w:rFonts w:ascii="Comic Sans MS" w:hAnsi="Comic Sans MS"/>
                <w:sz w:val="24"/>
                <w:szCs w:val="24"/>
              </w:rPr>
            </w:pPr>
          </w:p>
        </w:tc>
        <w:tc>
          <w:tcPr>
            <w:tcW w:w="4725" w:type="dxa"/>
          </w:tcPr>
          <w:p w:rsidR="00096A76" w:rsidRDefault="00C026A4" w:rsidP="00654BDD">
            <w:pPr>
              <w:pStyle w:val="ListParagraph"/>
              <w:ind w:left="0"/>
              <w:jc w:val="both"/>
              <w:rPr>
                <w:rFonts w:ascii="Comic Sans MS" w:hAnsi="Comic Sans MS"/>
                <w:sz w:val="24"/>
                <w:szCs w:val="24"/>
              </w:rPr>
            </w:pPr>
            <w:r>
              <w:rPr>
                <w:rFonts w:ascii="Comic Sans MS" w:hAnsi="Comic Sans MS"/>
                <w:sz w:val="24"/>
                <w:szCs w:val="24"/>
              </w:rPr>
              <w:t>School have an allocated worker who they will contact after a parent or carer signs a referral form.</w:t>
            </w:r>
          </w:p>
        </w:tc>
      </w:tr>
      <w:tr w:rsidR="00096A76" w:rsidTr="00096A76">
        <w:tc>
          <w:tcPr>
            <w:tcW w:w="4724" w:type="dxa"/>
          </w:tcPr>
          <w:p w:rsidR="00096A76" w:rsidRDefault="00096A76" w:rsidP="00654BDD">
            <w:pPr>
              <w:pStyle w:val="ListParagraph"/>
              <w:ind w:left="0"/>
              <w:jc w:val="center"/>
              <w:rPr>
                <w:rFonts w:ascii="Comic Sans MS" w:hAnsi="Comic Sans MS"/>
                <w:sz w:val="24"/>
                <w:szCs w:val="24"/>
              </w:rPr>
            </w:pPr>
            <w:r>
              <w:rPr>
                <w:rFonts w:ascii="Comic Sans MS" w:hAnsi="Comic Sans MS"/>
                <w:sz w:val="24"/>
                <w:szCs w:val="24"/>
              </w:rPr>
              <w:t>Communication and Autism Team</w:t>
            </w:r>
            <w:r w:rsidR="00172670">
              <w:rPr>
                <w:rFonts w:ascii="Comic Sans MS" w:hAnsi="Comic Sans MS"/>
                <w:sz w:val="24"/>
                <w:szCs w:val="24"/>
              </w:rPr>
              <w:t xml:space="preserve"> (CAT)</w:t>
            </w:r>
          </w:p>
        </w:tc>
        <w:tc>
          <w:tcPr>
            <w:tcW w:w="4725" w:type="dxa"/>
          </w:tcPr>
          <w:p w:rsidR="00096A76" w:rsidRDefault="00096A76" w:rsidP="00654BDD">
            <w:pPr>
              <w:pStyle w:val="ListParagraph"/>
              <w:ind w:left="0"/>
              <w:jc w:val="both"/>
              <w:rPr>
                <w:rFonts w:ascii="Comic Sans MS" w:hAnsi="Comic Sans MS"/>
                <w:sz w:val="24"/>
                <w:szCs w:val="24"/>
              </w:rPr>
            </w:pPr>
            <w:r>
              <w:rPr>
                <w:rFonts w:ascii="Comic Sans MS" w:hAnsi="Comic Sans MS"/>
                <w:sz w:val="24"/>
                <w:szCs w:val="24"/>
              </w:rPr>
              <w:t>Pupils who are being assessed or already have a diagnosis of Autism or communication difficulties.</w:t>
            </w:r>
            <w:r w:rsidR="00654BDD">
              <w:rPr>
                <w:rFonts w:ascii="Comic Sans MS" w:hAnsi="Comic Sans MS"/>
                <w:sz w:val="24"/>
                <w:szCs w:val="24"/>
              </w:rPr>
              <w:t xml:space="preserve"> </w:t>
            </w:r>
            <w:r>
              <w:rPr>
                <w:rFonts w:ascii="Comic Sans MS" w:hAnsi="Comic Sans MS"/>
                <w:sz w:val="24"/>
                <w:szCs w:val="24"/>
              </w:rPr>
              <w:t>They will also provide support for families of children or young people with these difficulties.</w:t>
            </w:r>
          </w:p>
          <w:p w:rsidR="00F91CDB" w:rsidRDefault="00F91CDB" w:rsidP="00A66E4A">
            <w:pPr>
              <w:pStyle w:val="ListParagraph"/>
              <w:ind w:left="0"/>
              <w:rPr>
                <w:rFonts w:ascii="Comic Sans MS" w:hAnsi="Comic Sans MS"/>
                <w:sz w:val="24"/>
                <w:szCs w:val="24"/>
              </w:rPr>
            </w:pPr>
          </w:p>
        </w:tc>
        <w:tc>
          <w:tcPr>
            <w:tcW w:w="4725" w:type="dxa"/>
          </w:tcPr>
          <w:p w:rsidR="00096A76" w:rsidRDefault="00C07D76" w:rsidP="00654BDD">
            <w:pPr>
              <w:pStyle w:val="ListParagraph"/>
              <w:ind w:left="0"/>
              <w:jc w:val="both"/>
              <w:rPr>
                <w:rFonts w:ascii="Comic Sans MS" w:hAnsi="Comic Sans MS"/>
                <w:sz w:val="24"/>
                <w:szCs w:val="24"/>
              </w:rPr>
            </w:pPr>
            <w:r>
              <w:rPr>
                <w:rFonts w:ascii="Comic Sans MS" w:hAnsi="Comic Sans MS"/>
                <w:sz w:val="24"/>
                <w:szCs w:val="24"/>
              </w:rPr>
              <w:t>School have an allocated worker who they will contact after a parent or carer signs a referral form.</w:t>
            </w:r>
          </w:p>
        </w:tc>
      </w:tr>
      <w:tr w:rsidR="00096A76" w:rsidTr="00096A76">
        <w:tc>
          <w:tcPr>
            <w:tcW w:w="4724" w:type="dxa"/>
          </w:tcPr>
          <w:p w:rsidR="00096A76" w:rsidRDefault="00096A76" w:rsidP="00096A76">
            <w:pPr>
              <w:pStyle w:val="ListParagraph"/>
              <w:ind w:left="0"/>
              <w:jc w:val="center"/>
              <w:rPr>
                <w:rFonts w:ascii="Comic Sans MS" w:hAnsi="Comic Sans MS"/>
                <w:sz w:val="24"/>
                <w:szCs w:val="24"/>
              </w:rPr>
            </w:pPr>
            <w:r>
              <w:rPr>
                <w:rFonts w:ascii="Comic Sans MS" w:hAnsi="Comic Sans MS"/>
                <w:sz w:val="24"/>
                <w:szCs w:val="24"/>
              </w:rPr>
              <w:t>Educational Psychology Service</w:t>
            </w:r>
            <w:r w:rsidR="00172670">
              <w:rPr>
                <w:rFonts w:ascii="Comic Sans MS" w:hAnsi="Comic Sans MS"/>
                <w:sz w:val="24"/>
                <w:szCs w:val="24"/>
              </w:rPr>
              <w:t xml:space="preserve"> (EPS)</w:t>
            </w:r>
          </w:p>
        </w:tc>
        <w:tc>
          <w:tcPr>
            <w:tcW w:w="4725" w:type="dxa"/>
          </w:tcPr>
          <w:p w:rsidR="00172670" w:rsidRDefault="00654BDD" w:rsidP="00654BDD">
            <w:pPr>
              <w:pStyle w:val="ListParagraph"/>
              <w:ind w:left="0"/>
              <w:jc w:val="both"/>
              <w:rPr>
                <w:rFonts w:ascii="Comic Sans MS" w:hAnsi="Comic Sans MS"/>
                <w:sz w:val="24"/>
                <w:szCs w:val="24"/>
              </w:rPr>
            </w:pPr>
            <w:r>
              <w:rPr>
                <w:rFonts w:ascii="Comic Sans MS" w:hAnsi="Comic Sans MS"/>
                <w:sz w:val="24"/>
                <w:szCs w:val="24"/>
              </w:rPr>
              <w:t xml:space="preserve">For pupils with complex needs. </w:t>
            </w:r>
            <w:r w:rsidR="00172670">
              <w:rPr>
                <w:rFonts w:ascii="Comic Sans MS" w:hAnsi="Comic Sans MS"/>
                <w:sz w:val="24"/>
                <w:szCs w:val="24"/>
              </w:rPr>
              <w:t>An Educational Psychologist will always be involved with a pupil</w:t>
            </w:r>
            <w:r w:rsidR="00D3342A">
              <w:rPr>
                <w:rFonts w:ascii="Comic Sans MS" w:hAnsi="Comic Sans MS"/>
                <w:sz w:val="24"/>
                <w:szCs w:val="24"/>
              </w:rPr>
              <w:t xml:space="preserve"> who</w:t>
            </w:r>
            <w:r w:rsidR="00172670">
              <w:rPr>
                <w:rFonts w:ascii="Comic Sans MS" w:hAnsi="Comic Sans MS"/>
                <w:sz w:val="24"/>
                <w:szCs w:val="24"/>
              </w:rPr>
              <w:t xml:space="preserve"> is referred for an Education and Health Care Plan.</w:t>
            </w:r>
          </w:p>
        </w:tc>
        <w:tc>
          <w:tcPr>
            <w:tcW w:w="4725" w:type="dxa"/>
          </w:tcPr>
          <w:p w:rsidR="00096A76" w:rsidRDefault="00C07D76" w:rsidP="00654BDD">
            <w:pPr>
              <w:pStyle w:val="ListParagraph"/>
              <w:ind w:left="0"/>
              <w:jc w:val="both"/>
              <w:rPr>
                <w:rFonts w:ascii="Comic Sans MS" w:hAnsi="Comic Sans MS"/>
                <w:sz w:val="24"/>
                <w:szCs w:val="24"/>
              </w:rPr>
            </w:pPr>
            <w:r>
              <w:rPr>
                <w:rFonts w:ascii="Comic Sans MS" w:hAnsi="Comic Sans MS"/>
                <w:sz w:val="24"/>
                <w:szCs w:val="24"/>
              </w:rPr>
              <w:t xml:space="preserve">School </w:t>
            </w:r>
            <w:r w:rsidR="00F91CDB">
              <w:rPr>
                <w:rFonts w:ascii="Comic Sans MS" w:hAnsi="Comic Sans MS"/>
                <w:sz w:val="24"/>
                <w:szCs w:val="24"/>
              </w:rPr>
              <w:t>use the services of a private Educational Psychologist when the need arises after a parent or carer signs a permission form.</w:t>
            </w:r>
          </w:p>
          <w:p w:rsidR="00F91CDB" w:rsidRDefault="00F91CDB" w:rsidP="00F91CDB">
            <w:pPr>
              <w:pStyle w:val="ListParagraph"/>
              <w:ind w:left="0"/>
              <w:rPr>
                <w:rFonts w:ascii="Comic Sans MS" w:hAnsi="Comic Sans MS"/>
                <w:sz w:val="24"/>
                <w:szCs w:val="24"/>
              </w:rPr>
            </w:pPr>
          </w:p>
        </w:tc>
      </w:tr>
      <w:tr w:rsidR="00096A76" w:rsidTr="00096A76">
        <w:tc>
          <w:tcPr>
            <w:tcW w:w="4724" w:type="dxa"/>
          </w:tcPr>
          <w:p w:rsidR="00096A76" w:rsidRDefault="00172670" w:rsidP="00096A76">
            <w:pPr>
              <w:pStyle w:val="ListParagraph"/>
              <w:ind w:left="0"/>
              <w:jc w:val="center"/>
              <w:rPr>
                <w:rFonts w:ascii="Comic Sans MS" w:hAnsi="Comic Sans MS"/>
                <w:sz w:val="24"/>
                <w:szCs w:val="24"/>
              </w:rPr>
            </w:pPr>
            <w:r>
              <w:rPr>
                <w:rFonts w:ascii="Comic Sans MS" w:hAnsi="Comic Sans MS"/>
                <w:sz w:val="24"/>
                <w:szCs w:val="24"/>
              </w:rPr>
              <w:t>Physical Disability Service (PDSS)</w:t>
            </w:r>
          </w:p>
        </w:tc>
        <w:tc>
          <w:tcPr>
            <w:tcW w:w="4725" w:type="dxa"/>
          </w:tcPr>
          <w:p w:rsidR="00096A76" w:rsidRDefault="00172670" w:rsidP="00654BDD">
            <w:pPr>
              <w:pStyle w:val="ListParagraph"/>
              <w:ind w:left="0"/>
              <w:jc w:val="both"/>
              <w:rPr>
                <w:rFonts w:ascii="Comic Sans MS" w:hAnsi="Comic Sans MS"/>
                <w:sz w:val="24"/>
                <w:szCs w:val="24"/>
              </w:rPr>
            </w:pPr>
            <w:r>
              <w:rPr>
                <w:rFonts w:ascii="Comic Sans MS" w:hAnsi="Comic Sans MS"/>
                <w:sz w:val="24"/>
                <w:szCs w:val="24"/>
              </w:rPr>
              <w:t xml:space="preserve">Pupils with physical disabilities which impact on their </w:t>
            </w:r>
            <w:r w:rsidR="00C026A4">
              <w:rPr>
                <w:rFonts w:ascii="Comic Sans MS" w:hAnsi="Comic Sans MS"/>
                <w:sz w:val="24"/>
                <w:szCs w:val="24"/>
              </w:rPr>
              <w:t>access to the school setting.</w:t>
            </w:r>
          </w:p>
        </w:tc>
        <w:tc>
          <w:tcPr>
            <w:tcW w:w="4725" w:type="dxa"/>
          </w:tcPr>
          <w:p w:rsidR="00096A76" w:rsidRDefault="00C07D76" w:rsidP="00654BDD">
            <w:pPr>
              <w:pStyle w:val="ListParagraph"/>
              <w:ind w:left="0"/>
              <w:jc w:val="both"/>
              <w:rPr>
                <w:rFonts w:ascii="Comic Sans MS" w:hAnsi="Comic Sans MS"/>
                <w:sz w:val="24"/>
                <w:szCs w:val="24"/>
              </w:rPr>
            </w:pPr>
            <w:r>
              <w:rPr>
                <w:rFonts w:ascii="Comic Sans MS" w:hAnsi="Comic Sans MS"/>
                <w:sz w:val="24"/>
                <w:szCs w:val="24"/>
              </w:rPr>
              <w:t>School have an allocated worker who they will contact after a parent or carer signs a referral form.</w:t>
            </w:r>
          </w:p>
          <w:p w:rsidR="00F91CDB" w:rsidRDefault="00F91CDB" w:rsidP="00A66E4A">
            <w:pPr>
              <w:pStyle w:val="ListParagraph"/>
              <w:ind w:left="0"/>
              <w:rPr>
                <w:rFonts w:ascii="Comic Sans MS" w:hAnsi="Comic Sans MS"/>
                <w:sz w:val="24"/>
                <w:szCs w:val="24"/>
              </w:rPr>
            </w:pPr>
          </w:p>
        </w:tc>
      </w:tr>
      <w:tr w:rsidR="00172670" w:rsidTr="00096A76">
        <w:tc>
          <w:tcPr>
            <w:tcW w:w="4724" w:type="dxa"/>
          </w:tcPr>
          <w:p w:rsidR="00172670" w:rsidRDefault="00C026A4" w:rsidP="00096A76">
            <w:pPr>
              <w:pStyle w:val="ListParagraph"/>
              <w:ind w:left="0"/>
              <w:jc w:val="center"/>
              <w:rPr>
                <w:rFonts w:ascii="Comic Sans MS" w:hAnsi="Comic Sans MS"/>
                <w:sz w:val="24"/>
                <w:szCs w:val="24"/>
              </w:rPr>
            </w:pPr>
            <w:r>
              <w:rPr>
                <w:rFonts w:ascii="Comic Sans MS" w:hAnsi="Comic Sans MS"/>
                <w:sz w:val="24"/>
                <w:szCs w:val="24"/>
              </w:rPr>
              <w:t>Pupil and School Support (PSS)</w:t>
            </w:r>
          </w:p>
        </w:tc>
        <w:tc>
          <w:tcPr>
            <w:tcW w:w="4725" w:type="dxa"/>
          </w:tcPr>
          <w:p w:rsidR="00C026A4" w:rsidRDefault="00C026A4" w:rsidP="00654BDD">
            <w:pPr>
              <w:pStyle w:val="ListParagraph"/>
              <w:ind w:left="0"/>
              <w:jc w:val="both"/>
              <w:rPr>
                <w:rFonts w:ascii="Comic Sans MS" w:hAnsi="Comic Sans MS"/>
                <w:sz w:val="24"/>
                <w:szCs w:val="24"/>
              </w:rPr>
            </w:pPr>
            <w:r>
              <w:rPr>
                <w:rFonts w:ascii="Comic Sans MS" w:hAnsi="Comic Sans MS"/>
                <w:sz w:val="24"/>
                <w:szCs w:val="24"/>
              </w:rPr>
              <w:t>Pupils who are working below the expected levels for their age.</w:t>
            </w:r>
            <w:r w:rsidR="00F91CDB">
              <w:rPr>
                <w:rFonts w:ascii="Comic Sans MS" w:hAnsi="Comic Sans MS"/>
                <w:sz w:val="24"/>
                <w:szCs w:val="24"/>
              </w:rPr>
              <w:t xml:space="preserve"> </w:t>
            </w:r>
            <w:r>
              <w:rPr>
                <w:rFonts w:ascii="Comic Sans MS" w:hAnsi="Comic Sans MS"/>
                <w:sz w:val="24"/>
                <w:szCs w:val="24"/>
              </w:rPr>
              <w:t>A Pupil and School Support Teacher will also work with staff in schools offering advice and training.</w:t>
            </w:r>
          </w:p>
          <w:p w:rsidR="00F91CDB" w:rsidRDefault="00F91CDB" w:rsidP="00654BDD">
            <w:pPr>
              <w:pStyle w:val="ListParagraph"/>
              <w:ind w:left="0"/>
              <w:jc w:val="both"/>
              <w:rPr>
                <w:rFonts w:ascii="Comic Sans MS" w:hAnsi="Comic Sans MS"/>
                <w:sz w:val="24"/>
                <w:szCs w:val="24"/>
              </w:rPr>
            </w:pPr>
          </w:p>
        </w:tc>
        <w:tc>
          <w:tcPr>
            <w:tcW w:w="4725" w:type="dxa"/>
          </w:tcPr>
          <w:p w:rsidR="00172670" w:rsidRDefault="00C07D76" w:rsidP="00A66E4A">
            <w:pPr>
              <w:pStyle w:val="ListParagraph"/>
              <w:ind w:left="0"/>
              <w:rPr>
                <w:rFonts w:ascii="Comic Sans MS" w:hAnsi="Comic Sans MS"/>
                <w:sz w:val="24"/>
                <w:szCs w:val="24"/>
              </w:rPr>
            </w:pPr>
            <w:r>
              <w:rPr>
                <w:rFonts w:ascii="Comic Sans MS" w:hAnsi="Comic Sans MS"/>
                <w:sz w:val="24"/>
                <w:szCs w:val="24"/>
              </w:rPr>
              <w:t>PSS teachers regularly visit schools. School will let parents or carers know if they need to work with the pupil.</w:t>
            </w:r>
          </w:p>
        </w:tc>
      </w:tr>
      <w:tr w:rsidR="00172670" w:rsidTr="00096A76">
        <w:tc>
          <w:tcPr>
            <w:tcW w:w="4724" w:type="dxa"/>
          </w:tcPr>
          <w:p w:rsidR="00172670" w:rsidRDefault="00C026A4" w:rsidP="00096A76">
            <w:pPr>
              <w:pStyle w:val="ListParagraph"/>
              <w:ind w:left="0"/>
              <w:jc w:val="center"/>
              <w:rPr>
                <w:rFonts w:ascii="Comic Sans MS" w:hAnsi="Comic Sans MS"/>
                <w:sz w:val="24"/>
                <w:szCs w:val="24"/>
              </w:rPr>
            </w:pPr>
            <w:r>
              <w:rPr>
                <w:rFonts w:ascii="Comic Sans MS" w:hAnsi="Comic Sans MS"/>
                <w:sz w:val="24"/>
                <w:szCs w:val="24"/>
              </w:rPr>
              <w:t xml:space="preserve">Speech and Language Therapy Service (SALT) </w:t>
            </w:r>
          </w:p>
        </w:tc>
        <w:tc>
          <w:tcPr>
            <w:tcW w:w="4725" w:type="dxa"/>
          </w:tcPr>
          <w:p w:rsidR="00172670" w:rsidRDefault="00C026A4" w:rsidP="00654BDD">
            <w:pPr>
              <w:pStyle w:val="ListParagraph"/>
              <w:ind w:left="0"/>
              <w:jc w:val="both"/>
              <w:rPr>
                <w:rFonts w:ascii="Comic Sans MS" w:hAnsi="Comic Sans MS"/>
                <w:sz w:val="24"/>
                <w:szCs w:val="24"/>
              </w:rPr>
            </w:pPr>
            <w:r>
              <w:rPr>
                <w:rFonts w:ascii="Comic Sans MS" w:hAnsi="Comic Sans MS"/>
                <w:sz w:val="24"/>
                <w:szCs w:val="24"/>
              </w:rPr>
              <w:t>Pupils who have a high level of speech and language difficulties.</w:t>
            </w:r>
          </w:p>
        </w:tc>
        <w:tc>
          <w:tcPr>
            <w:tcW w:w="4725" w:type="dxa"/>
          </w:tcPr>
          <w:p w:rsidR="00172670" w:rsidRDefault="00C07D76" w:rsidP="00A66E4A">
            <w:pPr>
              <w:pStyle w:val="ListParagraph"/>
              <w:ind w:left="0"/>
              <w:rPr>
                <w:rFonts w:ascii="Comic Sans MS" w:hAnsi="Comic Sans MS"/>
                <w:sz w:val="24"/>
                <w:szCs w:val="24"/>
              </w:rPr>
            </w:pPr>
            <w:r>
              <w:rPr>
                <w:rFonts w:ascii="Comic Sans MS" w:hAnsi="Comic Sans MS"/>
                <w:sz w:val="24"/>
                <w:szCs w:val="24"/>
              </w:rPr>
              <w:t>School</w:t>
            </w:r>
            <w:r w:rsidR="00F91CDB">
              <w:rPr>
                <w:rFonts w:ascii="Comic Sans MS" w:hAnsi="Comic Sans MS"/>
                <w:sz w:val="24"/>
                <w:szCs w:val="24"/>
              </w:rPr>
              <w:t xml:space="preserve"> uses a private Speech and Language Therapy service and </w:t>
            </w:r>
            <w:r>
              <w:rPr>
                <w:rFonts w:ascii="Comic Sans MS" w:hAnsi="Comic Sans MS"/>
                <w:sz w:val="24"/>
                <w:szCs w:val="24"/>
              </w:rPr>
              <w:t xml:space="preserve">can refer </w:t>
            </w:r>
            <w:r w:rsidR="005E0EB8">
              <w:rPr>
                <w:rFonts w:ascii="Comic Sans MS" w:hAnsi="Comic Sans MS"/>
                <w:sz w:val="24"/>
                <w:szCs w:val="24"/>
              </w:rPr>
              <w:t xml:space="preserve">a pupil </w:t>
            </w:r>
            <w:r>
              <w:rPr>
                <w:rFonts w:ascii="Comic Sans MS" w:hAnsi="Comic Sans MS"/>
                <w:sz w:val="24"/>
                <w:szCs w:val="24"/>
              </w:rPr>
              <w:t>to this service once parents or carers give their consent.</w:t>
            </w:r>
          </w:p>
          <w:p w:rsidR="00C07D76" w:rsidRDefault="00C07D76" w:rsidP="00A66E4A">
            <w:pPr>
              <w:pStyle w:val="ListParagraph"/>
              <w:ind w:left="0"/>
              <w:rPr>
                <w:rFonts w:ascii="Comic Sans MS" w:hAnsi="Comic Sans MS"/>
                <w:sz w:val="24"/>
                <w:szCs w:val="24"/>
              </w:rPr>
            </w:pPr>
          </w:p>
        </w:tc>
      </w:tr>
      <w:tr w:rsidR="00096A76" w:rsidTr="00096A76">
        <w:tc>
          <w:tcPr>
            <w:tcW w:w="4724" w:type="dxa"/>
          </w:tcPr>
          <w:p w:rsidR="00096A76" w:rsidRDefault="00096A76" w:rsidP="00096A76">
            <w:pPr>
              <w:pStyle w:val="ListParagraph"/>
              <w:ind w:left="0"/>
              <w:jc w:val="center"/>
              <w:rPr>
                <w:rFonts w:ascii="Comic Sans MS" w:hAnsi="Comic Sans MS"/>
                <w:sz w:val="24"/>
                <w:szCs w:val="24"/>
              </w:rPr>
            </w:pPr>
            <w:r>
              <w:rPr>
                <w:rFonts w:ascii="Comic Sans MS" w:hAnsi="Comic Sans MS"/>
                <w:sz w:val="24"/>
                <w:szCs w:val="24"/>
              </w:rPr>
              <w:t>School Nurse</w:t>
            </w:r>
          </w:p>
        </w:tc>
        <w:tc>
          <w:tcPr>
            <w:tcW w:w="4725" w:type="dxa"/>
          </w:tcPr>
          <w:p w:rsidR="00096A76" w:rsidRDefault="00C026A4" w:rsidP="00654BDD">
            <w:pPr>
              <w:pStyle w:val="ListParagraph"/>
              <w:ind w:left="0"/>
              <w:jc w:val="both"/>
              <w:rPr>
                <w:rFonts w:ascii="Comic Sans MS" w:hAnsi="Comic Sans MS"/>
                <w:sz w:val="24"/>
                <w:szCs w:val="24"/>
              </w:rPr>
            </w:pPr>
            <w:r>
              <w:rPr>
                <w:rFonts w:ascii="Comic Sans MS" w:hAnsi="Comic Sans MS"/>
                <w:sz w:val="24"/>
                <w:szCs w:val="24"/>
              </w:rPr>
              <w:t>Pupils with medical needs, particularly when medication is needed.</w:t>
            </w:r>
          </w:p>
        </w:tc>
        <w:tc>
          <w:tcPr>
            <w:tcW w:w="4725" w:type="dxa"/>
          </w:tcPr>
          <w:p w:rsidR="005E0EB8" w:rsidRDefault="005E0EB8" w:rsidP="00654BDD">
            <w:pPr>
              <w:pStyle w:val="ListParagraph"/>
              <w:ind w:left="0"/>
              <w:jc w:val="both"/>
              <w:rPr>
                <w:rFonts w:ascii="Comic Sans MS" w:hAnsi="Comic Sans MS"/>
                <w:sz w:val="24"/>
                <w:szCs w:val="24"/>
              </w:rPr>
            </w:pPr>
            <w:r>
              <w:rPr>
                <w:rFonts w:ascii="Comic Sans MS" w:hAnsi="Comic Sans MS"/>
                <w:sz w:val="24"/>
                <w:szCs w:val="24"/>
              </w:rPr>
              <w:t>A school nurse may be aware of your child’s medical needs through your family doctor.</w:t>
            </w:r>
            <w:r w:rsidR="00654BDD">
              <w:rPr>
                <w:rFonts w:ascii="Comic Sans MS" w:hAnsi="Comic Sans MS"/>
                <w:sz w:val="24"/>
                <w:szCs w:val="24"/>
              </w:rPr>
              <w:t xml:space="preserve"> </w:t>
            </w:r>
            <w:r>
              <w:rPr>
                <w:rFonts w:ascii="Comic Sans MS" w:hAnsi="Comic Sans MS"/>
                <w:sz w:val="24"/>
                <w:szCs w:val="24"/>
              </w:rPr>
              <w:t>School can refer a pupil to this service once parents or carers give their consent.</w:t>
            </w:r>
          </w:p>
          <w:p w:rsidR="005E0EB8" w:rsidRDefault="005E0EB8" w:rsidP="00A66E4A">
            <w:pPr>
              <w:pStyle w:val="ListParagraph"/>
              <w:ind w:left="0"/>
              <w:rPr>
                <w:rFonts w:ascii="Comic Sans MS" w:hAnsi="Comic Sans MS"/>
                <w:sz w:val="24"/>
                <w:szCs w:val="24"/>
              </w:rPr>
            </w:pPr>
          </w:p>
        </w:tc>
      </w:tr>
      <w:tr w:rsidR="00C026A4" w:rsidTr="00096A76">
        <w:tc>
          <w:tcPr>
            <w:tcW w:w="4724" w:type="dxa"/>
          </w:tcPr>
          <w:p w:rsidR="00C026A4" w:rsidRDefault="00873BE3" w:rsidP="00096A76">
            <w:pPr>
              <w:pStyle w:val="ListParagraph"/>
              <w:ind w:left="0"/>
              <w:jc w:val="center"/>
              <w:rPr>
                <w:rFonts w:ascii="Comic Sans MS" w:hAnsi="Comic Sans MS"/>
                <w:sz w:val="24"/>
                <w:szCs w:val="24"/>
              </w:rPr>
            </w:pPr>
            <w:r>
              <w:rPr>
                <w:rFonts w:ascii="Comic Sans MS" w:hAnsi="Comic Sans MS"/>
                <w:sz w:val="24"/>
                <w:szCs w:val="24"/>
              </w:rPr>
              <w:t>Birmingham Families and Safeguarding Team</w:t>
            </w:r>
          </w:p>
        </w:tc>
        <w:tc>
          <w:tcPr>
            <w:tcW w:w="4725" w:type="dxa"/>
          </w:tcPr>
          <w:p w:rsidR="00873BE3" w:rsidRPr="00873BE3" w:rsidRDefault="00873BE3" w:rsidP="00654BDD">
            <w:pPr>
              <w:spacing w:before="100" w:beforeAutospacing="1" w:after="100" w:afterAutospacing="1"/>
              <w:jc w:val="both"/>
              <w:rPr>
                <w:rFonts w:ascii="Comic Sans MS" w:eastAsia="Times New Roman" w:hAnsi="Comic Sans MS" w:cs="Times New Roman"/>
                <w:sz w:val="24"/>
                <w:szCs w:val="24"/>
                <w:lang w:val="en" w:eastAsia="en-GB"/>
              </w:rPr>
            </w:pPr>
            <w:r w:rsidRPr="00873BE3">
              <w:rPr>
                <w:rFonts w:ascii="Comic Sans MS" w:eastAsia="Times New Roman" w:hAnsi="Comic Sans MS" w:cs="Times New Roman"/>
                <w:sz w:val="24"/>
                <w:szCs w:val="24"/>
                <w:lang w:val="en" w:eastAsia="en-GB"/>
              </w:rPr>
              <w:t xml:space="preserve">Specialist Children’s Social Care teams providing </w:t>
            </w:r>
            <w:r>
              <w:rPr>
                <w:rFonts w:ascii="Comic Sans MS" w:eastAsia="Times New Roman" w:hAnsi="Comic Sans MS" w:cs="Times New Roman"/>
                <w:sz w:val="24"/>
                <w:szCs w:val="24"/>
                <w:lang w:val="en" w:eastAsia="en-GB"/>
              </w:rPr>
              <w:t xml:space="preserve">a range of </w:t>
            </w:r>
            <w:r w:rsidRPr="00873BE3">
              <w:rPr>
                <w:rFonts w:ascii="Comic Sans MS" w:eastAsia="Times New Roman" w:hAnsi="Comic Sans MS" w:cs="Times New Roman"/>
                <w:sz w:val="24"/>
                <w:szCs w:val="24"/>
                <w:lang w:val="en" w:eastAsia="en-GB"/>
              </w:rPr>
              <w:t>services for children with complex needs</w:t>
            </w:r>
            <w:r>
              <w:rPr>
                <w:rFonts w:ascii="Comic Sans MS" w:eastAsia="Times New Roman" w:hAnsi="Comic Sans MS" w:cs="Times New Roman"/>
                <w:sz w:val="24"/>
                <w:szCs w:val="24"/>
                <w:lang w:val="en" w:eastAsia="en-GB"/>
              </w:rPr>
              <w:t>.</w:t>
            </w:r>
          </w:p>
          <w:p w:rsidR="00C026A4" w:rsidRDefault="00C026A4" w:rsidP="00654BDD">
            <w:pPr>
              <w:pStyle w:val="ListParagraph"/>
              <w:ind w:left="0"/>
              <w:jc w:val="both"/>
              <w:rPr>
                <w:rFonts w:ascii="Comic Sans MS" w:hAnsi="Comic Sans MS"/>
                <w:sz w:val="24"/>
                <w:szCs w:val="24"/>
              </w:rPr>
            </w:pPr>
          </w:p>
        </w:tc>
        <w:tc>
          <w:tcPr>
            <w:tcW w:w="4725" w:type="dxa"/>
          </w:tcPr>
          <w:p w:rsidR="00C026A4" w:rsidRDefault="00873BE3" w:rsidP="00A66E4A">
            <w:pPr>
              <w:pStyle w:val="ListParagraph"/>
              <w:ind w:left="0"/>
              <w:rPr>
                <w:rFonts w:ascii="Comic Sans MS" w:hAnsi="Comic Sans MS"/>
                <w:sz w:val="24"/>
                <w:szCs w:val="24"/>
              </w:rPr>
            </w:pPr>
            <w:r>
              <w:rPr>
                <w:rFonts w:ascii="Comic Sans MS" w:hAnsi="Comic Sans MS"/>
                <w:sz w:val="24"/>
                <w:szCs w:val="24"/>
              </w:rPr>
              <w:t>School can refer to this service.</w:t>
            </w:r>
          </w:p>
        </w:tc>
      </w:tr>
    </w:tbl>
    <w:p w:rsidR="00225611" w:rsidRPr="002C73DB" w:rsidRDefault="00225611" w:rsidP="00A66E4A">
      <w:pPr>
        <w:pStyle w:val="ListParagraph"/>
        <w:rPr>
          <w:rFonts w:ascii="Comic Sans MS" w:hAnsi="Comic Sans MS"/>
          <w:sz w:val="24"/>
          <w:szCs w:val="24"/>
        </w:rPr>
      </w:pPr>
    </w:p>
    <w:p w:rsidR="00385F0D" w:rsidRPr="00BE465B" w:rsidRDefault="00385F0D" w:rsidP="00A66E4A">
      <w:pPr>
        <w:pStyle w:val="ListParagraph"/>
        <w:rPr>
          <w:rFonts w:ascii="Comic Sans MS" w:hAnsi="Comic Sans MS"/>
          <w:sz w:val="28"/>
          <w:szCs w:val="28"/>
        </w:rPr>
      </w:pPr>
    </w:p>
    <w:p w:rsidR="00225611" w:rsidRPr="00BE465B" w:rsidRDefault="00225611" w:rsidP="00A66E4A">
      <w:pPr>
        <w:pStyle w:val="ListParagraph"/>
        <w:rPr>
          <w:rFonts w:ascii="Comic Sans MS" w:hAnsi="Comic Sans MS"/>
          <w:b/>
          <w:sz w:val="28"/>
          <w:szCs w:val="28"/>
          <w:u w:val="single"/>
        </w:rPr>
      </w:pPr>
      <w:r w:rsidRPr="00BE465B">
        <w:rPr>
          <w:rFonts w:ascii="Comic Sans MS" w:hAnsi="Comic Sans MS"/>
          <w:b/>
          <w:sz w:val="28"/>
          <w:szCs w:val="28"/>
          <w:u w:val="single"/>
        </w:rPr>
        <w:t>How are parents of pupils with SEND involved in the education of their child?</w:t>
      </w:r>
    </w:p>
    <w:p w:rsidR="000D51D7" w:rsidRPr="002C73DB" w:rsidRDefault="000D51D7" w:rsidP="00BE465B">
      <w:pPr>
        <w:ind w:firstLine="720"/>
        <w:rPr>
          <w:rFonts w:ascii="Comic Sans MS" w:hAnsi="Comic Sans MS"/>
          <w:sz w:val="24"/>
          <w:szCs w:val="24"/>
        </w:rPr>
      </w:pPr>
      <w:r w:rsidRPr="002C73DB">
        <w:rPr>
          <w:rFonts w:ascii="Comic Sans MS" w:hAnsi="Comic Sans MS"/>
          <w:sz w:val="24"/>
          <w:szCs w:val="24"/>
        </w:rPr>
        <w:t>Our school has an open door policy for parents where</w:t>
      </w:r>
      <w:r w:rsidR="00172670">
        <w:rPr>
          <w:rFonts w:ascii="Comic Sans MS" w:hAnsi="Comic Sans MS"/>
          <w:sz w:val="24"/>
          <w:szCs w:val="24"/>
        </w:rPr>
        <w:t xml:space="preserve"> </w:t>
      </w:r>
      <w:r w:rsidRPr="002C73DB">
        <w:rPr>
          <w:rFonts w:ascii="Comic Sans MS" w:hAnsi="Comic Sans MS"/>
          <w:sz w:val="24"/>
          <w:szCs w:val="24"/>
        </w:rPr>
        <w:t>if you have any concerns or questions these can be discussed.</w:t>
      </w:r>
    </w:p>
    <w:p w:rsidR="000D51D7" w:rsidRPr="002C73DB" w:rsidRDefault="000D51D7" w:rsidP="00BE465B">
      <w:pPr>
        <w:ind w:firstLine="360"/>
        <w:rPr>
          <w:rFonts w:ascii="Comic Sans MS" w:hAnsi="Comic Sans MS"/>
          <w:sz w:val="24"/>
          <w:szCs w:val="24"/>
        </w:rPr>
      </w:pPr>
      <w:r w:rsidRPr="002C73DB">
        <w:rPr>
          <w:rFonts w:ascii="Comic Sans MS" w:hAnsi="Comic Sans MS"/>
          <w:sz w:val="24"/>
          <w:szCs w:val="24"/>
        </w:rPr>
        <w:t>In addition</w:t>
      </w:r>
      <w:r w:rsidR="00207DF0">
        <w:rPr>
          <w:rFonts w:ascii="Comic Sans MS" w:hAnsi="Comic Sans MS"/>
          <w:sz w:val="24"/>
          <w:szCs w:val="24"/>
        </w:rPr>
        <w:t>,</w:t>
      </w:r>
      <w:r w:rsidRPr="002C73DB">
        <w:rPr>
          <w:rFonts w:ascii="Comic Sans MS" w:hAnsi="Comic Sans MS"/>
          <w:sz w:val="24"/>
          <w:szCs w:val="24"/>
        </w:rPr>
        <w:t xml:space="preserve"> our school aims to regularly involve parents through a variety of different ways:</w:t>
      </w:r>
    </w:p>
    <w:p w:rsidR="000D51D7" w:rsidRPr="002C73DB" w:rsidRDefault="000D51D7" w:rsidP="000D51D7">
      <w:pPr>
        <w:pStyle w:val="ListParagraph"/>
        <w:numPr>
          <w:ilvl w:val="0"/>
          <w:numId w:val="2"/>
        </w:numPr>
        <w:rPr>
          <w:rFonts w:ascii="Comic Sans MS" w:hAnsi="Comic Sans MS"/>
          <w:sz w:val="24"/>
          <w:szCs w:val="24"/>
        </w:rPr>
      </w:pPr>
      <w:r w:rsidRPr="002C73DB">
        <w:rPr>
          <w:rFonts w:ascii="Comic Sans MS" w:hAnsi="Comic Sans MS"/>
          <w:sz w:val="24"/>
          <w:szCs w:val="24"/>
        </w:rPr>
        <w:t>Parents</w:t>
      </w:r>
      <w:r w:rsidR="00207DF0">
        <w:rPr>
          <w:rFonts w:ascii="Comic Sans MS" w:hAnsi="Comic Sans MS"/>
          <w:sz w:val="24"/>
          <w:szCs w:val="24"/>
        </w:rPr>
        <w:t>’</w:t>
      </w:r>
      <w:r w:rsidRPr="002C73DB">
        <w:rPr>
          <w:rFonts w:ascii="Comic Sans MS" w:hAnsi="Comic Sans MS"/>
          <w:sz w:val="24"/>
          <w:szCs w:val="24"/>
        </w:rPr>
        <w:t xml:space="preserve"> evening</w:t>
      </w:r>
    </w:p>
    <w:p w:rsidR="000D51D7" w:rsidRPr="002C73DB" w:rsidRDefault="00D263EF" w:rsidP="000D51D7">
      <w:pPr>
        <w:pStyle w:val="ListParagraph"/>
        <w:numPr>
          <w:ilvl w:val="0"/>
          <w:numId w:val="2"/>
        </w:numPr>
        <w:rPr>
          <w:rFonts w:ascii="Comic Sans MS" w:hAnsi="Comic Sans MS"/>
          <w:sz w:val="24"/>
          <w:szCs w:val="24"/>
        </w:rPr>
      </w:pPr>
      <w:r>
        <w:rPr>
          <w:rFonts w:ascii="Comic Sans MS" w:hAnsi="Comic Sans MS"/>
          <w:sz w:val="24"/>
          <w:szCs w:val="24"/>
        </w:rPr>
        <w:t>Parent</w:t>
      </w:r>
      <w:r w:rsidR="000D51D7" w:rsidRPr="002C73DB">
        <w:rPr>
          <w:rFonts w:ascii="Comic Sans MS" w:hAnsi="Comic Sans MS"/>
          <w:sz w:val="24"/>
          <w:szCs w:val="24"/>
        </w:rPr>
        <w:t xml:space="preserve"> workshops</w:t>
      </w:r>
    </w:p>
    <w:p w:rsidR="000D51D7" w:rsidRPr="002C73DB" w:rsidRDefault="000D51D7" w:rsidP="000D51D7">
      <w:pPr>
        <w:pStyle w:val="ListParagraph"/>
        <w:numPr>
          <w:ilvl w:val="0"/>
          <w:numId w:val="2"/>
        </w:numPr>
        <w:rPr>
          <w:rFonts w:ascii="Comic Sans MS" w:hAnsi="Comic Sans MS"/>
          <w:sz w:val="24"/>
          <w:szCs w:val="24"/>
        </w:rPr>
      </w:pPr>
      <w:r w:rsidRPr="002C73DB">
        <w:rPr>
          <w:rFonts w:ascii="Comic Sans MS" w:hAnsi="Comic Sans MS"/>
          <w:sz w:val="24"/>
          <w:szCs w:val="24"/>
        </w:rPr>
        <w:t xml:space="preserve">Regular meetings with </w:t>
      </w:r>
      <w:r w:rsidR="00D263EF">
        <w:rPr>
          <w:rFonts w:ascii="Comic Sans MS" w:hAnsi="Comic Sans MS"/>
          <w:sz w:val="24"/>
          <w:szCs w:val="24"/>
        </w:rPr>
        <w:t>SENCO</w:t>
      </w:r>
      <w:r w:rsidRPr="002C73DB">
        <w:rPr>
          <w:rFonts w:ascii="Comic Sans MS" w:hAnsi="Comic Sans MS"/>
          <w:sz w:val="24"/>
          <w:szCs w:val="24"/>
        </w:rPr>
        <w:t>, class teacher and support staff</w:t>
      </w:r>
    </w:p>
    <w:p w:rsidR="000D51D7" w:rsidRPr="002C73DB" w:rsidRDefault="000D51D7" w:rsidP="000D51D7">
      <w:pPr>
        <w:pStyle w:val="ListParagraph"/>
        <w:numPr>
          <w:ilvl w:val="0"/>
          <w:numId w:val="2"/>
        </w:numPr>
        <w:rPr>
          <w:rFonts w:ascii="Comic Sans MS" w:hAnsi="Comic Sans MS"/>
          <w:sz w:val="24"/>
          <w:szCs w:val="24"/>
        </w:rPr>
      </w:pPr>
      <w:r w:rsidRPr="002C73DB">
        <w:rPr>
          <w:rFonts w:ascii="Comic Sans MS" w:hAnsi="Comic Sans MS"/>
          <w:sz w:val="24"/>
          <w:szCs w:val="24"/>
        </w:rPr>
        <w:t>Regular newsletters to inform you of what’s happening in school</w:t>
      </w:r>
    </w:p>
    <w:p w:rsidR="000D51D7" w:rsidRPr="002C73DB" w:rsidRDefault="000D51D7" w:rsidP="000D51D7">
      <w:pPr>
        <w:pStyle w:val="ListParagraph"/>
        <w:numPr>
          <w:ilvl w:val="0"/>
          <w:numId w:val="2"/>
        </w:numPr>
        <w:rPr>
          <w:rFonts w:ascii="Comic Sans MS" w:hAnsi="Comic Sans MS"/>
          <w:sz w:val="24"/>
          <w:szCs w:val="24"/>
        </w:rPr>
      </w:pPr>
      <w:r w:rsidRPr="002C73DB">
        <w:rPr>
          <w:rFonts w:ascii="Comic Sans MS" w:hAnsi="Comic Sans MS"/>
          <w:sz w:val="24"/>
          <w:szCs w:val="24"/>
        </w:rPr>
        <w:t>Home reading logs</w:t>
      </w:r>
    </w:p>
    <w:p w:rsidR="000D51D7" w:rsidRPr="002C73DB" w:rsidRDefault="000D51D7" w:rsidP="000D51D7">
      <w:pPr>
        <w:pStyle w:val="ListParagraph"/>
        <w:numPr>
          <w:ilvl w:val="0"/>
          <w:numId w:val="2"/>
        </w:numPr>
        <w:rPr>
          <w:rFonts w:ascii="Comic Sans MS" w:hAnsi="Comic Sans MS"/>
          <w:sz w:val="24"/>
          <w:szCs w:val="24"/>
        </w:rPr>
      </w:pPr>
      <w:r w:rsidRPr="002C73DB">
        <w:rPr>
          <w:rFonts w:ascii="Comic Sans MS" w:hAnsi="Comic Sans MS"/>
          <w:sz w:val="24"/>
          <w:szCs w:val="24"/>
        </w:rPr>
        <w:t>Information on school website</w:t>
      </w:r>
    </w:p>
    <w:p w:rsidR="000D51D7" w:rsidRPr="002C73DB" w:rsidRDefault="000D51D7" w:rsidP="000D51D7">
      <w:pPr>
        <w:pStyle w:val="ListParagraph"/>
        <w:numPr>
          <w:ilvl w:val="0"/>
          <w:numId w:val="2"/>
        </w:numPr>
        <w:rPr>
          <w:rFonts w:ascii="Comic Sans MS" w:hAnsi="Comic Sans MS"/>
          <w:sz w:val="24"/>
          <w:szCs w:val="24"/>
        </w:rPr>
      </w:pPr>
      <w:r w:rsidRPr="002C73DB">
        <w:rPr>
          <w:rFonts w:ascii="Comic Sans MS" w:hAnsi="Comic Sans MS"/>
          <w:sz w:val="24"/>
          <w:szCs w:val="24"/>
        </w:rPr>
        <w:t>Signposting to parent groups and schemes</w:t>
      </w:r>
    </w:p>
    <w:p w:rsidR="000D51D7" w:rsidRPr="002C73DB" w:rsidRDefault="000D51D7" w:rsidP="000D51D7">
      <w:pPr>
        <w:pStyle w:val="ListParagraph"/>
        <w:numPr>
          <w:ilvl w:val="0"/>
          <w:numId w:val="2"/>
        </w:numPr>
        <w:rPr>
          <w:rFonts w:ascii="Comic Sans MS" w:hAnsi="Comic Sans MS"/>
          <w:sz w:val="24"/>
          <w:szCs w:val="24"/>
        </w:rPr>
      </w:pPr>
      <w:r w:rsidRPr="002C73DB">
        <w:rPr>
          <w:rFonts w:ascii="Comic Sans MS" w:hAnsi="Comic Sans MS"/>
          <w:sz w:val="24"/>
          <w:szCs w:val="24"/>
        </w:rPr>
        <w:t>Parents questionnaires</w:t>
      </w:r>
    </w:p>
    <w:p w:rsidR="000D51D7" w:rsidRPr="002C73DB" w:rsidRDefault="000D51D7" w:rsidP="000D51D7">
      <w:pPr>
        <w:pStyle w:val="ListParagraph"/>
        <w:numPr>
          <w:ilvl w:val="0"/>
          <w:numId w:val="2"/>
        </w:numPr>
        <w:rPr>
          <w:rFonts w:ascii="Comic Sans MS" w:hAnsi="Comic Sans MS"/>
          <w:sz w:val="24"/>
          <w:szCs w:val="24"/>
        </w:rPr>
      </w:pPr>
      <w:r w:rsidRPr="002C73DB">
        <w:rPr>
          <w:rFonts w:ascii="Comic Sans MS" w:hAnsi="Comic Sans MS"/>
          <w:sz w:val="24"/>
          <w:szCs w:val="24"/>
        </w:rPr>
        <w:t>Parent views on individual target plans</w:t>
      </w:r>
      <w:r w:rsidR="00D263EF">
        <w:rPr>
          <w:rFonts w:ascii="Comic Sans MS" w:hAnsi="Comic Sans MS"/>
          <w:sz w:val="24"/>
          <w:szCs w:val="24"/>
        </w:rPr>
        <w:t xml:space="preserve"> (ITPs)</w:t>
      </w:r>
    </w:p>
    <w:p w:rsidR="000D51D7" w:rsidRDefault="000D51D7" w:rsidP="000D51D7">
      <w:pPr>
        <w:pStyle w:val="ListParagraph"/>
        <w:rPr>
          <w:rFonts w:ascii="Comic Sans MS" w:hAnsi="Comic Sans MS"/>
          <w:sz w:val="24"/>
          <w:szCs w:val="24"/>
        </w:rPr>
      </w:pPr>
    </w:p>
    <w:p w:rsidR="00F91CDB" w:rsidRPr="002C73DB" w:rsidRDefault="00F91CDB" w:rsidP="000D51D7">
      <w:pPr>
        <w:pStyle w:val="ListParagraph"/>
        <w:rPr>
          <w:rFonts w:ascii="Comic Sans MS" w:hAnsi="Comic Sans MS"/>
          <w:sz w:val="24"/>
          <w:szCs w:val="24"/>
        </w:rPr>
      </w:pPr>
    </w:p>
    <w:p w:rsidR="000D51D7" w:rsidRPr="00BE465B" w:rsidRDefault="000D51D7" w:rsidP="000D51D7">
      <w:pPr>
        <w:pStyle w:val="ListParagraph"/>
        <w:rPr>
          <w:rFonts w:ascii="Comic Sans MS" w:hAnsi="Comic Sans MS"/>
          <w:b/>
          <w:sz w:val="28"/>
          <w:szCs w:val="28"/>
          <w:u w:val="single"/>
        </w:rPr>
      </w:pPr>
      <w:r w:rsidRPr="00BE465B">
        <w:rPr>
          <w:rFonts w:ascii="Comic Sans MS" w:hAnsi="Comic Sans MS"/>
          <w:b/>
          <w:sz w:val="28"/>
          <w:szCs w:val="28"/>
          <w:u w:val="single"/>
        </w:rPr>
        <w:t>How are pupils with SEND involved in their education?</w:t>
      </w:r>
    </w:p>
    <w:p w:rsidR="00207DF0" w:rsidRPr="00207DF0" w:rsidRDefault="00207DF0" w:rsidP="000D51D7">
      <w:pPr>
        <w:pStyle w:val="ListParagraph"/>
        <w:rPr>
          <w:rFonts w:ascii="Comic Sans MS" w:hAnsi="Comic Sans MS"/>
          <w:b/>
          <w:sz w:val="24"/>
          <w:szCs w:val="24"/>
          <w:u w:val="single"/>
        </w:rPr>
      </w:pPr>
    </w:p>
    <w:p w:rsidR="000D51D7" w:rsidRPr="002C73DB" w:rsidRDefault="000D51D7" w:rsidP="000D51D7">
      <w:pPr>
        <w:pStyle w:val="ListParagraph"/>
        <w:rPr>
          <w:rFonts w:ascii="Comic Sans MS" w:hAnsi="Comic Sans MS"/>
          <w:sz w:val="24"/>
          <w:szCs w:val="24"/>
        </w:rPr>
      </w:pPr>
      <w:r w:rsidRPr="002C73DB">
        <w:rPr>
          <w:rFonts w:ascii="Comic Sans MS" w:hAnsi="Comic Sans MS"/>
          <w:sz w:val="24"/>
          <w:szCs w:val="24"/>
        </w:rPr>
        <w:t>We aim to involve all pupils in their own education. For pupils with SEND we use a variety of strategies to support this including:</w:t>
      </w:r>
    </w:p>
    <w:p w:rsidR="000D51D7" w:rsidRPr="002C73DB" w:rsidRDefault="000D51D7" w:rsidP="000D51D7">
      <w:pPr>
        <w:pStyle w:val="ListParagraph"/>
        <w:rPr>
          <w:rFonts w:ascii="Comic Sans MS" w:hAnsi="Comic Sans MS"/>
          <w:sz w:val="24"/>
          <w:szCs w:val="24"/>
        </w:rPr>
      </w:pPr>
    </w:p>
    <w:p w:rsidR="000D51D7" w:rsidRPr="002C73DB" w:rsidRDefault="000D51D7" w:rsidP="000D51D7">
      <w:pPr>
        <w:pStyle w:val="ListParagraph"/>
        <w:numPr>
          <w:ilvl w:val="0"/>
          <w:numId w:val="2"/>
        </w:numPr>
        <w:rPr>
          <w:rFonts w:ascii="Comic Sans MS" w:hAnsi="Comic Sans MS"/>
          <w:sz w:val="24"/>
          <w:szCs w:val="24"/>
        </w:rPr>
      </w:pPr>
      <w:r w:rsidRPr="002C73DB">
        <w:rPr>
          <w:rFonts w:ascii="Comic Sans MS" w:hAnsi="Comic Sans MS"/>
          <w:sz w:val="24"/>
          <w:szCs w:val="24"/>
        </w:rPr>
        <w:t>Involvement of the pupil in review meetings</w:t>
      </w:r>
    </w:p>
    <w:p w:rsidR="009C11FD" w:rsidRPr="002C73DB" w:rsidRDefault="000D51D7" w:rsidP="000D51D7">
      <w:pPr>
        <w:pStyle w:val="ListParagraph"/>
        <w:numPr>
          <w:ilvl w:val="0"/>
          <w:numId w:val="2"/>
        </w:numPr>
        <w:rPr>
          <w:rFonts w:ascii="Comic Sans MS" w:hAnsi="Comic Sans MS"/>
          <w:sz w:val="24"/>
          <w:szCs w:val="24"/>
        </w:rPr>
      </w:pPr>
      <w:r w:rsidRPr="002C73DB">
        <w:rPr>
          <w:rFonts w:ascii="Comic Sans MS" w:hAnsi="Comic Sans MS"/>
          <w:sz w:val="24"/>
          <w:szCs w:val="24"/>
        </w:rPr>
        <w:t>P</w:t>
      </w:r>
      <w:r w:rsidR="00207DF0">
        <w:rPr>
          <w:rFonts w:ascii="Comic Sans MS" w:hAnsi="Comic Sans MS"/>
          <w:sz w:val="24"/>
          <w:szCs w:val="24"/>
        </w:rPr>
        <w:t xml:space="preserve">erson </w:t>
      </w:r>
      <w:r w:rsidRPr="002C73DB">
        <w:rPr>
          <w:rFonts w:ascii="Comic Sans MS" w:hAnsi="Comic Sans MS"/>
          <w:sz w:val="24"/>
          <w:szCs w:val="24"/>
        </w:rPr>
        <w:t>C</w:t>
      </w:r>
      <w:r w:rsidR="00207DF0">
        <w:rPr>
          <w:rFonts w:ascii="Comic Sans MS" w:hAnsi="Comic Sans MS"/>
          <w:sz w:val="24"/>
          <w:szCs w:val="24"/>
        </w:rPr>
        <w:t xml:space="preserve">entred </w:t>
      </w:r>
      <w:r w:rsidRPr="002C73DB">
        <w:rPr>
          <w:rFonts w:ascii="Comic Sans MS" w:hAnsi="Comic Sans MS"/>
          <w:sz w:val="24"/>
          <w:szCs w:val="24"/>
        </w:rPr>
        <w:t>R</w:t>
      </w:r>
      <w:r w:rsidR="00207DF0">
        <w:rPr>
          <w:rFonts w:ascii="Comic Sans MS" w:hAnsi="Comic Sans MS"/>
          <w:sz w:val="24"/>
          <w:szCs w:val="24"/>
        </w:rPr>
        <w:t>eviews</w:t>
      </w:r>
    </w:p>
    <w:p w:rsidR="000D51D7" w:rsidRPr="002C73DB" w:rsidRDefault="009C11FD" w:rsidP="000D51D7">
      <w:pPr>
        <w:pStyle w:val="ListParagraph"/>
        <w:numPr>
          <w:ilvl w:val="0"/>
          <w:numId w:val="2"/>
        </w:numPr>
        <w:rPr>
          <w:rFonts w:ascii="Comic Sans MS" w:hAnsi="Comic Sans MS"/>
          <w:sz w:val="24"/>
          <w:szCs w:val="24"/>
        </w:rPr>
      </w:pPr>
      <w:r w:rsidRPr="002C73DB">
        <w:rPr>
          <w:rFonts w:ascii="Comic Sans MS" w:hAnsi="Comic Sans MS"/>
          <w:sz w:val="24"/>
          <w:szCs w:val="24"/>
        </w:rPr>
        <w:t>Having a range of equipment available for the pupil to choose from</w:t>
      </w:r>
    </w:p>
    <w:p w:rsidR="00385F0D" w:rsidRPr="002C73DB" w:rsidRDefault="009C11FD" w:rsidP="009C11FD">
      <w:pPr>
        <w:pStyle w:val="ListParagraph"/>
        <w:numPr>
          <w:ilvl w:val="0"/>
          <w:numId w:val="2"/>
        </w:numPr>
        <w:rPr>
          <w:rFonts w:ascii="Comic Sans MS" w:hAnsi="Comic Sans MS"/>
          <w:sz w:val="24"/>
          <w:szCs w:val="24"/>
        </w:rPr>
      </w:pPr>
      <w:r w:rsidRPr="002C73DB">
        <w:rPr>
          <w:rFonts w:ascii="Comic Sans MS" w:hAnsi="Comic Sans MS"/>
          <w:sz w:val="24"/>
          <w:szCs w:val="24"/>
        </w:rPr>
        <w:t>Ensuring the pupil works with a range of partners</w:t>
      </w:r>
    </w:p>
    <w:p w:rsidR="009C11FD" w:rsidRPr="002C73DB" w:rsidRDefault="009C11FD" w:rsidP="009C11FD">
      <w:pPr>
        <w:pStyle w:val="ListParagraph"/>
        <w:numPr>
          <w:ilvl w:val="0"/>
          <w:numId w:val="2"/>
        </w:numPr>
        <w:rPr>
          <w:rFonts w:ascii="Comic Sans MS" w:hAnsi="Comic Sans MS"/>
          <w:sz w:val="24"/>
          <w:szCs w:val="24"/>
        </w:rPr>
      </w:pPr>
      <w:r w:rsidRPr="002C73DB">
        <w:rPr>
          <w:rFonts w:ascii="Comic Sans MS" w:hAnsi="Comic Sans MS"/>
          <w:sz w:val="24"/>
          <w:szCs w:val="24"/>
        </w:rPr>
        <w:t>Ensuring the pupil has a named adult they can go to if they need help</w:t>
      </w:r>
    </w:p>
    <w:p w:rsidR="009C11FD" w:rsidRPr="002C73DB" w:rsidRDefault="005E0EB8" w:rsidP="009C11FD">
      <w:pPr>
        <w:pStyle w:val="ListParagraph"/>
        <w:numPr>
          <w:ilvl w:val="0"/>
          <w:numId w:val="2"/>
        </w:numPr>
        <w:rPr>
          <w:rFonts w:ascii="Comic Sans MS" w:hAnsi="Comic Sans MS"/>
          <w:sz w:val="24"/>
          <w:szCs w:val="24"/>
        </w:rPr>
      </w:pPr>
      <w:r>
        <w:rPr>
          <w:rFonts w:ascii="Comic Sans MS" w:hAnsi="Comic Sans MS"/>
          <w:sz w:val="24"/>
          <w:szCs w:val="24"/>
        </w:rPr>
        <w:t>School Council</w:t>
      </w:r>
    </w:p>
    <w:p w:rsidR="009C11FD" w:rsidRPr="002C73DB" w:rsidRDefault="009C11FD" w:rsidP="009C11FD">
      <w:pPr>
        <w:pStyle w:val="ListParagraph"/>
        <w:numPr>
          <w:ilvl w:val="0"/>
          <w:numId w:val="2"/>
        </w:numPr>
        <w:rPr>
          <w:rFonts w:ascii="Comic Sans MS" w:hAnsi="Comic Sans MS"/>
          <w:sz w:val="24"/>
          <w:szCs w:val="24"/>
        </w:rPr>
      </w:pPr>
      <w:r w:rsidRPr="002C73DB">
        <w:rPr>
          <w:rFonts w:ascii="Comic Sans MS" w:hAnsi="Comic Sans MS"/>
          <w:sz w:val="24"/>
          <w:szCs w:val="24"/>
        </w:rPr>
        <w:t>One page pupil profiles</w:t>
      </w:r>
    </w:p>
    <w:p w:rsidR="009C11FD" w:rsidRPr="002C73DB" w:rsidRDefault="009C11FD" w:rsidP="009C11FD">
      <w:pPr>
        <w:pStyle w:val="ListParagraph"/>
        <w:numPr>
          <w:ilvl w:val="0"/>
          <w:numId w:val="2"/>
        </w:numPr>
        <w:rPr>
          <w:rFonts w:ascii="Comic Sans MS" w:hAnsi="Comic Sans MS"/>
          <w:sz w:val="24"/>
          <w:szCs w:val="24"/>
        </w:rPr>
      </w:pPr>
      <w:r w:rsidRPr="002C73DB">
        <w:rPr>
          <w:rFonts w:ascii="Comic Sans MS" w:hAnsi="Comic Sans MS"/>
          <w:sz w:val="24"/>
          <w:szCs w:val="24"/>
        </w:rPr>
        <w:t>Visual time</w:t>
      </w:r>
      <w:r w:rsidR="002C73DB">
        <w:rPr>
          <w:rFonts w:ascii="Comic Sans MS" w:hAnsi="Comic Sans MS"/>
          <w:sz w:val="24"/>
          <w:szCs w:val="24"/>
        </w:rPr>
        <w:t>ta</w:t>
      </w:r>
      <w:r w:rsidRPr="002C73DB">
        <w:rPr>
          <w:rFonts w:ascii="Comic Sans MS" w:hAnsi="Comic Sans MS"/>
          <w:sz w:val="24"/>
          <w:szCs w:val="24"/>
        </w:rPr>
        <w:t>bles</w:t>
      </w:r>
    </w:p>
    <w:p w:rsidR="009C11FD" w:rsidRPr="002C73DB" w:rsidRDefault="009C11FD" w:rsidP="009C11FD">
      <w:pPr>
        <w:pStyle w:val="ListParagraph"/>
        <w:numPr>
          <w:ilvl w:val="0"/>
          <w:numId w:val="2"/>
        </w:numPr>
        <w:rPr>
          <w:rFonts w:ascii="Comic Sans MS" w:hAnsi="Comic Sans MS"/>
          <w:sz w:val="24"/>
          <w:szCs w:val="24"/>
        </w:rPr>
      </w:pPr>
      <w:r w:rsidRPr="002C73DB">
        <w:rPr>
          <w:rFonts w:ascii="Comic Sans MS" w:hAnsi="Comic Sans MS"/>
          <w:sz w:val="24"/>
          <w:szCs w:val="24"/>
        </w:rPr>
        <w:t>Communication cards</w:t>
      </w:r>
    </w:p>
    <w:p w:rsidR="009C11FD" w:rsidRPr="002C73DB" w:rsidRDefault="009C11FD" w:rsidP="009C11FD">
      <w:pPr>
        <w:pStyle w:val="ListParagraph"/>
        <w:rPr>
          <w:rFonts w:ascii="Comic Sans MS" w:hAnsi="Comic Sans MS"/>
          <w:sz w:val="24"/>
          <w:szCs w:val="24"/>
        </w:rPr>
      </w:pPr>
    </w:p>
    <w:p w:rsidR="009C11FD" w:rsidRPr="00BF04FB" w:rsidRDefault="009C11FD" w:rsidP="009C11FD">
      <w:pPr>
        <w:pStyle w:val="ListParagraph"/>
        <w:rPr>
          <w:rFonts w:ascii="Comic Sans MS" w:hAnsi="Comic Sans MS"/>
          <w:sz w:val="28"/>
          <w:szCs w:val="28"/>
        </w:rPr>
      </w:pPr>
    </w:p>
    <w:p w:rsidR="009C11FD" w:rsidRPr="00C91C4A" w:rsidRDefault="005E0EB8" w:rsidP="00CD426B">
      <w:pPr>
        <w:ind w:left="720"/>
        <w:rPr>
          <w:rFonts w:ascii="Comic Sans MS" w:hAnsi="Comic Sans MS"/>
          <w:b/>
          <w:sz w:val="28"/>
          <w:szCs w:val="28"/>
          <w:u w:val="single"/>
        </w:rPr>
      </w:pPr>
      <w:r w:rsidRPr="00C91C4A">
        <w:rPr>
          <w:rFonts w:ascii="Comic Sans MS" w:hAnsi="Comic Sans MS"/>
          <w:b/>
          <w:sz w:val="28"/>
          <w:szCs w:val="28"/>
          <w:u w:val="single"/>
        </w:rPr>
        <w:t>If a parent of a child with Special Educational Needs or Disability has a complaint about the school, how does the Governing Body deal with the complaint?</w:t>
      </w:r>
    </w:p>
    <w:p w:rsidR="005E0EB8" w:rsidRDefault="005E0EB8" w:rsidP="009C11FD">
      <w:pPr>
        <w:pStyle w:val="ListParagraph"/>
        <w:rPr>
          <w:rFonts w:ascii="Comic Sans MS" w:hAnsi="Comic Sans MS"/>
          <w:sz w:val="24"/>
          <w:szCs w:val="24"/>
        </w:rPr>
      </w:pPr>
    </w:p>
    <w:p w:rsidR="00D3342A" w:rsidRDefault="005E0EB8" w:rsidP="009C11FD">
      <w:pPr>
        <w:pStyle w:val="ListParagraph"/>
        <w:rPr>
          <w:rFonts w:ascii="Comic Sans MS" w:hAnsi="Comic Sans MS"/>
          <w:sz w:val="24"/>
          <w:szCs w:val="24"/>
        </w:rPr>
      </w:pPr>
      <w:r>
        <w:rPr>
          <w:rFonts w:ascii="Comic Sans MS" w:hAnsi="Comic Sans MS"/>
          <w:sz w:val="24"/>
          <w:szCs w:val="24"/>
        </w:rPr>
        <w:t>If you have a complaint about the school please contact</w:t>
      </w:r>
      <w:r w:rsidR="00873BE3">
        <w:rPr>
          <w:rFonts w:ascii="Comic Sans MS" w:hAnsi="Comic Sans MS"/>
          <w:sz w:val="24"/>
          <w:szCs w:val="24"/>
        </w:rPr>
        <w:t xml:space="preserve"> </w:t>
      </w:r>
      <w:r w:rsidR="00873BE3" w:rsidRPr="00873BE3">
        <w:rPr>
          <w:rFonts w:ascii="Comic Sans MS" w:hAnsi="Comic Sans MS"/>
          <w:b/>
          <w:sz w:val="24"/>
          <w:szCs w:val="24"/>
        </w:rPr>
        <w:t xml:space="preserve">Mr </w:t>
      </w:r>
      <w:r w:rsidR="00D263EF">
        <w:rPr>
          <w:rFonts w:ascii="Comic Sans MS" w:hAnsi="Comic Sans MS"/>
          <w:b/>
          <w:sz w:val="24"/>
          <w:szCs w:val="24"/>
        </w:rPr>
        <w:t xml:space="preserve">Des Ricketts </w:t>
      </w:r>
      <w:r w:rsidR="00873BE3">
        <w:rPr>
          <w:rFonts w:ascii="Comic Sans MS" w:hAnsi="Comic Sans MS"/>
          <w:sz w:val="24"/>
          <w:szCs w:val="24"/>
        </w:rPr>
        <w:t>(Head Teacher)</w:t>
      </w:r>
      <w:r>
        <w:rPr>
          <w:rFonts w:ascii="Comic Sans MS" w:hAnsi="Comic Sans MS"/>
          <w:sz w:val="24"/>
          <w:szCs w:val="24"/>
        </w:rPr>
        <w:t xml:space="preserve"> and we will do all we can to resolve the issue. Our school and Governing Body take complaints seriously and will act upon these on an individual basis.</w:t>
      </w:r>
      <w:r w:rsidR="005A554E">
        <w:rPr>
          <w:rFonts w:ascii="Comic Sans MS" w:hAnsi="Comic Sans MS"/>
          <w:sz w:val="24"/>
          <w:szCs w:val="24"/>
        </w:rPr>
        <w:t xml:space="preserve"> </w:t>
      </w:r>
      <w:r w:rsidR="00D3342A">
        <w:rPr>
          <w:rFonts w:ascii="Comic Sans MS" w:hAnsi="Comic Sans MS"/>
          <w:sz w:val="24"/>
          <w:szCs w:val="24"/>
        </w:rPr>
        <w:t xml:space="preserve">If </w:t>
      </w:r>
      <w:r w:rsidR="00BA7D10">
        <w:rPr>
          <w:rFonts w:ascii="Comic Sans MS" w:hAnsi="Comic Sans MS"/>
          <w:sz w:val="24"/>
          <w:szCs w:val="24"/>
        </w:rPr>
        <w:t xml:space="preserve">for any reason </w:t>
      </w:r>
      <w:r w:rsidR="00D3342A">
        <w:rPr>
          <w:rFonts w:ascii="Comic Sans MS" w:hAnsi="Comic Sans MS"/>
          <w:sz w:val="24"/>
          <w:szCs w:val="24"/>
        </w:rPr>
        <w:t>you are u</w:t>
      </w:r>
      <w:r w:rsidR="00BA7D10">
        <w:rPr>
          <w:rFonts w:ascii="Comic Sans MS" w:hAnsi="Comic Sans MS"/>
          <w:sz w:val="24"/>
          <w:szCs w:val="24"/>
        </w:rPr>
        <w:t>nhappy with how the school</w:t>
      </w:r>
      <w:r w:rsidR="00D3342A">
        <w:rPr>
          <w:rFonts w:ascii="Comic Sans MS" w:hAnsi="Comic Sans MS"/>
          <w:sz w:val="24"/>
          <w:szCs w:val="24"/>
        </w:rPr>
        <w:t xml:space="preserve"> has dealt with your complaint</w:t>
      </w:r>
      <w:r w:rsidR="00BA7D10">
        <w:rPr>
          <w:rFonts w:ascii="Comic Sans MS" w:hAnsi="Comic Sans MS"/>
          <w:sz w:val="24"/>
          <w:szCs w:val="24"/>
        </w:rPr>
        <w:t>,</w:t>
      </w:r>
      <w:r w:rsidR="00D3342A">
        <w:rPr>
          <w:rFonts w:ascii="Comic Sans MS" w:hAnsi="Comic Sans MS"/>
          <w:sz w:val="24"/>
          <w:szCs w:val="24"/>
        </w:rPr>
        <w:t xml:space="preserve"> then you can outline your concerns in writing to the Governing Body. </w:t>
      </w:r>
      <w:r w:rsidR="00FE274D">
        <w:rPr>
          <w:rFonts w:ascii="Comic Sans MS" w:hAnsi="Comic Sans MS"/>
          <w:b/>
          <w:sz w:val="24"/>
          <w:szCs w:val="24"/>
        </w:rPr>
        <w:t xml:space="preserve">Ms </w:t>
      </w:r>
      <w:proofErr w:type="spellStart"/>
      <w:r w:rsidR="00FE274D">
        <w:rPr>
          <w:rFonts w:ascii="Comic Sans MS" w:hAnsi="Comic Sans MS"/>
          <w:b/>
          <w:sz w:val="24"/>
          <w:szCs w:val="24"/>
        </w:rPr>
        <w:t>Sajda</w:t>
      </w:r>
      <w:proofErr w:type="spellEnd"/>
      <w:r w:rsidR="00FE274D">
        <w:rPr>
          <w:rFonts w:ascii="Comic Sans MS" w:hAnsi="Comic Sans MS"/>
          <w:b/>
          <w:sz w:val="24"/>
          <w:szCs w:val="24"/>
        </w:rPr>
        <w:t xml:space="preserve"> Butt </w:t>
      </w:r>
      <w:r w:rsidR="00D3342A">
        <w:rPr>
          <w:rFonts w:ascii="Comic Sans MS" w:hAnsi="Comic Sans MS"/>
          <w:sz w:val="24"/>
          <w:szCs w:val="24"/>
        </w:rPr>
        <w:t xml:space="preserve">is the Chair of Governors at </w:t>
      </w:r>
      <w:r w:rsidR="00D263EF">
        <w:rPr>
          <w:rFonts w:ascii="Comic Sans MS" w:hAnsi="Comic Sans MS"/>
          <w:sz w:val="24"/>
          <w:szCs w:val="24"/>
        </w:rPr>
        <w:t>St. Clement’s C.of E. Academy.</w:t>
      </w:r>
    </w:p>
    <w:p w:rsidR="005E0EB8" w:rsidRDefault="005E0EB8" w:rsidP="009C11FD">
      <w:pPr>
        <w:pStyle w:val="ListParagraph"/>
        <w:rPr>
          <w:rFonts w:ascii="Comic Sans MS" w:hAnsi="Comic Sans MS"/>
          <w:sz w:val="24"/>
          <w:szCs w:val="24"/>
        </w:rPr>
      </w:pPr>
    </w:p>
    <w:p w:rsidR="00E731F9" w:rsidRPr="00C91C4A" w:rsidRDefault="00E731F9" w:rsidP="009C11FD">
      <w:pPr>
        <w:pStyle w:val="ListParagraph"/>
        <w:rPr>
          <w:rFonts w:ascii="Comic Sans MS" w:hAnsi="Comic Sans MS"/>
          <w:b/>
          <w:sz w:val="28"/>
          <w:szCs w:val="28"/>
          <w:u w:val="single"/>
        </w:rPr>
      </w:pPr>
      <w:r w:rsidRPr="00C91C4A">
        <w:rPr>
          <w:rFonts w:ascii="Comic Sans MS" w:hAnsi="Comic Sans MS"/>
          <w:b/>
          <w:sz w:val="28"/>
          <w:szCs w:val="28"/>
          <w:u w:val="single"/>
        </w:rPr>
        <w:t>How does the Governing Body involve other people in meeting the needs of pupils with SEND including support for their families?</w:t>
      </w:r>
    </w:p>
    <w:p w:rsidR="00E731F9" w:rsidRDefault="00E731F9" w:rsidP="009C11FD">
      <w:pPr>
        <w:pStyle w:val="ListParagraph"/>
        <w:rPr>
          <w:rFonts w:ascii="Comic Sans MS" w:hAnsi="Comic Sans MS"/>
          <w:sz w:val="24"/>
          <w:szCs w:val="24"/>
        </w:rPr>
      </w:pPr>
    </w:p>
    <w:p w:rsidR="00E731F9" w:rsidRDefault="00E731F9" w:rsidP="009C11FD">
      <w:pPr>
        <w:pStyle w:val="ListParagraph"/>
        <w:rPr>
          <w:rFonts w:ascii="Comic Sans MS" w:hAnsi="Comic Sans MS"/>
          <w:sz w:val="24"/>
          <w:szCs w:val="24"/>
        </w:rPr>
      </w:pPr>
      <w:r>
        <w:rPr>
          <w:rFonts w:ascii="Comic Sans MS" w:hAnsi="Comic Sans MS"/>
          <w:sz w:val="24"/>
          <w:szCs w:val="24"/>
        </w:rPr>
        <w:t xml:space="preserve">At </w:t>
      </w:r>
      <w:r w:rsidR="00D263EF">
        <w:rPr>
          <w:rFonts w:ascii="Comic Sans MS" w:hAnsi="Comic Sans MS"/>
          <w:sz w:val="24"/>
          <w:szCs w:val="24"/>
        </w:rPr>
        <w:t>St. Clement’s</w:t>
      </w:r>
      <w:r>
        <w:rPr>
          <w:rFonts w:ascii="Comic Sans MS" w:hAnsi="Comic Sans MS"/>
          <w:sz w:val="24"/>
          <w:szCs w:val="24"/>
        </w:rPr>
        <w:t xml:space="preserve"> we have a Governor </w:t>
      </w:r>
      <w:r w:rsidR="00FE274D">
        <w:rPr>
          <w:rFonts w:ascii="Comic Sans MS" w:hAnsi="Comic Sans MS"/>
          <w:sz w:val="24"/>
          <w:szCs w:val="24"/>
        </w:rPr>
        <w:t>who is responsible for SEND – Mr John Pemberton and h</w:t>
      </w:r>
      <w:r>
        <w:rPr>
          <w:rFonts w:ascii="Comic Sans MS" w:hAnsi="Comic Sans MS"/>
          <w:sz w:val="24"/>
          <w:szCs w:val="24"/>
        </w:rPr>
        <w:t xml:space="preserve">e meets regularly with the </w:t>
      </w:r>
      <w:r w:rsidR="00D263EF">
        <w:rPr>
          <w:rFonts w:ascii="Comic Sans MS" w:hAnsi="Comic Sans MS"/>
          <w:sz w:val="24"/>
          <w:szCs w:val="24"/>
        </w:rPr>
        <w:t>SENCo</w:t>
      </w:r>
      <w:r>
        <w:rPr>
          <w:rFonts w:ascii="Comic Sans MS" w:hAnsi="Comic Sans MS"/>
          <w:sz w:val="24"/>
          <w:szCs w:val="24"/>
        </w:rPr>
        <w:t xml:space="preserve">. During these meetings </w:t>
      </w:r>
      <w:r w:rsidR="00967E1D">
        <w:rPr>
          <w:rFonts w:ascii="Comic Sans MS" w:hAnsi="Comic Sans MS"/>
          <w:sz w:val="24"/>
          <w:szCs w:val="24"/>
        </w:rPr>
        <w:t>the SEND Governor will make sure that pupils are being supported by the right service both in and outside the school. The SEND Governor also visits the school, observes what is happening in the classroom and meets with class teachers, support staff and pupils.</w:t>
      </w:r>
    </w:p>
    <w:p w:rsidR="00967E1D" w:rsidRDefault="00967E1D" w:rsidP="009C11FD">
      <w:pPr>
        <w:pStyle w:val="ListParagraph"/>
        <w:rPr>
          <w:rFonts w:ascii="Comic Sans MS" w:hAnsi="Comic Sans MS"/>
          <w:sz w:val="24"/>
          <w:szCs w:val="24"/>
        </w:rPr>
      </w:pPr>
    </w:p>
    <w:p w:rsidR="00967E1D" w:rsidRDefault="00967E1D" w:rsidP="009C11FD">
      <w:pPr>
        <w:pStyle w:val="ListParagraph"/>
        <w:rPr>
          <w:rFonts w:ascii="Comic Sans MS" w:hAnsi="Comic Sans MS"/>
          <w:sz w:val="24"/>
          <w:szCs w:val="24"/>
        </w:rPr>
      </w:pPr>
      <w:r>
        <w:rPr>
          <w:rFonts w:ascii="Comic Sans MS" w:hAnsi="Comic Sans MS"/>
          <w:sz w:val="24"/>
          <w:szCs w:val="24"/>
        </w:rPr>
        <w:t xml:space="preserve">In addition </w:t>
      </w:r>
      <w:r w:rsidRPr="00013B9F">
        <w:rPr>
          <w:rFonts w:ascii="Comic Sans MS" w:hAnsi="Comic Sans MS"/>
          <w:sz w:val="24"/>
          <w:szCs w:val="24"/>
        </w:rPr>
        <w:t xml:space="preserve">the Head Teacher and </w:t>
      </w:r>
      <w:r w:rsidR="00D263EF" w:rsidRPr="00013B9F">
        <w:rPr>
          <w:rFonts w:ascii="Comic Sans MS" w:hAnsi="Comic Sans MS"/>
          <w:sz w:val="24"/>
          <w:szCs w:val="24"/>
        </w:rPr>
        <w:t>SENCo</w:t>
      </w:r>
      <w:r w:rsidRPr="00013B9F">
        <w:rPr>
          <w:rFonts w:ascii="Comic Sans MS" w:hAnsi="Comic Sans MS"/>
          <w:sz w:val="24"/>
          <w:szCs w:val="24"/>
        </w:rPr>
        <w:t xml:space="preserve"> have to give a report to </w:t>
      </w:r>
      <w:r w:rsidR="00D3342A" w:rsidRPr="00013B9F">
        <w:rPr>
          <w:rFonts w:ascii="Comic Sans MS" w:hAnsi="Comic Sans MS"/>
          <w:sz w:val="24"/>
          <w:szCs w:val="24"/>
        </w:rPr>
        <w:t xml:space="preserve">the SEND governor twice a year, this will occur during the </w:t>
      </w:r>
      <w:proofErr w:type="gramStart"/>
      <w:r w:rsidR="00D3342A" w:rsidRPr="00013B9F">
        <w:rPr>
          <w:rFonts w:ascii="Comic Sans MS" w:hAnsi="Comic Sans MS"/>
          <w:sz w:val="24"/>
          <w:szCs w:val="24"/>
        </w:rPr>
        <w:t>Autumn</w:t>
      </w:r>
      <w:proofErr w:type="gramEnd"/>
      <w:r w:rsidR="00D3342A" w:rsidRPr="00013B9F">
        <w:rPr>
          <w:rFonts w:ascii="Comic Sans MS" w:hAnsi="Comic Sans MS"/>
          <w:sz w:val="24"/>
          <w:szCs w:val="24"/>
        </w:rPr>
        <w:t xml:space="preserve"> and Summer Term. </w:t>
      </w:r>
      <w:r w:rsidRPr="00013B9F">
        <w:rPr>
          <w:rFonts w:ascii="Comic Sans MS" w:hAnsi="Comic Sans MS"/>
          <w:sz w:val="24"/>
          <w:szCs w:val="24"/>
        </w:rPr>
        <w:t>This</w:t>
      </w:r>
      <w:r>
        <w:rPr>
          <w:rFonts w:ascii="Comic Sans MS" w:hAnsi="Comic Sans MS"/>
          <w:sz w:val="24"/>
          <w:szCs w:val="24"/>
        </w:rPr>
        <w:t xml:space="preserve"> is shared with the Governing Body so all Governors are aware of how SEND pupils are being supported in the school and how well this support is working. The Governing Body will challenge, support and advise the Head Teacher if appropriate provision is not being made.</w:t>
      </w:r>
    </w:p>
    <w:p w:rsidR="00967E1D" w:rsidRDefault="00967E1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654BDD" w:rsidRDefault="00654BDD" w:rsidP="009C11FD">
      <w:pPr>
        <w:pStyle w:val="ListParagraph"/>
        <w:rPr>
          <w:rFonts w:ascii="Comic Sans MS" w:hAnsi="Comic Sans MS"/>
          <w:sz w:val="24"/>
          <w:szCs w:val="24"/>
        </w:rPr>
      </w:pPr>
    </w:p>
    <w:p w:rsidR="00967E1D" w:rsidRDefault="00967E1D" w:rsidP="009C11FD">
      <w:pPr>
        <w:pStyle w:val="ListParagraph"/>
        <w:rPr>
          <w:rFonts w:ascii="Comic Sans MS" w:hAnsi="Comic Sans MS"/>
          <w:b/>
          <w:sz w:val="28"/>
          <w:szCs w:val="28"/>
          <w:u w:val="single"/>
        </w:rPr>
      </w:pPr>
      <w:r w:rsidRPr="00C91C4A">
        <w:rPr>
          <w:rFonts w:ascii="Comic Sans MS" w:hAnsi="Comic Sans MS"/>
          <w:b/>
          <w:sz w:val="28"/>
          <w:szCs w:val="28"/>
          <w:u w:val="single"/>
        </w:rPr>
        <w:t>Who are the support services that can help parents with pupils who have SEND?</w:t>
      </w:r>
    </w:p>
    <w:p w:rsidR="00C91C4A" w:rsidRPr="00C91C4A" w:rsidRDefault="00C91C4A" w:rsidP="009C11FD">
      <w:pPr>
        <w:pStyle w:val="ListParagraph"/>
        <w:rPr>
          <w:rFonts w:ascii="Comic Sans MS" w:hAnsi="Comic Sans MS"/>
          <w:b/>
          <w:sz w:val="28"/>
          <w:szCs w:val="28"/>
          <w:u w:val="single"/>
        </w:rPr>
      </w:pPr>
    </w:p>
    <w:tbl>
      <w:tblPr>
        <w:tblStyle w:val="TableGrid"/>
        <w:tblW w:w="0" w:type="auto"/>
        <w:tblInd w:w="720" w:type="dxa"/>
        <w:tblLook w:val="04A0" w:firstRow="1" w:lastRow="0" w:firstColumn="1" w:lastColumn="0" w:noHBand="0" w:noVBand="1"/>
      </w:tblPr>
      <w:tblGrid>
        <w:gridCol w:w="3499"/>
        <w:gridCol w:w="6237"/>
        <w:gridCol w:w="5158"/>
      </w:tblGrid>
      <w:tr w:rsidR="00BE465B" w:rsidTr="009F3605">
        <w:tc>
          <w:tcPr>
            <w:tcW w:w="3499" w:type="dxa"/>
            <w:shd w:val="clear" w:color="auto" w:fill="B8CCE4" w:themeFill="accent1" w:themeFillTint="66"/>
          </w:tcPr>
          <w:p w:rsidR="00BE465B" w:rsidRPr="00BE465B" w:rsidRDefault="00BE465B" w:rsidP="00BE465B">
            <w:pPr>
              <w:pStyle w:val="ListParagraph"/>
              <w:ind w:left="0"/>
              <w:jc w:val="center"/>
              <w:rPr>
                <w:rFonts w:ascii="Comic Sans MS" w:hAnsi="Comic Sans MS"/>
                <w:b/>
                <w:sz w:val="28"/>
                <w:szCs w:val="28"/>
              </w:rPr>
            </w:pPr>
            <w:r w:rsidRPr="00BE465B">
              <w:rPr>
                <w:rFonts w:ascii="Comic Sans MS" w:hAnsi="Comic Sans MS"/>
                <w:b/>
                <w:sz w:val="28"/>
                <w:szCs w:val="28"/>
              </w:rPr>
              <w:t>Agency</w:t>
            </w:r>
          </w:p>
        </w:tc>
        <w:tc>
          <w:tcPr>
            <w:tcW w:w="6237" w:type="dxa"/>
            <w:shd w:val="clear" w:color="auto" w:fill="B8CCE4" w:themeFill="accent1" w:themeFillTint="66"/>
          </w:tcPr>
          <w:p w:rsidR="00BE465B" w:rsidRPr="00BE465B" w:rsidRDefault="00BE465B" w:rsidP="00BE465B">
            <w:pPr>
              <w:pStyle w:val="ListParagraph"/>
              <w:ind w:left="0"/>
              <w:jc w:val="center"/>
              <w:rPr>
                <w:rFonts w:ascii="Comic Sans MS" w:hAnsi="Comic Sans MS"/>
                <w:b/>
                <w:sz w:val="28"/>
                <w:szCs w:val="28"/>
              </w:rPr>
            </w:pPr>
            <w:r w:rsidRPr="00BE465B">
              <w:rPr>
                <w:rFonts w:ascii="Comic Sans MS" w:hAnsi="Comic Sans MS"/>
                <w:b/>
                <w:sz w:val="28"/>
                <w:szCs w:val="28"/>
              </w:rPr>
              <w:t>How they support parents</w:t>
            </w:r>
          </w:p>
        </w:tc>
        <w:tc>
          <w:tcPr>
            <w:tcW w:w="5158" w:type="dxa"/>
            <w:shd w:val="clear" w:color="auto" w:fill="B8CCE4" w:themeFill="accent1" w:themeFillTint="66"/>
          </w:tcPr>
          <w:p w:rsidR="00BE465B" w:rsidRPr="00BE465B" w:rsidRDefault="00BE465B" w:rsidP="00BE465B">
            <w:pPr>
              <w:pStyle w:val="ListParagraph"/>
              <w:ind w:left="0"/>
              <w:jc w:val="center"/>
              <w:rPr>
                <w:rFonts w:ascii="Comic Sans MS" w:hAnsi="Comic Sans MS"/>
                <w:b/>
                <w:sz w:val="28"/>
                <w:szCs w:val="28"/>
              </w:rPr>
            </w:pPr>
            <w:r w:rsidRPr="00BE465B">
              <w:rPr>
                <w:rFonts w:ascii="Comic Sans MS" w:hAnsi="Comic Sans MS"/>
                <w:b/>
                <w:sz w:val="28"/>
                <w:szCs w:val="28"/>
              </w:rPr>
              <w:t>How to contact them</w:t>
            </w:r>
          </w:p>
        </w:tc>
      </w:tr>
      <w:tr w:rsidR="00BE465B" w:rsidTr="00353F2B">
        <w:trPr>
          <w:trHeight w:val="4139"/>
        </w:trPr>
        <w:tc>
          <w:tcPr>
            <w:tcW w:w="3499" w:type="dxa"/>
          </w:tcPr>
          <w:p w:rsidR="00BE465B" w:rsidRDefault="00BE465B" w:rsidP="00BE465B">
            <w:pPr>
              <w:pStyle w:val="ListParagraph"/>
              <w:ind w:left="0"/>
              <w:jc w:val="center"/>
              <w:rPr>
                <w:rFonts w:ascii="Comic Sans MS" w:hAnsi="Comic Sans MS"/>
                <w:b/>
                <w:sz w:val="24"/>
                <w:szCs w:val="24"/>
              </w:rPr>
            </w:pPr>
            <w:r w:rsidRPr="00353F2B">
              <w:rPr>
                <w:rFonts w:ascii="Comic Sans MS" w:hAnsi="Comic Sans MS"/>
                <w:b/>
                <w:sz w:val="24"/>
                <w:szCs w:val="24"/>
              </w:rPr>
              <w:t>Special Educational Needs Parent Partnership Service</w:t>
            </w:r>
          </w:p>
          <w:p w:rsidR="009F3605" w:rsidRPr="00353F2B" w:rsidRDefault="009F3605" w:rsidP="00BE465B">
            <w:pPr>
              <w:pStyle w:val="ListParagraph"/>
              <w:ind w:left="0"/>
              <w:jc w:val="center"/>
              <w:rPr>
                <w:rFonts w:ascii="Comic Sans MS" w:hAnsi="Comic Sans MS"/>
                <w:b/>
                <w:sz w:val="24"/>
                <w:szCs w:val="24"/>
              </w:rPr>
            </w:pPr>
            <w:r>
              <w:rPr>
                <w:rFonts w:ascii="Comic Sans MS" w:hAnsi="Comic Sans MS"/>
                <w:b/>
                <w:sz w:val="24"/>
                <w:szCs w:val="24"/>
              </w:rPr>
              <w:t>(SENDIASS)</w:t>
            </w:r>
          </w:p>
        </w:tc>
        <w:tc>
          <w:tcPr>
            <w:tcW w:w="6237" w:type="dxa"/>
          </w:tcPr>
          <w:p w:rsidR="00BE465B" w:rsidRDefault="00BE465B" w:rsidP="009C11FD">
            <w:pPr>
              <w:pStyle w:val="ListParagraph"/>
              <w:ind w:left="0"/>
              <w:rPr>
                <w:rFonts w:ascii="Comic Sans MS" w:hAnsi="Comic Sans MS"/>
                <w:sz w:val="24"/>
                <w:szCs w:val="24"/>
              </w:rPr>
            </w:pPr>
            <w:r>
              <w:rPr>
                <w:rFonts w:ascii="Comic Sans MS" w:hAnsi="Comic Sans MS"/>
                <w:sz w:val="24"/>
                <w:szCs w:val="24"/>
              </w:rPr>
              <w:t>The Special Educational Needs Parent Partnership Service</w:t>
            </w:r>
            <w:r w:rsidR="00297162">
              <w:rPr>
                <w:rFonts w:ascii="Comic Sans MS" w:hAnsi="Comic Sans MS"/>
                <w:sz w:val="24"/>
                <w:szCs w:val="24"/>
              </w:rPr>
              <w:t xml:space="preserve"> exists to provide advice and information to parents and pupils in Birmingham.</w:t>
            </w:r>
          </w:p>
          <w:p w:rsidR="009F3605" w:rsidRDefault="009F3605" w:rsidP="009C11FD">
            <w:pPr>
              <w:pStyle w:val="ListParagraph"/>
              <w:ind w:left="0"/>
              <w:rPr>
                <w:rFonts w:ascii="Comic Sans MS" w:hAnsi="Comic Sans MS"/>
                <w:sz w:val="24"/>
                <w:szCs w:val="24"/>
              </w:rPr>
            </w:pPr>
          </w:p>
          <w:p w:rsidR="00297162" w:rsidRDefault="00297162" w:rsidP="009C11FD">
            <w:pPr>
              <w:pStyle w:val="ListParagraph"/>
              <w:ind w:left="0"/>
              <w:rPr>
                <w:rFonts w:ascii="Comic Sans MS" w:hAnsi="Comic Sans MS"/>
                <w:sz w:val="24"/>
                <w:szCs w:val="24"/>
              </w:rPr>
            </w:pPr>
            <w:r>
              <w:rPr>
                <w:rFonts w:ascii="Comic Sans MS" w:hAnsi="Comic Sans MS"/>
                <w:sz w:val="24"/>
                <w:szCs w:val="24"/>
              </w:rPr>
              <w:t>This information is designed to explain and help you understand the law and SEND procedures that affect you and your child. They can also provide you with information on other issues that may be useful.</w:t>
            </w:r>
          </w:p>
        </w:tc>
        <w:tc>
          <w:tcPr>
            <w:tcW w:w="5158" w:type="dxa"/>
          </w:tcPr>
          <w:p w:rsidR="00BE465B" w:rsidRDefault="00297162" w:rsidP="00353F2B">
            <w:pPr>
              <w:pStyle w:val="ListParagraph"/>
              <w:ind w:left="0"/>
              <w:rPr>
                <w:rFonts w:ascii="Comic Sans MS" w:hAnsi="Comic Sans MS"/>
                <w:sz w:val="24"/>
                <w:szCs w:val="24"/>
              </w:rPr>
            </w:pPr>
            <w:r>
              <w:rPr>
                <w:rFonts w:ascii="Comic Sans MS" w:hAnsi="Comic Sans MS"/>
                <w:sz w:val="24"/>
                <w:szCs w:val="24"/>
              </w:rPr>
              <w:t>Special Educational Needs Parent Partnership</w:t>
            </w:r>
          </w:p>
          <w:p w:rsidR="00297162" w:rsidRDefault="00297162" w:rsidP="00353F2B">
            <w:pPr>
              <w:pStyle w:val="ListParagraph"/>
              <w:ind w:left="0"/>
              <w:rPr>
                <w:rFonts w:ascii="Comic Sans MS" w:hAnsi="Comic Sans MS"/>
                <w:sz w:val="24"/>
                <w:szCs w:val="24"/>
              </w:rPr>
            </w:pPr>
            <w:r>
              <w:rPr>
                <w:rFonts w:ascii="Comic Sans MS" w:hAnsi="Comic Sans MS"/>
                <w:sz w:val="24"/>
                <w:szCs w:val="24"/>
              </w:rPr>
              <w:t>The POD</w:t>
            </w:r>
          </w:p>
          <w:p w:rsidR="00297162" w:rsidRDefault="00297162" w:rsidP="00353F2B">
            <w:pPr>
              <w:pStyle w:val="ListParagraph"/>
              <w:ind w:left="0"/>
              <w:rPr>
                <w:rFonts w:ascii="Comic Sans MS" w:hAnsi="Comic Sans MS"/>
                <w:sz w:val="24"/>
                <w:szCs w:val="24"/>
              </w:rPr>
            </w:pPr>
            <w:r>
              <w:rPr>
                <w:rFonts w:ascii="Comic Sans MS" w:hAnsi="Comic Sans MS"/>
                <w:sz w:val="24"/>
                <w:szCs w:val="24"/>
              </w:rPr>
              <w:t>28 Oliver Street</w:t>
            </w:r>
          </w:p>
          <w:p w:rsidR="00297162" w:rsidRDefault="00297162" w:rsidP="00353F2B">
            <w:pPr>
              <w:pStyle w:val="ListParagraph"/>
              <w:ind w:left="0"/>
              <w:rPr>
                <w:rFonts w:ascii="Comic Sans MS" w:hAnsi="Comic Sans MS"/>
                <w:sz w:val="24"/>
                <w:szCs w:val="24"/>
              </w:rPr>
            </w:pPr>
            <w:r>
              <w:rPr>
                <w:rFonts w:ascii="Comic Sans MS" w:hAnsi="Comic Sans MS"/>
                <w:sz w:val="24"/>
                <w:szCs w:val="24"/>
              </w:rPr>
              <w:t>Nechells</w:t>
            </w:r>
          </w:p>
          <w:p w:rsidR="00297162" w:rsidRDefault="00297162" w:rsidP="00353F2B">
            <w:pPr>
              <w:pStyle w:val="ListParagraph"/>
              <w:ind w:left="0"/>
              <w:rPr>
                <w:rFonts w:ascii="Comic Sans MS" w:hAnsi="Comic Sans MS"/>
                <w:sz w:val="24"/>
                <w:szCs w:val="24"/>
              </w:rPr>
            </w:pPr>
            <w:r>
              <w:rPr>
                <w:rFonts w:ascii="Comic Sans MS" w:hAnsi="Comic Sans MS"/>
                <w:sz w:val="24"/>
                <w:szCs w:val="24"/>
              </w:rPr>
              <w:t>Birmingham</w:t>
            </w:r>
          </w:p>
          <w:p w:rsidR="00297162" w:rsidRDefault="00297162" w:rsidP="00353F2B">
            <w:pPr>
              <w:pStyle w:val="ListParagraph"/>
              <w:ind w:left="0"/>
              <w:rPr>
                <w:rFonts w:ascii="Comic Sans MS" w:hAnsi="Comic Sans MS"/>
                <w:sz w:val="24"/>
                <w:szCs w:val="24"/>
              </w:rPr>
            </w:pPr>
            <w:r>
              <w:rPr>
                <w:rFonts w:ascii="Comic Sans MS" w:hAnsi="Comic Sans MS"/>
                <w:sz w:val="24"/>
                <w:szCs w:val="24"/>
              </w:rPr>
              <w:t>B7 4NX</w:t>
            </w:r>
          </w:p>
          <w:p w:rsidR="00297162" w:rsidRPr="00297162" w:rsidRDefault="00297162" w:rsidP="009C11FD">
            <w:pPr>
              <w:pStyle w:val="ListParagraph"/>
              <w:ind w:left="0"/>
              <w:rPr>
                <w:rFonts w:ascii="Comic Sans MS" w:hAnsi="Comic Sans MS"/>
                <w:b/>
                <w:sz w:val="24"/>
                <w:szCs w:val="24"/>
              </w:rPr>
            </w:pPr>
            <w:r w:rsidRPr="00297162">
              <w:rPr>
                <w:rFonts w:ascii="Comic Sans MS" w:hAnsi="Comic Sans MS"/>
                <w:b/>
                <w:sz w:val="24"/>
                <w:szCs w:val="24"/>
              </w:rPr>
              <w:t>Tel: 0121 303 5004</w:t>
            </w:r>
          </w:p>
          <w:p w:rsidR="00297162" w:rsidRDefault="00297162" w:rsidP="009C11FD">
            <w:pPr>
              <w:pStyle w:val="ListParagraph"/>
              <w:ind w:left="0"/>
              <w:rPr>
                <w:rFonts w:ascii="Comic Sans MS" w:hAnsi="Comic Sans MS"/>
                <w:sz w:val="24"/>
                <w:szCs w:val="24"/>
              </w:rPr>
            </w:pPr>
          </w:p>
          <w:p w:rsidR="00297162" w:rsidRPr="00297162" w:rsidRDefault="00297162" w:rsidP="009C11FD">
            <w:pPr>
              <w:pStyle w:val="ListParagraph"/>
              <w:ind w:left="0"/>
              <w:rPr>
                <w:rFonts w:ascii="Comic Sans MS" w:hAnsi="Comic Sans MS"/>
                <w:b/>
                <w:sz w:val="24"/>
                <w:szCs w:val="24"/>
              </w:rPr>
            </w:pPr>
            <w:r w:rsidRPr="00297162">
              <w:rPr>
                <w:rFonts w:ascii="Comic Sans MS" w:hAnsi="Comic Sans MS"/>
                <w:b/>
                <w:sz w:val="24"/>
                <w:szCs w:val="24"/>
              </w:rPr>
              <w:t>Email:</w:t>
            </w:r>
          </w:p>
          <w:p w:rsidR="00297162" w:rsidRDefault="005915CB" w:rsidP="009C11FD">
            <w:pPr>
              <w:pStyle w:val="ListParagraph"/>
              <w:ind w:left="0"/>
              <w:rPr>
                <w:rFonts w:ascii="Comic Sans MS" w:hAnsi="Comic Sans MS"/>
                <w:sz w:val="24"/>
                <w:szCs w:val="24"/>
              </w:rPr>
            </w:pPr>
            <w:hyperlink r:id="rId7" w:history="1">
              <w:r w:rsidR="00297162" w:rsidRPr="00845EDC">
                <w:rPr>
                  <w:rStyle w:val="Hyperlink"/>
                  <w:rFonts w:ascii="Comic Sans MS" w:hAnsi="Comic Sans MS"/>
                  <w:sz w:val="24"/>
                  <w:szCs w:val="24"/>
                </w:rPr>
                <w:t>senparentpartnership@birmingham.gov.uk</w:t>
              </w:r>
            </w:hyperlink>
          </w:p>
        </w:tc>
      </w:tr>
      <w:tr w:rsidR="00BE465B" w:rsidTr="00297162">
        <w:tc>
          <w:tcPr>
            <w:tcW w:w="3499" w:type="dxa"/>
          </w:tcPr>
          <w:p w:rsidR="00BE465B" w:rsidRPr="00353F2B" w:rsidRDefault="00297162" w:rsidP="00353F2B">
            <w:pPr>
              <w:pStyle w:val="ListParagraph"/>
              <w:ind w:left="0"/>
              <w:jc w:val="center"/>
              <w:rPr>
                <w:rFonts w:ascii="Comic Sans MS" w:hAnsi="Comic Sans MS"/>
                <w:b/>
                <w:sz w:val="24"/>
                <w:szCs w:val="24"/>
              </w:rPr>
            </w:pPr>
            <w:r w:rsidRPr="00353F2B">
              <w:rPr>
                <w:rFonts w:ascii="Comic Sans MS" w:hAnsi="Comic Sans MS"/>
                <w:b/>
                <w:sz w:val="24"/>
                <w:szCs w:val="24"/>
              </w:rPr>
              <w:t>Birmingham Families and Safeguarding Team</w:t>
            </w:r>
          </w:p>
        </w:tc>
        <w:tc>
          <w:tcPr>
            <w:tcW w:w="6237" w:type="dxa"/>
          </w:tcPr>
          <w:p w:rsidR="00873BE3" w:rsidRDefault="00353F2B" w:rsidP="00873BE3">
            <w:pPr>
              <w:pStyle w:val="ListParagraph"/>
              <w:numPr>
                <w:ilvl w:val="0"/>
                <w:numId w:val="4"/>
              </w:numPr>
              <w:spacing w:before="100" w:beforeAutospacing="1" w:after="100" w:afterAutospacing="1"/>
              <w:rPr>
                <w:rFonts w:ascii="Comic Sans MS" w:eastAsia="Times New Roman" w:hAnsi="Comic Sans MS" w:cs="Times New Roman"/>
                <w:sz w:val="24"/>
                <w:szCs w:val="24"/>
                <w:lang w:val="en" w:eastAsia="en-GB"/>
              </w:rPr>
            </w:pPr>
            <w:r w:rsidRPr="00873BE3">
              <w:rPr>
                <w:rFonts w:ascii="Comic Sans MS" w:eastAsia="Times New Roman" w:hAnsi="Comic Sans MS" w:cs="Times New Roman"/>
                <w:sz w:val="24"/>
                <w:szCs w:val="24"/>
                <w:lang w:val="en" w:eastAsia="en-GB"/>
              </w:rPr>
              <w:t>The Family Support and Safeguarding Service provide services for children and families across Birmingham. The Family Support and Safeguarding Service is made up of:</w:t>
            </w:r>
          </w:p>
          <w:p w:rsidR="00353F2B" w:rsidRPr="00873BE3" w:rsidRDefault="00353F2B" w:rsidP="00873BE3">
            <w:pPr>
              <w:pStyle w:val="ListParagraph"/>
              <w:numPr>
                <w:ilvl w:val="0"/>
                <w:numId w:val="4"/>
              </w:numPr>
              <w:spacing w:before="100" w:beforeAutospacing="1" w:after="100" w:afterAutospacing="1"/>
              <w:rPr>
                <w:rFonts w:ascii="Comic Sans MS" w:eastAsia="Times New Roman" w:hAnsi="Comic Sans MS" w:cs="Times New Roman"/>
                <w:sz w:val="24"/>
                <w:szCs w:val="24"/>
                <w:lang w:val="en" w:eastAsia="en-GB"/>
              </w:rPr>
            </w:pPr>
            <w:r w:rsidRPr="00873BE3">
              <w:rPr>
                <w:rFonts w:ascii="Comic Sans MS" w:eastAsia="Times New Roman" w:hAnsi="Comic Sans MS" w:cs="Times New Roman"/>
                <w:sz w:val="24"/>
                <w:szCs w:val="24"/>
                <w:lang w:val="en" w:eastAsia="en-GB"/>
              </w:rPr>
              <w:t>Children’s centre staff and partner agencies (</w:t>
            </w:r>
            <w:r w:rsidR="009F3605" w:rsidRPr="00873BE3">
              <w:rPr>
                <w:rFonts w:ascii="Comic Sans MS" w:eastAsia="Times New Roman" w:hAnsi="Comic Sans MS" w:cs="Times New Roman"/>
                <w:sz w:val="24"/>
                <w:szCs w:val="24"/>
                <w:lang w:val="en" w:eastAsia="en-GB"/>
              </w:rPr>
              <w:t>e.g.</w:t>
            </w:r>
            <w:r w:rsidRPr="00873BE3">
              <w:rPr>
                <w:rFonts w:ascii="Comic Sans MS" w:eastAsia="Times New Roman" w:hAnsi="Comic Sans MS" w:cs="Times New Roman"/>
                <w:sz w:val="24"/>
                <w:szCs w:val="24"/>
                <w:lang w:val="en" w:eastAsia="en-GB"/>
              </w:rPr>
              <w:t xml:space="preserve"> health visiting) providing services for all children</w:t>
            </w:r>
          </w:p>
          <w:p w:rsidR="00353F2B" w:rsidRDefault="00353F2B" w:rsidP="00353F2B">
            <w:pPr>
              <w:pStyle w:val="ListParagraph"/>
              <w:numPr>
                <w:ilvl w:val="0"/>
                <w:numId w:val="4"/>
              </w:numPr>
              <w:spacing w:before="100" w:beforeAutospacing="1" w:after="100" w:afterAutospacing="1"/>
              <w:rPr>
                <w:rFonts w:ascii="Comic Sans MS" w:eastAsia="Times New Roman" w:hAnsi="Comic Sans MS" w:cs="Times New Roman"/>
                <w:sz w:val="24"/>
                <w:szCs w:val="24"/>
                <w:lang w:val="en" w:eastAsia="en-GB"/>
              </w:rPr>
            </w:pPr>
            <w:r w:rsidRPr="00353F2B">
              <w:rPr>
                <w:rFonts w:ascii="Comic Sans MS" w:eastAsia="Times New Roman" w:hAnsi="Comic Sans MS" w:cs="Times New Roman"/>
                <w:sz w:val="24"/>
                <w:szCs w:val="24"/>
                <w:lang w:val="en" w:eastAsia="en-GB"/>
              </w:rPr>
              <w:t>Family Support teams providing services for children with additional needs</w:t>
            </w:r>
          </w:p>
          <w:p w:rsidR="00353F2B" w:rsidRPr="00353F2B" w:rsidRDefault="00353F2B" w:rsidP="00353F2B">
            <w:pPr>
              <w:pStyle w:val="ListParagraph"/>
              <w:numPr>
                <w:ilvl w:val="0"/>
                <w:numId w:val="4"/>
              </w:numPr>
              <w:spacing w:before="100" w:beforeAutospacing="1" w:after="100" w:afterAutospacing="1"/>
              <w:rPr>
                <w:rFonts w:ascii="Comic Sans MS" w:eastAsia="Times New Roman" w:hAnsi="Comic Sans MS" w:cs="Times New Roman"/>
                <w:sz w:val="24"/>
                <w:szCs w:val="24"/>
                <w:lang w:val="en" w:eastAsia="en-GB"/>
              </w:rPr>
            </w:pPr>
            <w:r w:rsidRPr="00353F2B">
              <w:rPr>
                <w:rFonts w:ascii="Comic Sans MS" w:eastAsia="Times New Roman" w:hAnsi="Comic Sans MS" w:cs="Times New Roman"/>
                <w:sz w:val="24"/>
                <w:szCs w:val="24"/>
                <w:lang w:val="en" w:eastAsia="en-GB"/>
              </w:rPr>
              <w:t>Specialist Children’s Social Care teams providing services for children with complex needs</w:t>
            </w:r>
          </w:p>
          <w:p w:rsidR="00BE465B" w:rsidRDefault="00BE465B" w:rsidP="009C11FD">
            <w:pPr>
              <w:pStyle w:val="ListParagraph"/>
              <w:ind w:left="0"/>
              <w:rPr>
                <w:rFonts w:ascii="Comic Sans MS" w:hAnsi="Comic Sans MS"/>
                <w:sz w:val="24"/>
                <w:szCs w:val="24"/>
              </w:rPr>
            </w:pPr>
          </w:p>
        </w:tc>
        <w:tc>
          <w:tcPr>
            <w:tcW w:w="5158" w:type="dxa"/>
          </w:tcPr>
          <w:p w:rsidR="00353F2B" w:rsidRDefault="00353F2B" w:rsidP="009C11FD">
            <w:pPr>
              <w:pStyle w:val="ListParagraph"/>
              <w:ind w:left="0"/>
              <w:rPr>
                <w:rFonts w:ascii="Comic Sans MS" w:hAnsi="Comic Sans MS"/>
                <w:sz w:val="24"/>
                <w:szCs w:val="24"/>
                <w:lang w:val="en"/>
              </w:rPr>
            </w:pPr>
            <w:r w:rsidRPr="00353F2B">
              <w:rPr>
                <w:rFonts w:ascii="Comic Sans MS" w:hAnsi="Comic Sans MS"/>
                <w:sz w:val="24"/>
                <w:szCs w:val="24"/>
                <w:lang w:val="en"/>
              </w:rPr>
              <w:t>You can contact the Family Support and Safeguardin</w:t>
            </w:r>
            <w:r>
              <w:rPr>
                <w:rFonts w:ascii="Comic Sans MS" w:hAnsi="Comic Sans MS"/>
                <w:sz w:val="24"/>
                <w:szCs w:val="24"/>
                <w:lang w:val="en"/>
              </w:rPr>
              <w:t>g Service via:</w:t>
            </w:r>
          </w:p>
          <w:p w:rsidR="00353F2B" w:rsidRPr="00353F2B" w:rsidRDefault="00353F2B" w:rsidP="009C11FD">
            <w:pPr>
              <w:pStyle w:val="ListParagraph"/>
              <w:ind w:left="0"/>
              <w:rPr>
                <w:rFonts w:ascii="Comic Sans MS" w:hAnsi="Comic Sans MS"/>
                <w:b/>
                <w:sz w:val="24"/>
                <w:szCs w:val="24"/>
                <w:lang w:val="en"/>
              </w:rPr>
            </w:pPr>
            <w:r w:rsidRPr="00353F2B">
              <w:rPr>
                <w:rFonts w:ascii="Comic Sans MS" w:hAnsi="Comic Sans MS"/>
                <w:b/>
                <w:sz w:val="24"/>
                <w:szCs w:val="24"/>
                <w:lang w:val="en"/>
              </w:rPr>
              <w:t xml:space="preserve">The </w:t>
            </w:r>
            <w:hyperlink r:id="rId8" w:tooltip="Children’s Information and Advice Service" w:history="1">
              <w:r w:rsidRPr="00353F2B">
                <w:rPr>
                  <w:rFonts w:ascii="Comic Sans MS" w:hAnsi="Comic Sans MS"/>
                  <w:b/>
                  <w:sz w:val="24"/>
                  <w:szCs w:val="24"/>
                  <w:lang w:val="en"/>
                </w:rPr>
                <w:t>Children’s Information and Advice Service</w:t>
              </w:r>
            </w:hyperlink>
            <w:r w:rsidRPr="00353F2B">
              <w:rPr>
                <w:rFonts w:ascii="Comic Sans MS" w:hAnsi="Comic Sans MS"/>
                <w:b/>
                <w:sz w:val="24"/>
                <w:szCs w:val="24"/>
                <w:lang w:val="en"/>
              </w:rPr>
              <w:t xml:space="preserve"> </w:t>
            </w:r>
          </w:p>
          <w:p w:rsidR="00BE465B" w:rsidRPr="00353F2B" w:rsidRDefault="00353F2B" w:rsidP="009C11FD">
            <w:pPr>
              <w:pStyle w:val="ListParagraph"/>
              <w:ind w:left="0"/>
              <w:rPr>
                <w:rFonts w:ascii="Comic Sans MS" w:hAnsi="Comic Sans MS"/>
                <w:b/>
                <w:sz w:val="24"/>
                <w:szCs w:val="24"/>
              </w:rPr>
            </w:pPr>
            <w:r w:rsidRPr="00353F2B">
              <w:rPr>
                <w:rFonts w:ascii="Comic Sans MS" w:hAnsi="Comic Sans MS"/>
                <w:b/>
                <w:sz w:val="24"/>
                <w:szCs w:val="24"/>
                <w:lang w:val="en"/>
              </w:rPr>
              <w:t>Tel: 0121 303 1888.</w:t>
            </w:r>
          </w:p>
        </w:tc>
      </w:tr>
      <w:tr w:rsidR="00BE465B" w:rsidTr="00297162">
        <w:tc>
          <w:tcPr>
            <w:tcW w:w="3499" w:type="dxa"/>
          </w:tcPr>
          <w:p w:rsidR="00BE465B" w:rsidRPr="00353F2B" w:rsidRDefault="00297162" w:rsidP="00353F2B">
            <w:pPr>
              <w:pStyle w:val="ListParagraph"/>
              <w:ind w:left="0"/>
              <w:jc w:val="center"/>
              <w:rPr>
                <w:rFonts w:ascii="Comic Sans MS" w:hAnsi="Comic Sans MS"/>
                <w:b/>
                <w:sz w:val="24"/>
                <w:szCs w:val="24"/>
              </w:rPr>
            </w:pPr>
            <w:r w:rsidRPr="00353F2B">
              <w:rPr>
                <w:rFonts w:ascii="Comic Sans MS" w:hAnsi="Comic Sans MS"/>
                <w:b/>
                <w:sz w:val="24"/>
                <w:szCs w:val="24"/>
              </w:rPr>
              <w:t>Communication and Autism Team</w:t>
            </w:r>
            <w:r w:rsidR="00CD426B">
              <w:rPr>
                <w:rFonts w:ascii="Comic Sans MS" w:hAnsi="Comic Sans MS"/>
                <w:b/>
                <w:sz w:val="24"/>
                <w:szCs w:val="24"/>
              </w:rPr>
              <w:t xml:space="preserve"> (CAT)</w:t>
            </w:r>
          </w:p>
        </w:tc>
        <w:tc>
          <w:tcPr>
            <w:tcW w:w="6237" w:type="dxa"/>
          </w:tcPr>
          <w:p w:rsidR="00353F2B" w:rsidRDefault="00353F2B" w:rsidP="00353F2B">
            <w:pPr>
              <w:pStyle w:val="ListParagraph"/>
              <w:ind w:left="0"/>
              <w:rPr>
                <w:rFonts w:ascii="Comic Sans MS" w:hAnsi="Comic Sans MS"/>
                <w:color w:val="000000"/>
                <w:sz w:val="24"/>
                <w:szCs w:val="24"/>
              </w:rPr>
            </w:pPr>
            <w:r w:rsidRPr="00CD426B">
              <w:rPr>
                <w:rFonts w:ascii="Comic Sans MS" w:hAnsi="Comic Sans MS"/>
                <w:color w:val="000000"/>
                <w:sz w:val="24"/>
                <w:szCs w:val="24"/>
              </w:rPr>
              <w:t xml:space="preserve">The Communication and Autism Team are an educational service, working in schools and settings to support children and young people on </w:t>
            </w:r>
            <w:r w:rsidR="00CD426B" w:rsidRPr="00CD426B">
              <w:rPr>
                <w:rFonts w:ascii="Comic Sans MS" w:hAnsi="Comic Sans MS"/>
                <w:color w:val="000000"/>
                <w:sz w:val="24"/>
                <w:szCs w:val="24"/>
              </w:rPr>
              <w:t>the Autistic</w:t>
            </w:r>
            <w:r w:rsidRPr="00CD426B">
              <w:rPr>
                <w:rFonts w:ascii="Comic Sans MS" w:hAnsi="Comic Sans MS"/>
                <w:color w:val="000000"/>
                <w:sz w:val="24"/>
                <w:szCs w:val="24"/>
              </w:rPr>
              <w:t xml:space="preserve"> Spectrum (AS) and its associated difficulties, including the reduction of stress and anxiety amongst </w:t>
            </w:r>
            <w:r w:rsidR="00D3342A">
              <w:rPr>
                <w:rFonts w:ascii="Comic Sans MS" w:hAnsi="Comic Sans MS"/>
                <w:color w:val="000000"/>
                <w:sz w:val="24"/>
                <w:szCs w:val="24"/>
              </w:rPr>
              <w:t>children and families with a child on the Autistic Spectrum.</w:t>
            </w:r>
          </w:p>
          <w:p w:rsidR="009F3605" w:rsidRPr="00CD426B" w:rsidRDefault="009F3605" w:rsidP="00353F2B">
            <w:pPr>
              <w:pStyle w:val="ListParagraph"/>
              <w:ind w:left="0"/>
              <w:rPr>
                <w:rFonts w:ascii="Comic Sans MS" w:hAnsi="Comic Sans MS"/>
                <w:sz w:val="24"/>
                <w:szCs w:val="24"/>
              </w:rPr>
            </w:pPr>
          </w:p>
        </w:tc>
        <w:tc>
          <w:tcPr>
            <w:tcW w:w="5158" w:type="dxa"/>
          </w:tcPr>
          <w:p w:rsidR="00CD426B" w:rsidRPr="00CD426B" w:rsidRDefault="00CD426B" w:rsidP="009C11FD">
            <w:pPr>
              <w:pStyle w:val="ListParagraph"/>
              <w:ind w:left="0"/>
              <w:rPr>
                <w:rFonts w:ascii="Comic Sans MS" w:hAnsi="Comic Sans MS"/>
                <w:b/>
                <w:sz w:val="24"/>
                <w:szCs w:val="24"/>
              </w:rPr>
            </w:pPr>
            <w:r w:rsidRPr="00CD426B">
              <w:rPr>
                <w:rFonts w:ascii="Comic Sans MS" w:hAnsi="Comic Sans MS"/>
                <w:b/>
                <w:sz w:val="24"/>
                <w:szCs w:val="24"/>
              </w:rPr>
              <w:t>Tel: 0121 303 1792</w:t>
            </w:r>
          </w:p>
          <w:p w:rsidR="00BE465B" w:rsidRPr="00CD426B" w:rsidRDefault="00CD426B" w:rsidP="009C11FD">
            <w:pPr>
              <w:pStyle w:val="ListParagraph"/>
              <w:ind w:left="0"/>
              <w:rPr>
                <w:rFonts w:ascii="Comic Sans MS" w:hAnsi="Comic Sans MS"/>
                <w:b/>
                <w:sz w:val="24"/>
                <w:szCs w:val="24"/>
              </w:rPr>
            </w:pPr>
            <w:r w:rsidRPr="00CD426B">
              <w:rPr>
                <w:rFonts w:ascii="Comic Sans MS" w:hAnsi="Comic Sans MS"/>
                <w:b/>
                <w:sz w:val="24"/>
                <w:szCs w:val="24"/>
              </w:rPr>
              <w:t xml:space="preserve">Email: </w:t>
            </w:r>
            <w:hyperlink r:id="rId9" w:history="1">
              <w:r w:rsidRPr="00CD426B">
                <w:rPr>
                  <w:rFonts w:ascii="Comic Sans MS" w:hAnsi="Comic Sans MS"/>
                  <w:b/>
                  <w:color w:val="0070C0"/>
                  <w:sz w:val="24"/>
                  <w:szCs w:val="24"/>
                  <w:u w:val="single"/>
                </w:rPr>
                <w:t>a2eNorth@birmingham.gov.uk</w:t>
              </w:r>
            </w:hyperlink>
          </w:p>
          <w:p w:rsidR="00CD426B" w:rsidRPr="00CD426B" w:rsidRDefault="00CD426B" w:rsidP="009C11FD">
            <w:pPr>
              <w:pStyle w:val="ListParagraph"/>
              <w:ind w:left="0"/>
              <w:rPr>
                <w:rFonts w:ascii="Comic Sans MS" w:hAnsi="Comic Sans MS"/>
                <w:b/>
                <w:sz w:val="24"/>
                <w:szCs w:val="24"/>
              </w:rPr>
            </w:pPr>
          </w:p>
          <w:p w:rsidR="00CD426B" w:rsidRPr="00CD426B" w:rsidRDefault="00CD426B" w:rsidP="009C11FD">
            <w:pPr>
              <w:pStyle w:val="ListParagraph"/>
              <w:ind w:left="0"/>
              <w:rPr>
                <w:rFonts w:ascii="Comic Sans MS" w:hAnsi="Comic Sans MS"/>
                <w:b/>
                <w:sz w:val="24"/>
                <w:szCs w:val="24"/>
              </w:rPr>
            </w:pPr>
          </w:p>
        </w:tc>
      </w:tr>
      <w:tr w:rsidR="00BE465B" w:rsidTr="00297162">
        <w:tc>
          <w:tcPr>
            <w:tcW w:w="3499" w:type="dxa"/>
          </w:tcPr>
          <w:p w:rsidR="00BE465B" w:rsidRPr="00353F2B" w:rsidRDefault="00297162" w:rsidP="00353F2B">
            <w:pPr>
              <w:pStyle w:val="ListParagraph"/>
              <w:ind w:left="0"/>
              <w:jc w:val="center"/>
              <w:rPr>
                <w:rFonts w:ascii="Comic Sans MS" w:hAnsi="Comic Sans MS"/>
                <w:b/>
                <w:sz w:val="24"/>
                <w:szCs w:val="24"/>
              </w:rPr>
            </w:pPr>
            <w:r w:rsidRPr="00353F2B">
              <w:rPr>
                <w:rFonts w:ascii="Comic Sans MS" w:hAnsi="Comic Sans MS"/>
                <w:b/>
                <w:sz w:val="24"/>
                <w:szCs w:val="24"/>
              </w:rPr>
              <w:t>Children and Adolescent Mental Health Service</w:t>
            </w:r>
            <w:r w:rsidR="00CD426B">
              <w:rPr>
                <w:rFonts w:ascii="Comic Sans MS" w:hAnsi="Comic Sans MS"/>
                <w:b/>
                <w:sz w:val="24"/>
                <w:szCs w:val="24"/>
              </w:rPr>
              <w:t xml:space="preserve"> (CAMHS)</w:t>
            </w:r>
          </w:p>
        </w:tc>
        <w:tc>
          <w:tcPr>
            <w:tcW w:w="6237" w:type="dxa"/>
          </w:tcPr>
          <w:p w:rsidR="00BE465B" w:rsidRDefault="00CD426B" w:rsidP="009C11FD">
            <w:pPr>
              <w:pStyle w:val="ListParagraph"/>
              <w:ind w:left="0"/>
              <w:rPr>
                <w:rFonts w:ascii="Comic Sans MS" w:hAnsi="Comic Sans MS" w:cs="Arial"/>
                <w:sz w:val="24"/>
                <w:szCs w:val="24"/>
              </w:rPr>
            </w:pPr>
            <w:r w:rsidRPr="00CD426B">
              <w:rPr>
                <w:rFonts w:ascii="Comic Sans MS" w:hAnsi="Comic Sans MS" w:cs="Arial"/>
                <w:sz w:val="24"/>
                <w:szCs w:val="24"/>
              </w:rPr>
              <w:t>CAMHS is a mental health service for young people who live in Birmingham and who have a Birmingham GP. </w:t>
            </w:r>
          </w:p>
          <w:p w:rsidR="007C1077" w:rsidRDefault="005915CB" w:rsidP="009F3605">
            <w:pPr>
              <w:pStyle w:val="ListParagraph"/>
              <w:ind w:left="0"/>
              <w:jc w:val="center"/>
              <w:rPr>
                <w:rFonts w:ascii="Comic Sans MS" w:hAnsi="Comic Sans MS"/>
                <w:sz w:val="24"/>
                <w:szCs w:val="24"/>
              </w:rPr>
            </w:pPr>
            <w:hyperlink r:id="rId10" w:history="1">
              <w:r w:rsidR="009F3605" w:rsidRPr="003C5569">
                <w:rPr>
                  <w:rStyle w:val="Hyperlink"/>
                  <w:rFonts w:ascii="Comic Sans MS" w:hAnsi="Comic Sans MS"/>
                  <w:sz w:val="24"/>
                  <w:szCs w:val="24"/>
                </w:rPr>
                <w:t>http://www.youngminds.org.uk/for_parents</w:t>
              </w:r>
            </w:hyperlink>
          </w:p>
          <w:p w:rsidR="009F3605" w:rsidRPr="00CD426B" w:rsidRDefault="009F3605" w:rsidP="009F3605">
            <w:pPr>
              <w:pStyle w:val="ListParagraph"/>
              <w:ind w:left="0"/>
              <w:jc w:val="center"/>
              <w:rPr>
                <w:rFonts w:ascii="Comic Sans MS" w:hAnsi="Comic Sans MS"/>
                <w:sz w:val="24"/>
                <w:szCs w:val="24"/>
              </w:rPr>
            </w:pPr>
          </w:p>
        </w:tc>
        <w:tc>
          <w:tcPr>
            <w:tcW w:w="5158" w:type="dxa"/>
          </w:tcPr>
          <w:p w:rsidR="00CD426B" w:rsidRPr="00CD426B" w:rsidRDefault="00CD426B" w:rsidP="00CD426B">
            <w:pPr>
              <w:pStyle w:val="NormalWeb"/>
              <w:shd w:val="clear" w:color="auto" w:fill="FFFFFF"/>
              <w:rPr>
                <w:rFonts w:ascii="Comic Sans MS" w:hAnsi="Comic Sans MS" w:cs="Arial"/>
              </w:rPr>
            </w:pPr>
            <w:r w:rsidRPr="00CD426B">
              <w:rPr>
                <w:rStyle w:val="Strong"/>
                <w:rFonts w:ascii="Comic Sans MS" w:hAnsi="Comic Sans MS" w:cs="Arial"/>
              </w:rPr>
              <w:t>CAMHS Access Point</w:t>
            </w:r>
          </w:p>
          <w:p w:rsidR="00CD426B" w:rsidRPr="00CD426B" w:rsidRDefault="00CD426B" w:rsidP="00CD426B">
            <w:pPr>
              <w:pStyle w:val="NormalWeb"/>
              <w:shd w:val="clear" w:color="auto" w:fill="FFFFFF"/>
              <w:rPr>
                <w:rFonts w:ascii="Comic Sans MS" w:hAnsi="Comic Sans MS" w:cs="Arial"/>
              </w:rPr>
            </w:pPr>
            <w:r w:rsidRPr="00CD426B">
              <w:rPr>
                <w:rFonts w:ascii="Comic Sans MS" w:hAnsi="Comic Sans MS" w:cs="Arial"/>
              </w:rPr>
              <w:t>1 Printing House Street</w:t>
            </w:r>
            <w:r w:rsidRPr="00CD426B">
              <w:rPr>
                <w:rFonts w:ascii="Comic Sans MS" w:hAnsi="Comic Sans MS" w:cs="Arial"/>
              </w:rPr>
              <w:br/>
              <w:t>Birmingham</w:t>
            </w:r>
            <w:r w:rsidRPr="00CD426B">
              <w:rPr>
                <w:rFonts w:ascii="Comic Sans MS" w:hAnsi="Comic Sans MS" w:cs="Arial"/>
              </w:rPr>
              <w:br/>
              <w:t>B4 6DF</w:t>
            </w:r>
          </w:p>
          <w:p w:rsidR="00CD426B" w:rsidRDefault="00CD426B" w:rsidP="00CD426B">
            <w:pPr>
              <w:pStyle w:val="NormalWeb"/>
              <w:shd w:val="clear" w:color="auto" w:fill="FFFFFF"/>
              <w:rPr>
                <w:rFonts w:ascii="Comic Sans MS" w:hAnsi="Comic Sans MS" w:cs="Arial"/>
                <w:b/>
              </w:rPr>
            </w:pPr>
            <w:r w:rsidRPr="00CD426B">
              <w:rPr>
                <w:rFonts w:ascii="Comic Sans MS" w:hAnsi="Comic Sans MS" w:cs="Arial"/>
                <w:b/>
              </w:rPr>
              <w:t>Tel: 0121 333 9193</w:t>
            </w:r>
          </w:p>
          <w:p w:rsidR="00CD426B" w:rsidRPr="00CD426B" w:rsidRDefault="00CD426B" w:rsidP="00CD426B">
            <w:pPr>
              <w:pStyle w:val="NormalWeb"/>
              <w:shd w:val="clear" w:color="auto" w:fill="FFFFFF"/>
              <w:rPr>
                <w:rFonts w:ascii="Comic Sans MS" w:hAnsi="Comic Sans MS" w:cs="Arial"/>
                <w:b/>
              </w:rPr>
            </w:pPr>
          </w:p>
          <w:p w:rsidR="00BE465B" w:rsidRDefault="00BE465B" w:rsidP="009C11FD">
            <w:pPr>
              <w:pStyle w:val="ListParagraph"/>
              <w:ind w:left="0"/>
              <w:rPr>
                <w:rFonts w:ascii="Comic Sans MS" w:hAnsi="Comic Sans MS"/>
                <w:sz w:val="24"/>
                <w:szCs w:val="24"/>
              </w:rPr>
            </w:pPr>
          </w:p>
        </w:tc>
      </w:tr>
      <w:tr w:rsidR="007C1077" w:rsidTr="00297162">
        <w:tc>
          <w:tcPr>
            <w:tcW w:w="3499" w:type="dxa"/>
          </w:tcPr>
          <w:p w:rsidR="007C1077" w:rsidRPr="00353F2B" w:rsidRDefault="000523B0" w:rsidP="00353F2B">
            <w:pPr>
              <w:pStyle w:val="ListParagraph"/>
              <w:ind w:left="0"/>
              <w:jc w:val="center"/>
              <w:rPr>
                <w:rFonts w:ascii="Comic Sans MS" w:hAnsi="Comic Sans MS"/>
                <w:b/>
                <w:sz w:val="24"/>
                <w:szCs w:val="24"/>
              </w:rPr>
            </w:pPr>
            <w:r>
              <w:rPr>
                <w:rFonts w:ascii="Comic Sans MS" w:hAnsi="Comic Sans MS"/>
                <w:b/>
                <w:sz w:val="24"/>
                <w:szCs w:val="24"/>
              </w:rPr>
              <w:t>Educational Psychology Service (EPS)</w:t>
            </w:r>
          </w:p>
        </w:tc>
        <w:tc>
          <w:tcPr>
            <w:tcW w:w="6237" w:type="dxa"/>
          </w:tcPr>
          <w:p w:rsidR="007C1077" w:rsidRPr="000523B0" w:rsidRDefault="000523B0" w:rsidP="009C11FD">
            <w:pPr>
              <w:pStyle w:val="ListParagraph"/>
              <w:ind w:left="0"/>
              <w:rPr>
                <w:rFonts w:ascii="Comic Sans MS" w:hAnsi="Comic Sans MS" w:cs="Arial"/>
                <w:sz w:val="24"/>
                <w:szCs w:val="24"/>
              </w:rPr>
            </w:pPr>
            <w:r w:rsidRPr="000523B0">
              <w:rPr>
                <w:rFonts w:ascii="Comic Sans MS" w:hAnsi="Comic Sans MS"/>
                <w:sz w:val="24"/>
                <w:szCs w:val="24"/>
              </w:rPr>
              <w:t>Educational Psychology provides professional psychological services for children, young people and families in a wide range of educational and community settings.</w:t>
            </w:r>
          </w:p>
        </w:tc>
        <w:tc>
          <w:tcPr>
            <w:tcW w:w="5158" w:type="dxa"/>
          </w:tcPr>
          <w:p w:rsidR="000523B0" w:rsidRPr="000523B0" w:rsidRDefault="000523B0" w:rsidP="000523B0">
            <w:pPr>
              <w:pStyle w:val="NormalWeb"/>
              <w:shd w:val="clear" w:color="auto" w:fill="FFFFFF"/>
              <w:spacing w:after="0"/>
              <w:rPr>
                <w:rStyle w:val="Strong"/>
                <w:rFonts w:ascii="Comic Sans MS" w:hAnsi="Comic Sans MS" w:cs="Arial"/>
                <w:b w:val="0"/>
              </w:rPr>
            </w:pPr>
            <w:r w:rsidRPr="000523B0">
              <w:rPr>
                <w:rStyle w:val="Strong"/>
                <w:rFonts w:ascii="Comic Sans MS" w:hAnsi="Comic Sans MS" w:cs="Arial"/>
                <w:b w:val="0"/>
              </w:rPr>
              <w:t>Inclusion and Support Education Centre</w:t>
            </w:r>
          </w:p>
          <w:p w:rsidR="000523B0" w:rsidRPr="000523B0" w:rsidRDefault="000523B0" w:rsidP="000523B0">
            <w:pPr>
              <w:pStyle w:val="NormalWeb"/>
              <w:shd w:val="clear" w:color="auto" w:fill="FFFFFF"/>
              <w:spacing w:after="0"/>
              <w:rPr>
                <w:rStyle w:val="Strong"/>
                <w:rFonts w:ascii="Comic Sans MS" w:hAnsi="Comic Sans MS" w:cs="Arial"/>
                <w:b w:val="0"/>
              </w:rPr>
            </w:pPr>
            <w:r w:rsidRPr="000523B0">
              <w:rPr>
                <w:rStyle w:val="Strong"/>
                <w:rFonts w:ascii="Comic Sans MS" w:hAnsi="Comic Sans MS" w:cs="Arial"/>
                <w:b w:val="0"/>
              </w:rPr>
              <w:t>Perry Common Road</w:t>
            </w:r>
          </w:p>
          <w:p w:rsidR="000523B0" w:rsidRPr="000523B0" w:rsidRDefault="000523B0" w:rsidP="000523B0">
            <w:pPr>
              <w:pStyle w:val="NormalWeb"/>
              <w:shd w:val="clear" w:color="auto" w:fill="FFFFFF"/>
              <w:spacing w:after="0"/>
              <w:rPr>
                <w:rStyle w:val="Strong"/>
                <w:rFonts w:ascii="Comic Sans MS" w:hAnsi="Comic Sans MS" w:cs="Arial"/>
                <w:b w:val="0"/>
              </w:rPr>
            </w:pPr>
            <w:r w:rsidRPr="000523B0">
              <w:rPr>
                <w:rStyle w:val="Strong"/>
                <w:rFonts w:ascii="Comic Sans MS" w:hAnsi="Comic Sans MS" w:cs="Arial"/>
                <w:b w:val="0"/>
              </w:rPr>
              <w:t>Erdington</w:t>
            </w:r>
          </w:p>
          <w:p w:rsidR="000523B0" w:rsidRPr="000523B0" w:rsidRDefault="000523B0" w:rsidP="000523B0">
            <w:pPr>
              <w:pStyle w:val="NormalWeb"/>
              <w:shd w:val="clear" w:color="auto" w:fill="FFFFFF"/>
              <w:spacing w:after="0"/>
              <w:rPr>
                <w:rStyle w:val="Strong"/>
                <w:rFonts w:ascii="Comic Sans MS" w:hAnsi="Comic Sans MS" w:cs="Arial"/>
                <w:b w:val="0"/>
              </w:rPr>
            </w:pPr>
            <w:r w:rsidRPr="000523B0">
              <w:rPr>
                <w:rStyle w:val="Strong"/>
                <w:rFonts w:ascii="Comic Sans MS" w:hAnsi="Comic Sans MS" w:cs="Arial"/>
                <w:b w:val="0"/>
              </w:rPr>
              <w:t>Birmingham</w:t>
            </w:r>
          </w:p>
          <w:p w:rsidR="000523B0" w:rsidRPr="000523B0" w:rsidRDefault="000523B0" w:rsidP="000523B0">
            <w:pPr>
              <w:pStyle w:val="NormalWeb"/>
              <w:shd w:val="clear" w:color="auto" w:fill="FFFFFF"/>
              <w:spacing w:after="0"/>
              <w:rPr>
                <w:rStyle w:val="Strong"/>
                <w:rFonts w:ascii="Comic Sans MS" w:hAnsi="Comic Sans MS" w:cs="Arial"/>
                <w:b w:val="0"/>
              </w:rPr>
            </w:pPr>
            <w:r w:rsidRPr="000523B0">
              <w:rPr>
                <w:rStyle w:val="Strong"/>
                <w:rFonts w:ascii="Comic Sans MS" w:hAnsi="Comic Sans MS" w:cs="Arial"/>
                <w:b w:val="0"/>
              </w:rPr>
              <w:t>B23 7AT</w:t>
            </w:r>
          </w:p>
          <w:p w:rsidR="000523B0" w:rsidRDefault="000523B0" w:rsidP="000523B0">
            <w:pPr>
              <w:pStyle w:val="NormalWeb"/>
              <w:shd w:val="clear" w:color="auto" w:fill="FFFFFF"/>
              <w:spacing w:after="0"/>
              <w:rPr>
                <w:rStyle w:val="Strong"/>
                <w:rFonts w:ascii="Comic Sans MS" w:hAnsi="Comic Sans MS" w:cs="Arial"/>
              </w:rPr>
            </w:pPr>
          </w:p>
          <w:p w:rsidR="007C1077" w:rsidRPr="00CD426B" w:rsidRDefault="000523B0" w:rsidP="000523B0">
            <w:pPr>
              <w:pStyle w:val="NormalWeb"/>
              <w:shd w:val="clear" w:color="auto" w:fill="FFFFFF"/>
              <w:spacing w:after="0"/>
              <w:rPr>
                <w:rStyle w:val="Strong"/>
                <w:rFonts w:ascii="Comic Sans MS" w:hAnsi="Comic Sans MS" w:cs="Arial"/>
              </w:rPr>
            </w:pPr>
            <w:r>
              <w:rPr>
                <w:rStyle w:val="Strong"/>
                <w:rFonts w:ascii="Comic Sans MS" w:hAnsi="Comic Sans MS" w:cs="Arial"/>
              </w:rPr>
              <w:t>Tel: 0121 303 0100</w:t>
            </w:r>
            <w:r w:rsidRPr="000523B0">
              <w:rPr>
                <w:rStyle w:val="Strong"/>
                <w:rFonts w:ascii="Comic Sans MS" w:hAnsi="Comic Sans MS" w:cs="Arial"/>
              </w:rPr>
              <w:t xml:space="preserve"> </w:t>
            </w:r>
          </w:p>
        </w:tc>
      </w:tr>
      <w:tr w:rsidR="000523B0" w:rsidTr="00297162">
        <w:tc>
          <w:tcPr>
            <w:tcW w:w="3499" w:type="dxa"/>
          </w:tcPr>
          <w:p w:rsidR="000523B0" w:rsidRDefault="000523B0" w:rsidP="00353F2B">
            <w:pPr>
              <w:pStyle w:val="ListParagraph"/>
              <w:ind w:left="0"/>
              <w:jc w:val="center"/>
              <w:rPr>
                <w:rFonts w:ascii="Comic Sans MS" w:hAnsi="Comic Sans MS"/>
                <w:b/>
                <w:sz w:val="24"/>
                <w:szCs w:val="24"/>
              </w:rPr>
            </w:pPr>
            <w:r>
              <w:rPr>
                <w:rFonts w:ascii="Comic Sans MS" w:hAnsi="Comic Sans MS"/>
                <w:b/>
                <w:sz w:val="24"/>
                <w:szCs w:val="24"/>
              </w:rPr>
              <w:t>Sure Start</w:t>
            </w:r>
          </w:p>
        </w:tc>
        <w:tc>
          <w:tcPr>
            <w:tcW w:w="6237" w:type="dxa"/>
          </w:tcPr>
          <w:p w:rsidR="000523B0" w:rsidRDefault="00EA711A" w:rsidP="009C11FD">
            <w:pPr>
              <w:pStyle w:val="ListParagraph"/>
              <w:ind w:left="0"/>
              <w:rPr>
                <w:rFonts w:ascii="Comic Sans MS" w:hAnsi="Comic Sans MS"/>
                <w:sz w:val="24"/>
                <w:szCs w:val="24"/>
                <w:lang w:val="en"/>
              </w:rPr>
            </w:pPr>
            <w:r w:rsidRPr="00EA711A">
              <w:rPr>
                <w:rFonts w:ascii="Comic Sans MS" w:hAnsi="Comic Sans MS"/>
                <w:sz w:val="24"/>
                <w:szCs w:val="24"/>
              </w:rPr>
              <w:t xml:space="preserve">Sure Start Centres </w:t>
            </w:r>
            <w:r w:rsidRPr="00EA711A">
              <w:rPr>
                <w:rFonts w:ascii="Comic Sans MS" w:hAnsi="Comic Sans MS"/>
                <w:sz w:val="24"/>
                <w:szCs w:val="24"/>
                <w:lang w:val="en"/>
              </w:rPr>
              <w:t xml:space="preserve">are open to all parents, </w:t>
            </w:r>
            <w:proofErr w:type="spellStart"/>
            <w:r w:rsidRPr="00EA711A">
              <w:rPr>
                <w:rFonts w:ascii="Comic Sans MS" w:hAnsi="Comic Sans MS"/>
                <w:sz w:val="24"/>
                <w:szCs w:val="24"/>
                <w:lang w:val="en"/>
              </w:rPr>
              <w:t>carers</w:t>
            </w:r>
            <w:proofErr w:type="spellEnd"/>
            <w:r w:rsidRPr="00EA711A">
              <w:rPr>
                <w:rFonts w:ascii="Comic Sans MS" w:hAnsi="Comic Sans MS"/>
                <w:sz w:val="24"/>
                <w:szCs w:val="24"/>
                <w:lang w:val="en"/>
              </w:rPr>
              <w:t xml:space="preserve"> and children and many of the services are free. You can get help and advice on child and family health, parenting, money, training and employment.</w:t>
            </w:r>
          </w:p>
          <w:p w:rsidR="009F3605" w:rsidRPr="00EA711A" w:rsidRDefault="009F3605" w:rsidP="009C11FD">
            <w:pPr>
              <w:pStyle w:val="ListParagraph"/>
              <w:ind w:left="0"/>
              <w:rPr>
                <w:rFonts w:ascii="Comic Sans MS" w:hAnsi="Comic Sans MS"/>
                <w:sz w:val="24"/>
                <w:szCs w:val="24"/>
              </w:rPr>
            </w:pPr>
          </w:p>
        </w:tc>
        <w:tc>
          <w:tcPr>
            <w:tcW w:w="5158" w:type="dxa"/>
          </w:tcPr>
          <w:p w:rsidR="000523B0" w:rsidRDefault="005915CB" w:rsidP="000523B0">
            <w:pPr>
              <w:pStyle w:val="NormalWeb"/>
              <w:shd w:val="clear" w:color="auto" w:fill="FFFFFF"/>
              <w:spacing w:after="0"/>
              <w:rPr>
                <w:rStyle w:val="Strong"/>
                <w:rFonts w:ascii="Comic Sans MS" w:hAnsi="Comic Sans MS" w:cs="Arial"/>
                <w:b w:val="0"/>
              </w:rPr>
            </w:pPr>
            <w:hyperlink r:id="rId11" w:history="1">
              <w:r w:rsidR="00EA711A" w:rsidRPr="00845EDC">
                <w:rPr>
                  <w:rStyle w:val="Hyperlink"/>
                  <w:rFonts w:ascii="Comic Sans MS" w:hAnsi="Comic Sans MS" w:cs="Arial"/>
                </w:rPr>
                <w:t>www.gov.uk/find-sure-start-childrens-centre</w:t>
              </w:r>
            </w:hyperlink>
          </w:p>
          <w:p w:rsidR="00EA711A" w:rsidRPr="000523B0" w:rsidRDefault="00EA711A" w:rsidP="000523B0">
            <w:pPr>
              <w:pStyle w:val="NormalWeb"/>
              <w:shd w:val="clear" w:color="auto" w:fill="FFFFFF"/>
              <w:spacing w:after="0"/>
              <w:rPr>
                <w:rStyle w:val="Strong"/>
                <w:rFonts w:ascii="Comic Sans MS" w:hAnsi="Comic Sans MS" w:cs="Arial"/>
                <w:b w:val="0"/>
              </w:rPr>
            </w:pPr>
          </w:p>
        </w:tc>
      </w:tr>
      <w:tr w:rsidR="000523B0" w:rsidTr="00297162">
        <w:tc>
          <w:tcPr>
            <w:tcW w:w="3499" w:type="dxa"/>
          </w:tcPr>
          <w:p w:rsidR="000523B0" w:rsidRDefault="000523B0" w:rsidP="00353F2B">
            <w:pPr>
              <w:pStyle w:val="ListParagraph"/>
              <w:ind w:left="0"/>
              <w:jc w:val="center"/>
              <w:rPr>
                <w:rFonts w:ascii="Comic Sans MS" w:hAnsi="Comic Sans MS"/>
                <w:b/>
                <w:sz w:val="24"/>
                <w:szCs w:val="24"/>
              </w:rPr>
            </w:pPr>
            <w:proofErr w:type="spellStart"/>
            <w:r>
              <w:rPr>
                <w:rFonts w:ascii="Comic Sans MS" w:hAnsi="Comic Sans MS"/>
                <w:b/>
                <w:sz w:val="24"/>
                <w:szCs w:val="24"/>
              </w:rPr>
              <w:t>Barna</w:t>
            </w:r>
            <w:r w:rsidR="00EA711A">
              <w:rPr>
                <w:rFonts w:ascii="Comic Sans MS" w:hAnsi="Comic Sans MS"/>
                <w:b/>
                <w:sz w:val="24"/>
                <w:szCs w:val="24"/>
              </w:rPr>
              <w:t>r</w:t>
            </w:r>
            <w:r>
              <w:rPr>
                <w:rFonts w:ascii="Comic Sans MS" w:hAnsi="Comic Sans MS"/>
                <w:b/>
                <w:sz w:val="24"/>
                <w:szCs w:val="24"/>
              </w:rPr>
              <w:t>dos</w:t>
            </w:r>
            <w:proofErr w:type="spellEnd"/>
          </w:p>
        </w:tc>
        <w:tc>
          <w:tcPr>
            <w:tcW w:w="6237" w:type="dxa"/>
          </w:tcPr>
          <w:p w:rsidR="000523B0" w:rsidRPr="00EA711A" w:rsidRDefault="00EA711A" w:rsidP="00EA711A">
            <w:pPr>
              <w:pStyle w:val="ListParagraph"/>
              <w:ind w:left="0"/>
              <w:rPr>
                <w:rFonts w:ascii="Comic Sans MS" w:hAnsi="Comic Sans MS"/>
                <w:sz w:val="24"/>
                <w:szCs w:val="24"/>
              </w:rPr>
            </w:pPr>
            <w:r>
              <w:t xml:space="preserve"> </w:t>
            </w:r>
            <w:proofErr w:type="spellStart"/>
            <w:r w:rsidR="00D3342A">
              <w:rPr>
                <w:rFonts w:ascii="Comic Sans MS" w:hAnsi="Comic Sans MS"/>
                <w:sz w:val="24"/>
                <w:szCs w:val="24"/>
              </w:rPr>
              <w:t>Barnardos</w:t>
            </w:r>
            <w:proofErr w:type="spellEnd"/>
            <w:r w:rsidR="00D3342A">
              <w:rPr>
                <w:rFonts w:ascii="Comic Sans MS" w:hAnsi="Comic Sans MS"/>
                <w:sz w:val="24"/>
                <w:szCs w:val="24"/>
              </w:rPr>
              <w:t xml:space="preserve"> work</w:t>
            </w:r>
            <w:r w:rsidRPr="00EA711A">
              <w:rPr>
                <w:rFonts w:ascii="Comic Sans MS" w:hAnsi="Comic Sans MS"/>
                <w:sz w:val="24"/>
                <w:szCs w:val="24"/>
              </w:rPr>
              <w:t xml:space="preserve"> directly with </w:t>
            </w:r>
            <w:r w:rsidRPr="00EA711A">
              <w:rPr>
                <w:rStyle w:val="Strong"/>
                <w:rFonts w:ascii="Comic Sans MS" w:hAnsi="Comic Sans MS"/>
                <w:b w:val="0"/>
                <w:sz w:val="24"/>
                <w:szCs w:val="24"/>
              </w:rPr>
              <w:t>children, young people and their families</w:t>
            </w:r>
            <w:r w:rsidRPr="00EA711A">
              <w:rPr>
                <w:rFonts w:ascii="Comic Sans MS" w:hAnsi="Comic Sans MS"/>
                <w:b/>
                <w:sz w:val="24"/>
                <w:szCs w:val="24"/>
              </w:rPr>
              <w:t>.</w:t>
            </w:r>
            <w:r w:rsidRPr="00EA711A">
              <w:rPr>
                <w:rFonts w:ascii="Comic Sans MS" w:hAnsi="Comic Sans MS"/>
                <w:sz w:val="24"/>
                <w:szCs w:val="24"/>
              </w:rPr>
              <w:t xml:space="preserve"> They run services, including counselling for children who have been abused, fostering and adoption services, vocational training and disability inclusion groups.</w:t>
            </w:r>
          </w:p>
        </w:tc>
        <w:tc>
          <w:tcPr>
            <w:tcW w:w="5158" w:type="dxa"/>
          </w:tcPr>
          <w:p w:rsidR="00EA711A" w:rsidRDefault="005915CB" w:rsidP="00EA711A">
            <w:pPr>
              <w:pStyle w:val="NormalWeb"/>
              <w:shd w:val="clear" w:color="auto" w:fill="FFFFFF"/>
              <w:spacing w:after="0"/>
              <w:rPr>
                <w:rFonts w:ascii="Comic Sans MS" w:hAnsi="Comic Sans MS"/>
              </w:rPr>
            </w:pPr>
            <w:hyperlink r:id="rId12" w:history="1">
              <w:r w:rsidR="00EA711A" w:rsidRPr="00845EDC">
                <w:rPr>
                  <w:rStyle w:val="Hyperlink"/>
                  <w:rFonts w:ascii="Comic Sans MS" w:hAnsi="Comic Sans MS"/>
                </w:rPr>
                <w:t>www.barnardos.org.uk</w:t>
              </w:r>
            </w:hyperlink>
          </w:p>
          <w:p w:rsidR="00EA711A" w:rsidRDefault="00EA711A" w:rsidP="00EA711A">
            <w:pPr>
              <w:pStyle w:val="NormalWeb"/>
              <w:shd w:val="clear" w:color="auto" w:fill="FFFFFF"/>
              <w:spacing w:after="0"/>
              <w:rPr>
                <w:rFonts w:ascii="Comic Sans MS" w:hAnsi="Comic Sans MS"/>
              </w:rPr>
            </w:pPr>
          </w:p>
          <w:p w:rsidR="00EA711A" w:rsidRPr="00EA711A" w:rsidRDefault="00EA711A" w:rsidP="00EA711A">
            <w:pPr>
              <w:pStyle w:val="NormalWeb"/>
              <w:shd w:val="clear" w:color="auto" w:fill="FFFFFF"/>
              <w:spacing w:after="0"/>
              <w:rPr>
                <w:rFonts w:ascii="Comic Sans MS" w:hAnsi="Comic Sans MS"/>
              </w:rPr>
            </w:pPr>
            <w:r>
              <w:rPr>
                <w:rFonts w:ascii="Comic Sans MS" w:hAnsi="Comic Sans MS"/>
              </w:rPr>
              <w:t>Brooklands</w:t>
            </w:r>
          </w:p>
          <w:p w:rsidR="00EA711A" w:rsidRPr="00EA711A" w:rsidRDefault="00EA711A" w:rsidP="00EA711A">
            <w:pPr>
              <w:pStyle w:val="NormalWeb"/>
              <w:shd w:val="clear" w:color="auto" w:fill="FFFFFF"/>
              <w:spacing w:after="0"/>
              <w:rPr>
                <w:rFonts w:ascii="Comic Sans MS" w:hAnsi="Comic Sans MS"/>
              </w:rPr>
            </w:pPr>
            <w:r>
              <w:rPr>
                <w:rFonts w:ascii="Comic Sans MS" w:hAnsi="Comic Sans MS"/>
              </w:rPr>
              <w:t xml:space="preserve">Great </w:t>
            </w:r>
            <w:proofErr w:type="spellStart"/>
            <w:r>
              <w:rPr>
                <w:rFonts w:ascii="Comic Sans MS" w:hAnsi="Comic Sans MS"/>
              </w:rPr>
              <w:t>Cornbow</w:t>
            </w:r>
            <w:proofErr w:type="spellEnd"/>
          </w:p>
          <w:p w:rsidR="00EA711A" w:rsidRPr="00EA711A" w:rsidRDefault="00EA711A" w:rsidP="00EA711A">
            <w:pPr>
              <w:pStyle w:val="NormalWeb"/>
              <w:shd w:val="clear" w:color="auto" w:fill="FFFFFF"/>
              <w:spacing w:after="0"/>
              <w:rPr>
                <w:rFonts w:ascii="Comic Sans MS" w:hAnsi="Comic Sans MS"/>
              </w:rPr>
            </w:pPr>
            <w:r w:rsidRPr="00EA711A">
              <w:rPr>
                <w:rFonts w:ascii="Comic Sans MS" w:hAnsi="Comic Sans MS"/>
              </w:rPr>
              <w:t xml:space="preserve">Halesowen, </w:t>
            </w:r>
          </w:p>
          <w:p w:rsidR="00EA711A" w:rsidRPr="00EA711A" w:rsidRDefault="00EA711A" w:rsidP="00EA711A">
            <w:pPr>
              <w:pStyle w:val="NormalWeb"/>
              <w:shd w:val="clear" w:color="auto" w:fill="FFFFFF"/>
              <w:spacing w:after="0"/>
              <w:rPr>
                <w:rFonts w:ascii="Comic Sans MS" w:hAnsi="Comic Sans MS"/>
              </w:rPr>
            </w:pPr>
            <w:r w:rsidRPr="00EA711A">
              <w:rPr>
                <w:rFonts w:ascii="Comic Sans MS" w:hAnsi="Comic Sans MS"/>
              </w:rPr>
              <w:t>West Midlands,</w:t>
            </w:r>
          </w:p>
          <w:p w:rsidR="000523B0" w:rsidRPr="000523B0" w:rsidRDefault="00EA711A" w:rsidP="00EA711A">
            <w:pPr>
              <w:pStyle w:val="NormalWeb"/>
              <w:shd w:val="clear" w:color="auto" w:fill="FFFFFF"/>
              <w:spacing w:after="0"/>
              <w:rPr>
                <w:rStyle w:val="Strong"/>
                <w:rFonts w:ascii="Comic Sans MS" w:hAnsi="Comic Sans MS" w:cs="Arial"/>
                <w:b w:val="0"/>
              </w:rPr>
            </w:pPr>
            <w:r w:rsidRPr="00EA711A">
              <w:rPr>
                <w:rFonts w:ascii="Comic Sans MS" w:hAnsi="Comic Sans MS"/>
              </w:rPr>
              <w:t>B63 3AB</w:t>
            </w:r>
            <w:r w:rsidRPr="00EA711A">
              <w:rPr>
                <w:rFonts w:ascii="Comic Sans MS" w:hAnsi="Comic Sans MS"/>
              </w:rPr>
              <w:br/>
            </w:r>
            <w:r>
              <w:rPr>
                <w:rStyle w:val="Strong"/>
                <w:rFonts w:ascii="Comic Sans MS" w:hAnsi="Comic Sans MS"/>
              </w:rPr>
              <w:t>Tel</w:t>
            </w:r>
            <w:r w:rsidRPr="00EA711A">
              <w:rPr>
                <w:rStyle w:val="Strong"/>
                <w:rFonts w:ascii="Comic Sans MS" w:hAnsi="Comic Sans MS"/>
              </w:rPr>
              <w:t>:</w:t>
            </w:r>
            <w:r w:rsidRPr="00EA711A">
              <w:rPr>
                <w:rFonts w:ascii="Comic Sans MS" w:hAnsi="Comic Sans MS"/>
              </w:rPr>
              <w:t xml:space="preserve"> 0121 550 5271 / 6 </w:t>
            </w:r>
            <w:r w:rsidRPr="00EA711A">
              <w:rPr>
                <w:rFonts w:ascii="Comic Sans MS" w:hAnsi="Comic Sans MS"/>
              </w:rPr>
              <w:br/>
            </w:r>
            <w:r w:rsidRPr="00EA711A">
              <w:rPr>
                <w:rStyle w:val="Strong"/>
                <w:rFonts w:ascii="Comic Sans MS" w:hAnsi="Comic Sans MS"/>
              </w:rPr>
              <w:t>Fax:</w:t>
            </w:r>
            <w:r w:rsidRPr="00EA711A">
              <w:rPr>
                <w:rFonts w:ascii="Comic Sans MS" w:hAnsi="Comic Sans MS"/>
              </w:rPr>
              <w:t xml:space="preserve"> 0121 550 2594</w:t>
            </w:r>
            <w:r>
              <w:br/>
            </w:r>
          </w:p>
        </w:tc>
      </w:tr>
      <w:tr w:rsidR="00EA711A" w:rsidTr="00C91C4A">
        <w:trPr>
          <w:trHeight w:val="3433"/>
        </w:trPr>
        <w:tc>
          <w:tcPr>
            <w:tcW w:w="3499" w:type="dxa"/>
          </w:tcPr>
          <w:p w:rsidR="00EA711A" w:rsidRDefault="00EA711A" w:rsidP="00353F2B">
            <w:pPr>
              <w:pStyle w:val="ListParagraph"/>
              <w:ind w:left="0"/>
              <w:jc w:val="center"/>
              <w:rPr>
                <w:rFonts w:ascii="Comic Sans MS" w:hAnsi="Comic Sans MS"/>
                <w:b/>
                <w:sz w:val="24"/>
                <w:szCs w:val="24"/>
              </w:rPr>
            </w:pPr>
            <w:r>
              <w:rPr>
                <w:rFonts w:ascii="Comic Sans MS" w:hAnsi="Comic Sans MS"/>
                <w:b/>
                <w:sz w:val="24"/>
                <w:szCs w:val="24"/>
              </w:rPr>
              <w:t>Edward’s Trust</w:t>
            </w:r>
          </w:p>
        </w:tc>
        <w:tc>
          <w:tcPr>
            <w:tcW w:w="6237" w:type="dxa"/>
          </w:tcPr>
          <w:p w:rsidR="00EA711A" w:rsidRPr="00EA711A" w:rsidRDefault="00EA711A" w:rsidP="00EA711A">
            <w:pPr>
              <w:pStyle w:val="ListParagraph"/>
              <w:ind w:left="0"/>
              <w:rPr>
                <w:rFonts w:ascii="Comic Sans MS" w:hAnsi="Comic Sans MS"/>
                <w:sz w:val="24"/>
                <w:szCs w:val="24"/>
              </w:rPr>
            </w:pPr>
            <w:r w:rsidRPr="00EA711A">
              <w:rPr>
                <w:rFonts w:ascii="Comic Sans MS" w:hAnsi="Comic Sans MS"/>
                <w:sz w:val="24"/>
                <w:szCs w:val="24"/>
              </w:rPr>
              <w:t>Support for children and families during serious illness and bereavement.</w:t>
            </w:r>
          </w:p>
        </w:tc>
        <w:tc>
          <w:tcPr>
            <w:tcW w:w="5158" w:type="dxa"/>
          </w:tcPr>
          <w:p w:rsidR="00CD4E0F" w:rsidRPr="00CD4E0F" w:rsidRDefault="005915CB" w:rsidP="00EA711A">
            <w:pPr>
              <w:rPr>
                <w:rFonts w:ascii="Comic Sans MS" w:eastAsia="Times New Roman" w:hAnsi="Comic Sans MS" w:cs="Times New Roman"/>
                <w:iCs/>
                <w:sz w:val="24"/>
                <w:szCs w:val="24"/>
                <w:lang w:eastAsia="en-GB"/>
              </w:rPr>
            </w:pPr>
            <w:hyperlink r:id="rId13" w:history="1">
              <w:r w:rsidR="00CD4E0F" w:rsidRPr="00CD4E0F">
                <w:rPr>
                  <w:rStyle w:val="Hyperlink"/>
                  <w:rFonts w:ascii="Comic Sans MS" w:eastAsia="Times New Roman" w:hAnsi="Comic Sans MS" w:cs="Times New Roman"/>
                  <w:iCs/>
                  <w:sz w:val="24"/>
                  <w:szCs w:val="24"/>
                  <w:lang w:eastAsia="en-GB"/>
                </w:rPr>
                <w:t>www.edwardstrust.org</w:t>
              </w:r>
            </w:hyperlink>
          </w:p>
          <w:p w:rsidR="00CD4E0F" w:rsidRPr="00CD4E0F" w:rsidRDefault="00CD4E0F" w:rsidP="00EA711A">
            <w:pPr>
              <w:rPr>
                <w:rFonts w:ascii="Comic Sans MS" w:eastAsia="Times New Roman" w:hAnsi="Comic Sans MS" w:cs="Times New Roman"/>
                <w:iCs/>
                <w:sz w:val="24"/>
                <w:szCs w:val="24"/>
                <w:lang w:eastAsia="en-GB"/>
              </w:rPr>
            </w:pPr>
          </w:p>
          <w:p w:rsidR="00CD4E0F" w:rsidRPr="00CD4E0F" w:rsidRDefault="00EA711A" w:rsidP="00EA711A">
            <w:pPr>
              <w:rPr>
                <w:rFonts w:ascii="Comic Sans MS" w:eastAsia="Times New Roman" w:hAnsi="Comic Sans MS" w:cs="Times New Roman"/>
                <w:iCs/>
                <w:sz w:val="24"/>
                <w:szCs w:val="24"/>
                <w:lang w:eastAsia="en-GB"/>
              </w:rPr>
            </w:pPr>
            <w:r w:rsidRPr="00CD4E0F">
              <w:rPr>
                <w:rFonts w:ascii="Comic Sans MS" w:eastAsia="Times New Roman" w:hAnsi="Comic Sans MS" w:cs="Times New Roman"/>
                <w:iCs/>
                <w:sz w:val="24"/>
                <w:szCs w:val="24"/>
                <w:lang w:eastAsia="en-GB"/>
              </w:rPr>
              <w:t xml:space="preserve">43a </w:t>
            </w:r>
            <w:proofErr w:type="spellStart"/>
            <w:r w:rsidRPr="00CD4E0F">
              <w:rPr>
                <w:rFonts w:ascii="Comic Sans MS" w:eastAsia="Times New Roman" w:hAnsi="Comic Sans MS" w:cs="Times New Roman"/>
                <w:iCs/>
                <w:sz w:val="24"/>
                <w:szCs w:val="24"/>
                <w:lang w:eastAsia="en-GB"/>
              </w:rPr>
              <w:t>Calthorpe</w:t>
            </w:r>
            <w:proofErr w:type="spellEnd"/>
            <w:r w:rsidRPr="00CD4E0F">
              <w:rPr>
                <w:rFonts w:ascii="Comic Sans MS" w:eastAsia="Times New Roman" w:hAnsi="Comic Sans MS" w:cs="Times New Roman"/>
                <w:iCs/>
                <w:sz w:val="24"/>
                <w:szCs w:val="24"/>
                <w:lang w:eastAsia="en-GB"/>
              </w:rPr>
              <w:t xml:space="preserve"> Road </w:t>
            </w:r>
          </w:p>
          <w:p w:rsidR="00CD4E0F" w:rsidRPr="00CD4E0F" w:rsidRDefault="00EA711A" w:rsidP="00EA711A">
            <w:pPr>
              <w:rPr>
                <w:rFonts w:ascii="Comic Sans MS" w:eastAsia="Times New Roman" w:hAnsi="Comic Sans MS" w:cs="Times New Roman"/>
                <w:iCs/>
                <w:sz w:val="24"/>
                <w:szCs w:val="24"/>
                <w:lang w:eastAsia="en-GB"/>
              </w:rPr>
            </w:pPr>
            <w:r w:rsidRPr="00CD4E0F">
              <w:rPr>
                <w:rFonts w:ascii="Comic Sans MS" w:eastAsia="Times New Roman" w:hAnsi="Comic Sans MS" w:cs="Times New Roman"/>
                <w:iCs/>
                <w:sz w:val="24"/>
                <w:szCs w:val="24"/>
                <w:lang w:eastAsia="en-GB"/>
              </w:rPr>
              <w:t xml:space="preserve">Edgbaston </w:t>
            </w:r>
          </w:p>
          <w:p w:rsidR="00CD4E0F" w:rsidRPr="00CD4E0F" w:rsidRDefault="00EA711A" w:rsidP="00EA711A">
            <w:pPr>
              <w:rPr>
                <w:rFonts w:ascii="Comic Sans MS" w:eastAsia="Times New Roman" w:hAnsi="Comic Sans MS" w:cs="Times New Roman"/>
                <w:iCs/>
                <w:sz w:val="24"/>
                <w:szCs w:val="24"/>
                <w:lang w:eastAsia="en-GB"/>
              </w:rPr>
            </w:pPr>
            <w:r w:rsidRPr="00CD4E0F">
              <w:rPr>
                <w:rFonts w:ascii="Comic Sans MS" w:eastAsia="Times New Roman" w:hAnsi="Comic Sans MS" w:cs="Times New Roman"/>
                <w:iCs/>
                <w:sz w:val="24"/>
                <w:szCs w:val="24"/>
                <w:lang w:eastAsia="en-GB"/>
              </w:rPr>
              <w:t xml:space="preserve">Birmingham </w:t>
            </w:r>
          </w:p>
          <w:p w:rsidR="00EA711A" w:rsidRPr="00CD4E0F" w:rsidRDefault="00EA711A" w:rsidP="00EA711A">
            <w:pPr>
              <w:rPr>
                <w:rFonts w:ascii="Comic Sans MS" w:eastAsia="Times New Roman" w:hAnsi="Comic Sans MS" w:cs="Times New Roman"/>
                <w:iCs/>
                <w:sz w:val="24"/>
                <w:szCs w:val="24"/>
                <w:lang w:eastAsia="en-GB"/>
              </w:rPr>
            </w:pPr>
            <w:r w:rsidRPr="00CD4E0F">
              <w:rPr>
                <w:rFonts w:ascii="Comic Sans MS" w:eastAsia="Times New Roman" w:hAnsi="Comic Sans MS" w:cs="Times New Roman"/>
                <w:iCs/>
                <w:sz w:val="24"/>
                <w:szCs w:val="24"/>
                <w:lang w:eastAsia="en-GB"/>
              </w:rPr>
              <w:t xml:space="preserve">B15 1TS UK </w:t>
            </w:r>
          </w:p>
          <w:p w:rsidR="00EA711A" w:rsidRPr="00CD4E0F" w:rsidRDefault="00CD4E0F" w:rsidP="00EA711A">
            <w:pPr>
              <w:spacing w:before="100" w:beforeAutospacing="1" w:after="100" w:afterAutospacing="1"/>
              <w:rPr>
                <w:rFonts w:ascii="Comic Sans MS" w:eastAsia="Times New Roman" w:hAnsi="Comic Sans MS" w:cs="Times New Roman"/>
                <w:color w:val="2D06BA"/>
                <w:sz w:val="24"/>
                <w:szCs w:val="24"/>
                <w:u w:val="single"/>
                <w:lang w:eastAsia="en-GB"/>
              </w:rPr>
            </w:pPr>
            <w:r w:rsidRPr="00CD4E0F">
              <w:rPr>
                <w:rFonts w:ascii="Comic Sans MS" w:eastAsia="Times New Roman" w:hAnsi="Comic Sans MS" w:cs="Times New Roman"/>
                <w:color w:val="2D06BA"/>
                <w:sz w:val="24"/>
                <w:szCs w:val="24"/>
                <w:u w:val="single"/>
                <w:lang w:eastAsia="en-GB"/>
              </w:rPr>
              <w:t>a</w:t>
            </w:r>
            <w:hyperlink r:id="rId14" w:history="1">
              <w:r w:rsidRPr="00CD4E0F">
                <w:rPr>
                  <w:rStyle w:val="Hyperlink"/>
                  <w:rFonts w:ascii="Comic Sans MS" w:eastAsia="Times New Roman" w:hAnsi="Comic Sans MS" w:cs="Times New Roman"/>
                  <w:color w:val="2D06BA"/>
                  <w:sz w:val="24"/>
                  <w:szCs w:val="24"/>
                  <w:lang w:eastAsia="en-GB"/>
                </w:rPr>
                <w:t>dmin@edwardstrust.org.uk</w:t>
              </w:r>
            </w:hyperlink>
            <w:r w:rsidR="00EA711A" w:rsidRPr="00CD4E0F">
              <w:rPr>
                <w:rFonts w:ascii="Comic Sans MS" w:eastAsia="Times New Roman" w:hAnsi="Comic Sans MS" w:cs="Times New Roman"/>
                <w:vanish/>
                <w:color w:val="2D06BA"/>
                <w:sz w:val="24"/>
                <w:szCs w:val="24"/>
                <w:u w:val="single"/>
                <w:lang w:eastAsia="en-GB"/>
              </w:rPr>
              <w:t xml:space="preserve">This email address is being protected from spambots. You need JavaScript enabled to view it. </w:t>
            </w:r>
          </w:p>
          <w:p w:rsidR="00EA711A" w:rsidRPr="00C91C4A" w:rsidRDefault="00CD4E0F" w:rsidP="00C91C4A">
            <w:pPr>
              <w:spacing w:before="100" w:beforeAutospacing="1" w:after="100" w:afterAutospacing="1"/>
              <w:rPr>
                <w:rFonts w:ascii="Comic Sans MS" w:eastAsia="Times New Roman" w:hAnsi="Comic Sans MS" w:cs="Times New Roman"/>
                <w:sz w:val="24"/>
                <w:szCs w:val="24"/>
                <w:lang w:eastAsia="en-GB"/>
              </w:rPr>
            </w:pPr>
            <w:r w:rsidRPr="00CD4E0F">
              <w:rPr>
                <w:rFonts w:ascii="Comic Sans MS" w:eastAsia="Times New Roman" w:hAnsi="Comic Sans MS" w:cs="Times New Roman"/>
                <w:sz w:val="24"/>
                <w:szCs w:val="24"/>
                <w:lang w:eastAsia="en-GB"/>
              </w:rPr>
              <w:t>Tel: 0121</w:t>
            </w:r>
            <w:r w:rsidR="00C91C4A">
              <w:rPr>
                <w:rFonts w:ascii="Comic Sans MS" w:eastAsia="Times New Roman" w:hAnsi="Comic Sans MS" w:cs="Times New Roman"/>
                <w:sz w:val="24"/>
                <w:szCs w:val="24"/>
                <w:lang w:eastAsia="en-GB"/>
              </w:rPr>
              <w:t xml:space="preserve"> 454 1705 </w:t>
            </w:r>
          </w:p>
        </w:tc>
      </w:tr>
    </w:tbl>
    <w:p w:rsidR="009F3605" w:rsidRDefault="009F3605" w:rsidP="00A66E4A">
      <w:pPr>
        <w:pStyle w:val="ListParagraph"/>
        <w:rPr>
          <w:rFonts w:ascii="Comic Sans MS" w:hAnsi="Comic Sans MS"/>
          <w:b/>
          <w:sz w:val="28"/>
          <w:szCs w:val="28"/>
          <w:u w:val="single"/>
        </w:rPr>
      </w:pPr>
    </w:p>
    <w:p w:rsidR="00385F0D" w:rsidRDefault="00CD4E0F" w:rsidP="00A66E4A">
      <w:pPr>
        <w:pStyle w:val="ListParagraph"/>
        <w:rPr>
          <w:rFonts w:ascii="Comic Sans MS" w:hAnsi="Comic Sans MS"/>
          <w:b/>
          <w:sz w:val="28"/>
          <w:szCs w:val="28"/>
          <w:u w:val="single"/>
        </w:rPr>
      </w:pPr>
      <w:r w:rsidRPr="00C91C4A">
        <w:rPr>
          <w:rFonts w:ascii="Comic Sans MS" w:hAnsi="Comic Sans MS"/>
          <w:b/>
          <w:sz w:val="28"/>
          <w:szCs w:val="28"/>
          <w:u w:val="single"/>
        </w:rPr>
        <w:t>How do the school support pupils with Special Educational Needs through transition?</w:t>
      </w:r>
    </w:p>
    <w:p w:rsidR="00C91C4A" w:rsidRDefault="00CD4E0F" w:rsidP="00C91C4A">
      <w:pPr>
        <w:ind w:firstLine="720"/>
        <w:rPr>
          <w:rFonts w:ascii="Comic Sans MS" w:hAnsi="Comic Sans MS"/>
          <w:sz w:val="24"/>
          <w:szCs w:val="24"/>
        </w:rPr>
      </w:pPr>
      <w:r w:rsidRPr="00C91C4A">
        <w:rPr>
          <w:rFonts w:ascii="Comic Sans MS" w:hAnsi="Comic Sans MS"/>
          <w:sz w:val="24"/>
          <w:szCs w:val="24"/>
        </w:rPr>
        <w:t xml:space="preserve">We aim to make transition as easy as possible for the pupils in our school. </w:t>
      </w:r>
    </w:p>
    <w:p w:rsidR="00C91C4A" w:rsidRDefault="00CD4E0F" w:rsidP="00C91C4A">
      <w:pPr>
        <w:ind w:left="360" w:firstLine="720"/>
        <w:rPr>
          <w:rFonts w:ascii="Comic Sans MS" w:hAnsi="Comic Sans MS"/>
          <w:sz w:val="24"/>
          <w:szCs w:val="24"/>
        </w:rPr>
      </w:pPr>
      <w:r w:rsidRPr="00C91C4A">
        <w:rPr>
          <w:rFonts w:ascii="Comic Sans MS" w:hAnsi="Comic Sans MS"/>
          <w:b/>
          <w:sz w:val="24"/>
          <w:szCs w:val="24"/>
        </w:rPr>
        <w:t>When starting at our school we</w:t>
      </w:r>
      <w:r w:rsidRPr="00C91C4A">
        <w:rPr>
          <w:rFonts w:ascii="Comic Sans MS" w:hAnsi="Comic Sans MS"/>
          <w:sz w:val="24"/>
          <w:szCs w:val="24"/>
        </w:rPr>
        <w:t>:</w:t>
      </w:r>
    </w:p>
    <w:p w:rsidR="00CD4E0F" w:rsidRPr="00C91C4A" w:rsidRDefault="00CD4E0F" w:rsidP="00C91C4A">
      <w:pPr>
        <w:pStyle w:val="ListParagraph"/>
        <w:numPr>
          <w:ilvl w:val="0"/>
          <w:numId w:val="11"/>
        </w:numPr>
        <w:rPr>
          <w:rFonts w:ascii="Comic Sans MS" w:hAnsi="Comic Sans MS"/>
          <w:sz w:val="24"/>
          <w:szCs w:val="24"/>
        </w:rPr>
      </w:pPr>
      <w:r w:rsidRPr="00C91C4A">
        <w:rPr>
          <w:rFonts w:ascii="Comic Sans MS" w:hAnsi="Comic Sans MS"/>
          <w:sz w:val="24"/>
          <w:szCs w:val="24"/>
        </w:rPr>
        <w:t>See the child in their current setting</w:t>
      </w:r>
      <w:r w:rsidR="009F3605">
        <w:rPr>
          <w:rFonts w:ascii="Comic Sans MS" w:hAnsi="Comic Sans MS"/>
          <w:sz w:val="24"/>
          <w:szCs w:val="24"/>
        </w:rPr>
        <w:t xml:space="preserve"> or make a home visit</w:t>
      </w:r>
      <w:r w:rsidRPr="00C91C4A">
        <w:rPr>
          <w:rFonts w:ascii="Comic Sans MS" w:hAnsi="Comic Sans MS"/>
          <w:sz w:val="24"/>
          <w:szCs w:val="24"/>
        </w:rPr>
        <w:t xml:space="preserve"> if appropriate</w:t>
      </w:r>
    </w:p>
    <w:p w:rsidR="00CD4E0F" w:rsidRPr="00C91C4A" w:rsidRDefault="00CD4E0F" w:rsidP="00CD4E0F">
      <w:pPr>
        <w:pStyle w:val="ListParagraph"/>
        <w:numPr>
          <w:ilvl w:val="0"/>
          <w:numId w:val="10"/>
        </w:numPr>
        <w:rPr>
          <w:rFonts w:ascii="Comic Sans MS" w:hAnsi="Comic Sans MS"/>
          <w:sz w:val="24"/>
          <w:szCs w:val="24"/>
        </w:rPr>
      </w:pPr>
      <w:r w:rsidRPr="00C91C4A">
        <w:rPr>
          <w:rFonts w:ascii="Comic Sans MS" w:hAnsi="Comic Sans MS"/>
          <w:sz w:val="24"/>
          <w:szCs w:val="24"/>
        </w:rPr>
        <w:t xml:space="preserve">Meet with or speak to staff at the pupil’s previous school or setting </w:t>
      </w:r>
    </w:p>
    <w:p w:rsidR="00CD4E0F" w:rsidRPr="00C91C4A" w:rsidRDefault="00CD4E0F" w:rsidP="00CD4E0F">
      <w:pPr>
        <w:pStyle w:val="ListParagraph"/>
        <w:numPr>
          <w:ilvl w:val="0"/>
          <w:numId w:val="10"/>
        </w:numPr>
        <w:rPr>
          <w:rFonts w:ascii="Comic Sans MS" w:hAnsi="Comic Sans MS"/>
          <w:sz w:val="24"/>
          <w:szCs w:val="24"/>
        </w:rPr>
      </w:pPr>
      <w:r w:rsidRPr="00C91C4A">
        <w:rPr>
          <w:rFonts w:ascii="Comic Sans MS" w:hAnsi="Comic Sans MS"/>
          <w:sz w:val="24"/>
          <w:szCs w:val="24"/>
        </w:rPr>
        <w:t>Provide the pupil with a transition book of photographs of the key staff and areas around school if appropriate</w:t>
      </w:r>
    </w:p>
    <w:p w:rsidR="00CD4E0F" w:rsidRPr="00C91C4A" w:rsidRDefault="00CD4E0F" w:rsidP="00CD4E0F">
      <w:pPr>
        <w:pStyle w:val="ListParagraph"/>
        <w:numPr>
          <w:ilvl w:val="0"/>
          <w:numId w:val="10"/>
        </w:numPr>
        <w:rPr>
          <w:rFonts w:ascii="Comic Sans MS" w:hAnsi="Comic Sans MS"/>
          <w:sz w:val="24"/>
          <w:szCs w:val="24"/>
        </w:rPr>
      </w:pPr>
      <w:r w:rsidRPr="00C91C4A">
        <w:rPr>
          <w:rFonts w:ascii="Comic Sans MS" w:hAnsi="Comic Sans MS"/>
          <w:sz w:val="24"/>
          <w:szCs w:val="24"/>
        </w:rPr>
        <w:t>Read reports from people who have worked with the pupil</w:t>
      </w:r>
    </w:p>
    <w:p w:rsidR="00CD4E0F" w:rsidRPr="00C91C4A" w:rsidRDefault="00CD4E0F" w:rsidP="00CD4E0F">
      <w:pPr>
        <w:pStyle w:val="ListParagraph"/>
        <w:numPr>
          <w:ilvl w:val="0"/>
          <w:numId w:val="10"/>
        </w:numPr>
        <w:rPr>
          <w:rFonts w:ascii="Comic Sans MS" w:hAnsi="Comic Sans MS"/>
          <w:sz w:val="24"/>
          <w:szCs w:val="24"/>
        </w:rPr>
      </w:pPr>
      <w:r w:rsidRPr="00C91C4A">
        <w:rPr>
          <w:rFonts w:ascii="Comic Sans MS" w:hAnsi="Comic Sans MS"/>
          <w:sz w:val="24"/>
          <w:szCs w:val="24"/>
        </w:rPr>
        <w:t>Arrange visits to our school before the pupil starts</w:t>
      </w:r>
    </w:p>
    <w:p w:rsidR="00CD4E0F" w:rsidRPr="00C91C4A" w:rsidRDefault="00CD4E0F" w:rsidP="00CD4E0F">
      <w:pPr>
        <w:pStyle w:val="ListParagraph"/>
        <w:numPr>
          <w:ilvl w:val="0"/>
          <w:numId w:val="10"/>
        </w:numPr>
        <w:rPr>
          <w:rFonts w:ascii="Comic Sans MS" w:hAnsi="Comic Sans MS"/>
          <w:sz w:val="24"/>
          <w:szCs w:val="24"/>
        </w:rPr>
      </w:pPr>
      <w:r w:rsidRPr="00C91C4A">
        <w:rPr>
          <w:rFonts w:ascii="Comic Sans MS" w:hAnsi="Comic Sans MS"/>
          <w:sz w:val="24"/>
          <w:szCs w:val="24"/>
        </w:rPr>
        <w:t>Give adults working with the pupil a one page profile describing the things that help to support them in school</w:t>
      </w:r>
    </w:p>
    <w:p w:rsidR="00CD4E0F" w:rsidRPr="00C91C4A" w:rsidRDefault="00CD4E0F" w:rsidP="00CD4E0F">
      <w:pPr>
        <w:pStyle w:val="ListParagraph"/>
        <w:ind w:left="1440"/>
        <w:rPr>
          <w:rFonts w:ascii="Comic Sans MS" w:hAnsi="Comic Sans MS"/>
          <w:sz w:val="24"/>
          <w:szCs w:val="24"/>
        </w:rPr>
      </w:pPr>
    </w:p>
    <w:p w:rsidR="00CD4E0F" w:rsidRPr="00C91C4A" w:rsidRDefault="00CD4E0F" w:rsidP="00CD4E0F">
      <w:pPr>
        <w:pStyle w:val="ListParagraph"/>
        <w:ind w:left="1440"/>
        <w:rPr>
          <w:rFonts w:ascii="Comic Sans MS" w:hAnsi="Comic Sans MS"/>
          <w:b/>
          <w:sz w:val="24"/>
          <w:szCs w:val="24"/>
        </w:rPr>
      </w:pPr>
      <w:r w:rsidRPr="00C91C4A">
        <w:rPr>
          <w:rFonts w:ascii="Comic Sans MS" w:hAnsi="Comic Sans MS"/>
          <w:b/>
          <w:sz w:val="24"/>
          <w:szCs w:val="24"/>
        </w:rPr>
        <w:t>When moving to a new year group we:</w:t>
      </w:r>
    </w:p>
    <w:p w:rsidR="00CD4E0F" w:rsidRPr="00C91C4A" w:rsidRDefault="00CB797A" w:rsidP="00CB797A">
      <w:pPr>
        <w:pStyle w:val="ListParagraph"/>
        <w:numPr>
          <w:ilvl w:val="0"/>
          <w:numId w:val="10"/>
        </w:numPr>
        <w:rPr>
          <w:rFonts w:ascii="Comic Sans MS" w:hAnsi="Comic Sans MS"/>
          <w:sz w:val="24"/>
          <w:szCs w:val="24"/>
        </w:rPr>
      </w:pPr>
      <w:r w:rsidRPr="00C91C4A">
        <w:rPr>
          <w:rFonts w:ascii="Comic Sans MS" w:hAnsi="Comic Sans MS"/>
          <w:sz w:val="24"/>
          <w:szCs w:val="24"/>
        </w:rPr>
        <w:t>Introduce the pupil to their new teacher individually</w:t>
      </w:r>
    </w:p>
    <w:p w:rsidR="00CB797A" w:rsidRPr="00C91C4A" w:rsidRDefault="00CB797A" w:rsidP="00CB797A">
      <w:pPr>
        <w:pStyle w:val="ListParagraph"/>
        <w:numPr>
          <w:ilvl w:val="0"/>
          <w:numId w:val="10"/>
        </w:numPr>
        <w:rPr>
          <w:rFonts w:ascii="Comic Sans MS" w:hAnsi="Comic Sans MS"/>
          <w:sz w:val="24"/>
          <w:szCs w:val="24"/>
        </w:rPr>
      </w:pPr>
      <w:r w:rsidRPr="00C91C4A">
        <w:rPr>
          <w:rFonts w:ascii="Comic Sans MS" w:hAnsi="Comic Sans MS"/>
          <w:sz w:val="24"/>
          <w:szCs w:val="24"/>
        </w:rPr>
        <w:t>Arrange class visits to the new year group</w:t>
      </w:r>
    </w:p>
    <w:p w:rsidR="00CB797A" w:rsidRPr="00C91C4A" w:rsidRDefault="00CB797A" w:rsidP="00CB797A">
      <w:pPr>
        <w:pStyle w:val="ListParagraph"/>
        <w:numPr>
          <w:ilvl w:val="0"/>
          <w:numId w:val="10"/>
        </w:numPr>
        <w:rPr>
          <w:rFonts w:ascii="Comic Sans MS" w:hAnsi="Comic Sans MS"/>
          <w:sz w:val="24"/>
          <w:szCs w:val="24"/>
        </w:rPr>
      </w:pPr>
      <w:r w:rsidRPr="00C91C4A">
        <w:rPr>
          <w:rFonts w:ascii="Comic Sans MS" w:hAnsi="Comic Sans MS"/>
          <w:sz w:val="24"/>
          <w:szCs w:val="24"/>
        </w:rPr>
        <w:t xml:space="preserve">Provide the pupil with </w:t>
      </w:r>
      <w:r w:rsidR="00D3342A">
        <w:rPr>
          <w:rFonts w:ascii="Comic Sans MS" w:hAnsi="Comic Sans MS"/>
          <w:sz w:val="24"/>
          <w:szCs w:val="24"/>
        </w:rPr>
        <w:t xml:space="preserve">a </w:t>
      </w:r>
      <w:r w:rsidRPr="00C91C4A">
        <w:rPr>
          <w:rFonts w:ascii="Comic Sans MS" w:hAnsi="Comic Sans MS"/>
          <w:sz w:val="24"/>
          <w:szCs w:val="24"/>
        </w:rPr>
        <w:t>transition book that has photographs of key staff and areas around school to look at during the holidays</w:t>
      </w:r>
    </w:p>
    <w:p w:rsidR="00CB797A" w:rsidRPr="00C91C4A" w:rsidRDefault="00CB797A" w:rsidP="00CB797A">
      <w:pPr>
        <w:pStyle w:val="ListParagraph"/>
        <w:numPr>
          <w:ilvl w:val="0"/>
          <w:numId w:val="10"/>
        </w:numPr>
        <w:rPr>
          <w:rFonts w:ascii="Comic Sans MS" w:hAnsi="Comic Sans MS"/>
          <w:sz w:val="24"/>
          <w:szCs w:val="24"/>
        </w:rPr>
      </w:pPr>
      <w:r w:rsidRPr="00C91C4A">
        <w:rPr>
          <w:rFonts w:ascii="Comic Sans MS" w:hAnsi="Comic Sans MS"/>
          <w:sz w:val="24"/>
          <w:szCs w:val="24"/>
        </w:rPr>
        <w:t>Talk to the pupil and their family to answer any questions about the new year group</w:t>
      </w:r>
    </w:p>
    <w:p w:rsidR="00CB797A" w:rsidRPr="00C91C4A" w:rsidRDefault="00CB797A" w:rsidP="00CB797A">
      <w:pPr>
        <w:pStyle w:val="ListParagraph"/>
        <w:numPr>
          <w:ilvl w:val="0"/>
          <w:numId w:val="10"/>
        </w:numPr>
        <w:rPr>
          <w:rFonts w:ascii="Comic Sans MS" w:hAnsi="Comic Sans MS"/>
          <w:sz w:val="24"/>
          <w:szCs w:val="24"/>
        </w:rPr>
      </w:pPr>
      <w:r w:rsidRPr="00C91C4A">
        <w:rPr>
          <w:rFonts w:ascii="Comic Sans MS" w:hAnsi="Comic Sans MS"/>
          <w:sz w:val="24"/>
          <w:szCs w:val="24"/>
        </w:rPr>
        <w:t>Give any adults working with the child a one page profile describing the things that can support them in school</w:t>
      </w:r>
    </w:p>
    <w:p w:rsidR="00CB797A" w:rsidRPr="00C91C4A" w:rsidRDefault="00CB797A" w:rsidP="00D3342A">
      <w:pPr>
        <w:pStyle w:val="ListParagraph"/>
        <w:ind w:left="1440"/>
        <w:rPr>
          <w:rFonts w:ascii="Comic Sans MS" w:hAnsi="Comic Sans MS"/>
          <w:sz w:val="24"/>
          <w:szCs w:val="24"/>
        </w:rPr>
      </w:pPr>
    </w:p>
    <w:p w:rsidR="00CB797A" w:rsidRPr="00C91C4A" w:rsidRDefault="00CB797A" w:rsidP="00CB797A">
      <w:pPr>
        <w:pStyle w:val="ListParagraph"/>
        <w:ind w:left="1440"/>
        <w:rPr>
          <w:rFonts w:ascii="Comic Sans MS" w:hAnsi="Comic Sans MS"/>
          <w:b/>
          <w:sz w:val="24"/>
          <w:szCs w:val="24"/>
        </w:rPr>
      </w:pPr>
      <w:r w:rsidRPr="00C91C4A">
        <w:rPr>
          <w:rFonts w:ascii="Comic Sans MS" w:hAnsi="Comic Sans MS"/>
          <w:b/>
          <w:sz w:val="24"/>
          <w:szCs w:val="24"/>
        </w:rPr>
        <w:t xml:space="preserve">When moving to a new school </w:t>
      </w:r>
      <w:proofErr w:type="gramStart"/>
      <w:r w:rsidRPr="00C91C4A">
        <w:rPr>
          <w:rFonts w:ascii="Comic Sans MS" w:hAnsi="Comic Sans MS"/>
          <w:b/>
          <w:sz w:val="24"/>
          <w:szCs w:val="24"/>
        </w:rPr>
        <w:t>we</w:t>
      </w:r>
      <w:proofErr w:type="gramEnd"/>
      <w:r w:rsidRPr="00C91C4A">
        <w:rPr>
          <w:rFonts w:ascii="Comic Sans MS" w:hAnsi="Comic Sans MS"/>
          <w:b/>
          <w:sz w:val="24"/>
          <w:szCs w:val="24"/>
        </w:rPr>
        <w:t>:</w:t>
      </w:r>
    </w:p>
    <w:p w:rsidR="00CB797A" w:rsidRPr="00C91C4A" w:rsidRDefault="00CB797A" w:rsidP="00CB797A">
      <w:pPr>
        <w:pStyle w:val="ListParagraph"/>
        <w:numPr>
          <w:ilvl w:val="0"/>
          <w:numId w:val="10"/>
        </w:numPr>
        <w:rPr>
          <w:rFonts w:ascii="Comic Sans MS" w:hAnsi="Comic Sans MS"/>
          <w:sz w:val="24"/>
          <w:szCs w:val="24"/>
        </w:rPr>
      </w:pPr>
      <w:r w:rsidRPr="00C91C4A">
        <w:rPr>
          <w:rFonts w:ascii="Comic Sans MS" w:hAnsi="Comic Sans MS"/>
          <w:sz w:val="24"/>
          <w:szCs w:val="24"/>
        </w:rPr>
        <w:t>Hold a person centred review (PCR) and invite key staff from the new school</w:t>
      </w:r>
    </w:p>
    <w:p w:rsidR="00CB797A" w:rsidRPr="00C91C4A" w:rsidRDefault="00CB797A" w:rsidP="00CB797A">
      <w:pPr>
        <w:pStyle w:val="ListParagraph"/>
        <w:numPr>
          <w:ilvl w:val="0"/>
          <w:numId w:val="10"/>
        </w:numPr>
        <w:rPr>
          <w:rFonts w:ascii="Comic Sans MS" w:hAnsi="Comic Sans MS"/>
          <w:sz w:val="24"/>
          <w:szCs w:val="24"/>
        </w:rPr>
      </w:pPr>
      <w:r w:rsidRPr="00C91C4A">
        <w:rPr>
          <w:rFonts w:ascii="Comic Sans MS" w:hAnsi="Comic Sans MS"/>
          <w:sz w:val="24"/>
          <w:szCs w:val="24"/>
        </w:rPr>
        <w:t>Talk to key staff at the new school about things that will help the pupil to learn well and be happy</w:t>
      </w:r>
    </w:p>
    <w:p w:rsidR="00CB797A" w:rsidRPr="00C91C4A" w:rsidRDefault="00CB797A" w:rsidP="00CB797A">
      <w:pPr>
        <w:pStyle w:val="ListParagraph"/>
        <w:numPr>
          <w:ilvl w:val="0"/>
          <w:numId w:val="10"/>
        </w:numPr>
        <w:rPr>
          <w:rFonts w:ascii="Comic Sans MS" w:hAnsi="Comic Sans MS"/>
          <w:sz w:val="24"/>
          <w:szCs w:val="24"/>
        </w:rPr>
      </w:pPr>
      <w:r w:rsidRPr="00C91C4A">
        <w:rPr>
          <w:rFonts w:ascii="Comic Sans MS" w:hAnsi="Comic Sans MS"/>
          <w:sz w:val="24"/>
          <w:szCs w:val="24"/>
        </w:rPr>
        <w:t xml:space="preserve">Arrange extra visits to the new school with a member of our staff </w:t>
      </w:r>
    </w:p>
    <w:p w:rsidR="00CB797A" w:rsidRDefault="00CB797A" w:rsidP="00CB797A">
      <w:pPr>
        <w:pStyle w:val="ListParagraph"/>
        <w:numPr>
          <w:ilvl w:val="0"/>
          <w:numId w:val="10"/>
        </w:numPr>
        <w:rPr>
          <w:rFonts w:ascii="Comic Sans MS" w:hAnsi="Comic Sans MS"/>
          <w:sz w:val="24"/>
          <w:szCs w:val="24"/>
        </w:rPr>
      </w:pPr>
      <w:r w:rsidRPr="00C91C4A">
        <w:rPr>
          <w:rFonts w:ascii="Comic Sans MS" w:hAnsi="Comic Sans MS"/>
          <w:sz w:val="24"/>
          <w:szCs w:val="24"/>
        </w:rPr>
        <w:t>Talk to the pupil and their family</w:t>
      </w:r>
      <w:r>
        <w:rPr>
          <w:rFonts w:ascii="Comic Sans MS" w:hAnsi="Comic Sans MS"/>
          <w:sz w:val="24"/>
          <w:szCs w:val="24"/>
        </w:rPr>
        <w:t xml:space="preserve"> so we can answer any questions they may have about the new school</w:t>
      </w:r>
    </w:p>
    <w:p w:rsidR="00CB797A" w:rsidRDefault="00CB797A" w:rsidP="00CB797A">
      <w:pPr>
        <w:pStyle w:val="ListParagraph"/>
        <w:ind w:left="1440"/>
        <w:rPr>
          <w:rFonts w:ascii="Comic Sans MS" w:hAnsi="Comic Sans MS"/>
          <w:sz w:val="24"/>
          <w:szCs w:val="24"/>
        </w:rPr>
      </w:pPr>
    </w:p>
    <w:p w:rsidR="009F3605" w:rsidRDefault="009F3605" w:rsidP="00E0705A">
      <w:pPr>
        <w:pStyle w:val="ListParagraph"/>
        <w:ind w:left="1440"/>
        <w:rPr>
          <w:rFonts w:ascii="Comic Sans MS" w:hAnsi="Comic Sans MS"/>
          <w:b/>
          <w:sz w:val="28"/>
          <w:szCs w:val="28"/>
        </w:rPr>
      </w:pPr>
    </w:p>
    <w:p w:rsidR="00E0705A" w:rsidRDefault="00CB797A" w:rsidP="00E0705A">
      <w:pPr>
        <w:pStyle w:val="ListParagraph"/>
        <w:ind w:left="1440"/>
        <w:rPr>
          <w:rFonts w:ascii="Comic Sans MS" w:hAnsi="Comic Sans MS"/>
          <w:b/>
          <w:sz w:val="28"/>
          <w:szCs w:val="28"/>
        </w:rPr>
      </w:pPr>
      <w:r w:rsidRPr="00CB797A">
        <w:rPr>
          <w:rFonts w:ascii="Comic Sans MS" w:hAnsi="Comic Sans MS"/>
          <w:b/>
          <w:sz w:val="28"/>
          <w:szCs w:val="28"/>
        </w:rPr>
        <w:t>How parents find the Birmingham Local Authority’</w:t>
      </w:r>
      <w:r>
        <w:rPr>
          <w:rFonts w:ascii="Comic Sans MS" w:hAnsi="Comic Sans MS"/>
          <w:b/>
          <w:sz w:val="28"/>
          <w:szCs w:val="28"/>
        </w:rPr>
        <w:t>s O</w:t>
      </w:r>
      <w:r w:rsidRPr="00CB797A">
        <w:rPr>
          <w:rFonts w:ascii="Comic Sans MS" w:hAnsi="Comic Sans MS"/>
          <w:b/>
          <w:sz w:val="28"/>
          <w:szCs w:val="28"/>
        </w:rPr>
        <w:t>ffer?</w:t>
      </w:r>
    </w:p>
    <w:p w:rsidR="00CB797A" w:rsidRPr="00E0705A" w:rsidRDefault="00CB797A" w:rsidP="00E0705A">
      <w:pPr>
        <w:pStyle w:val="ListParagraph"/>
        <w:ind w:left="1440"/>
        <w:rPr>
          <w:rFonts w:ascii="Comic Sans MS" w:hAnsi="Comic Sans MS"/>
          <w:b/>
          <w:sz w:val="28"/>
          <w:szCs w:val="28"/>
        </w:rPr>
      </w:pPr>
      <w:r w:rsidRPr="00E0705A">
        <w:rPr>
          <w:rFonts w:ascii="Comic Sans MS" w:hAnsi="Comic Sans MS"/>
          <w:sz w:val="24"/>
          <w:szCs w:val="24"/>
        </w:rPr>
        <w:t>The Birmingham Local Authority’s Offer can be found at:</w:t>
      </w:r>
    </w:p>
    <w:p w:rsidR="00CB797A" w:rsidRDefault="005915CB" w:rsidP="00CB797A">
      <w:pPr>
        <w:pStyle w:val="ListParagraph"/>
        <w:ind w:left="1440"/>
        <w:rPr>
          <w:rStyle w:val="HTMLCite"/>
          <w:rFonts w:ascii="Comic Sans MS" w:hAnsi="Comic Sans MS" w:cs="Arial"/>
          <w:sz w:val="32"/>
          <w:szCs w:val="32"/>
          <w:lang w:val="en"/>
        </w:rPr>
      </w:pPr>
      <w:hyperlink r:id="rId15" w:history="1">
        <w:r w:rsidR="00FE274D" w:rsidRPr="003A6F8C">
          <w:rPr>
            <w:rStyle w:val="Hyperlink"/>
            <w:rFonts w:ascii="Comic Sans MS" w:hAnsi="Comic Sans MS" w:cs="Arial"/>
            <w:sz w:val="32"/>
            <w:szCs w:val="32"/>
            <w:lang w:val="en"/>
          </w:rPr>
          <w:t>https://www.birmingham.gov.uk/info/50034/special_educational_needs_or_disabilities</w:t>
        </w:r>
      </w:hyperlink>
    </w:p>
    <w:p w:rsidR="00FE274D" w:rsidRPr="00CB797A" w:rsidRDefault="00FE274D" w:rsidP="00CB797A">
      <w:pPr>
        <w:pStyle w:val="ListParagraph"/>
        <w:ind w:left="1440"/>
        <w:rPr>
          <w:rStyle w:val="HTMLCite"/>
          <w:rFonts w:ascii="Comic Sans MS" w:hAnsi="Comic Sans MS" w:cs="Arial"/>
          <w:sz w:val="32"/>
          <w:szCs w:val="32"/>
          <w:lang w:val="en"/>
        </w:rPr>
      </w:pPr>
    </w:p>
    <w:p w:rsidR="00CB797A" w:rsidRPr="00CB797A" w:rsidRDefault="00CB797A" w:rsidP="00CB797A">
      <w:pPr>
        <w:pStyle w:val="ListParagraph"/>
        <w:ind w:left="1440"/>
        <w:rPr>
          <w:rFonts w:ascii="Comic Sans MS" w:hAnsi="Comic Sans MS"/>
          <w:b/>
          <w:sz w:val="28"/>
          <w:szCs w:val="28"/>
        </w:rPr>
      </w:pPr>
    </w:p>
    <w:p w:rsidR="00CB797A" w:rsidRDefault="00CB797A" w:rsidP="00CB797A">
      <w:pPr>
        <w:pStyle w:val="ListParagraph"/>
        <w:ind w:left="1440"/>
        <w:rPr>
          <w:rFonts w:ascii="Comic Sans MS" w:hAnsi="Comic Sans MS"/>
          <w:sz w:val="24"/>
          <w:szCs w:val="24"/>
        </w:rPr>
      </w:pPr>
    </w:p>
    <w:p w:rsidR="00CB797A" w:rsidRDefault="00CB797A" w:rsidP="00CB797A">
      <w:pPr>
        <w:pStyle w:val="ListParagraph"/>
        <w:ind w:left="1440"/>
        <w:rPr>
          <w:rFonts w:ascii="Comic Sans MS" w:hAnsi="Comic Sans MS"/>
          <w:sz w:val="24"/>
          <w:szCs w:val="24"/>
        </w:rPr>
      </w:pPr>
    </w:p>
    <w:p w:rsidR="00CD4E0F" w:rsidRDefault="00CD4E0F" w:rsidP="00CD4E0F">
      <w:pPr>
        <w:pStyle w:val="ListParagraph"/>
        <w:ind w:left="1440"/>
        <w:rPr>
          <w:rFonts w:ascii="Comic Sans MS" w:hAnsi="Comic Sans MS"/>
          <w:sz w:val="24"/>
          <w:szCs w:val="24"/>
        </w:rPr>
      </w:pPr>
    </w:p>
    <w:p w:rsidR="00CD4E0F" w:rsidRPr="002C73DB" w:rsidRDefault="00CD4E0F" w:rsidP="00CD4E0F">
      <w:pPr>
        <w:pStyle w:val="ListParagraph"/>
        <w:ind w:left="1440"/>
        <w:rPr>
          <w:rFonts w:ascii="Comic Sans MS" w:hAnsi="Comic Sans MS"/>
          <w:sz w:val="24"/>
          <w:szCs w:val="24"/>
        </w:rPr>
      </w:pPr>
    </w:p>
    <w:p w:rsidR="00385F0D" w:rsidRPr="002C73DB" w:rsidRDefault="00385F0D" w:rsidP="00A66E4A">
      <w:pPr>
        <w:pStyle w:val="ListParagraph"/>
        <w:rPr>
          <w:rFonts w:ascii="Comic Sans MS" w:hAnsi="Comic Sans MS"/>
          <w:sz w:val="24"/>
          <w:szCs w:val="24"/>
        </w:rPr>
      </w:pPr>
    </w:p>
    <w:p w:rsidR="00385F0D" w:rsidRPr="002C73DB" w:rsidRDefault="00385F0D" w:rsidP="00A66E4A">
      <w:pPr>
        <w:pStyle w:val="ListParagraph"/>
        <w:rPr>
          <w:rFonts w:ascii="Comic Sans MS" w:hAnsi="Comic Sans MS"/>
          <w:sz w:val="24"/>
          <w:szCs w:val="24"/>
        </w:rPr>
      </w:pPr>
    </w:p>
    <w:p w:rsidR="00385F0D" w:rsidRPr="002C73DB" w:rsidRDefault="00385F0D" w:rsidP="00A66E4A">
      <w:pPr>
        <w:pStyle w:val="ListParagraph"/>
        <w:rPr>
          <w:rFonts w:ascii="Comic Sans MS" w:hAnsi="Comic Sans MS"/>
          <w:sz w:val="24"/>
          <w:szCs w:val="24"/>
        </w:rPr>
      </w:pPr>
    </w:p>
    <w:p w:rsidR="00385F0D" w:rsidRPr="002C73DB" w:rsidRDefault="00385F0D" w:rsidP="00A66E4A">
      <w:pPr>
        <w:pStyle w:val="ListParagraph"/>
        <w:rPr>
          <w:rFonts w:ascii="Comic Sans MS" w:hAnsi="Comic Sans MS"/>
          <w:sz w:val="24"/>
          <w:szCs w:val="24"/>
        </w:rPr>
      </w:pPr>
    </w:p>
    <w:p w:rsidR="00FE066C" w:rsidRPr="002C73DB" w:rsidRDefault="00FE066C" w:rsidP="00A66E4A">
      <w:pPr>
        <w:pStyle w:val="ListParagraph"/>
        <w:rPr>
          <w:rFonts w:ascii="Comic Sans MS" w:hAnsi="Comic Sans MS"/>
          <w:sz w:val="24"/>
          <w:szCs w:val="24"/>
        </w:rPr>
      </w:pPr>
    </w:p>
    <w:p w:rsidR="00B80DA2" w:rsidRPr="002C73DB" w:rsidRDefault="00B80DA2" w:rsidP="00A66E4A">
      <w:pPr>
        <w:pStyle w:val="ListParagraph"/>
        <w:rPr>
          <w:rFonts w:ascii="Comic Sans MS" w:hAnsi="Comic Sans MS"/>
          <w:sz w:val="24"/>
          <w:szCs w:val="24"/>
        </w:rPr>
      </w:pPr>
      <w:r w:rsidRPr="002C73DB">
        <w:rPr>
          <w:rFonts w:ascii="Comic Sans MS" w:hAnsi="Comic Sans MS"/>
          <w:sz w:val="24"/>
          <w:szCs w:val="24"/>
        </w:rPr>
        <w:br/>
      </w:r>
    </w:p>
    <w:sectPr w:rsidR="00B80DA2" w:rsidRPr="002C73DB" w:rsidSect="00E731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C8F"/>
    <w:multiLevelType w:val="hybridMultilevel"/>
    <w:tmpl w:val="E68A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F33D6"/>
    <w:multiLevelType w:val="hybridMultilevel"/>
    <w:tmpl w:val="CCC08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C1A12"/>
    <w:multiLevelType w:val="hybridMultilevel"/>
    <w:tmpl w:val="95CC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5F48"/>
    <w:multiLevelType w:val="hybridMultilevel"/>
    <w:tmpl w:val="16426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CC35AE"/>
    <w:multiLevelType w:val="hybridMultilevel"/>
    <w:tmpl w:val="4F749594"/>
    <w:lvl w:ilvl="0" w:tplc="17FC622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A6956"/>
    <w:multiLevelType w:val="multilevel"/>
    <w:tmpl w:val="C1A4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B0478"/>
    <w:multiLevelType w:val="hybridMultilevel"/>
    <w:tmpl w:val="A772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33D85"/>
    <w:multiLevelType w:val="hybridMultilevel"/>
    <w:tmpl w:val="E2AECC88"/>
    <w:lvl w:ilvl="0" w:tplc="A3AC668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20500"/>
    <w:multiLevelType w:val="hybridMultilevel"/>
    <w:tmpl w:val="1434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60129"/>
    <w:multiLevelType w:val="hybridMultilevel"/>
    <w:tmpl w:val="CBE6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E5C06"/>
    <w:multiLevelType w:val="hybridMultilevel"/>
    <w:tmpl w:val="5CA2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A2"/>
    <w:rsid w:val="00013B9F"/>
    <w:rsid w:val="000523B0"/>
    <w:rsid w:val="00096A76"/>
    <w:rsid w:val="000C4ACD"/>
    <w:rsid w:val="000D51D7"/>
    <w:rsid w:val="0013753A"/>
    <w:rsid w:val="00172670"/>
    <w:rsid w:val="001E2F1C"/>
    <w:rsid w:val="00207DF0"/>
    <w:rsid w:val="00225611"/>
    <w:rsid w:val="00282E8D"/>
    <w:rsid w:val="00297162"/>
    <w:rsid w:val="002C73DB"/>
    <w:rsid w:val="00353F2B"/>
    <w:rsid w:val="00364C62"/>
    <w:rsid w:val="00385F0D"/>
    <w:rsid w:val="004330AA"/>
    <w:rsid w:val="00475714"/>
    <w:rsid w:val="005915CB"/>
    <w:rsid w:val="005A554E"/>
    <w:rsid w:val="005E0EB8"/>
    <w:rsid w:val="00654BDD"/>
    <w:rsid w:val="00677F32"/>
    <w:rsid w:val="00682EB7"/>
    <w:rsid w:val="007C1077"/>
    <w:rsid w:val="00873BE3"/>
    <w:rsid w:val="008D73B8"/>
    <w:rsid w:val="00932F0B"/>
    <w:rsid w:val="00967E1D"/>
    <w:rsid w:val="009C11FD"/>
    <w:rsid w:val="009F2BE4"/>
    <w:rsid w:val="009F3605"/>
    <w:rsid w:val="00A66E4A"/>
    <w:rsid w:val="00B024A0"/>
    <w:rsid w:val="00B80DA2"/>
    <w:rsid w:val="00B91B8F"/>
    <w:rsid w:val="00BA7D10"/>
    <w:rsid w:val="00BE465B"/>
    <w:rsid w:val="00BF04FB"/>
    <w:rsid w:val="00C026A4"/>
    <w:rsid w:val="00C07D76"/>
    <w:rsid w:val="00C14363"/>
    <w:rsid w:val="00C91C4A"/>
    <w:rsid w:val="00CB797A"/>
    <w:rsid w:val="00CD426B"/>
    <w:rsid w:val="00CD4E0F"/>
    <w:rsid w:val="00CF2470"/>
    <w:rsid w:val="00D05B70"/>
    <w:rsid w:val="00D263EF"/>
    <w:rsid w:val="00D3342A"/>
    <w:rsid w:val="00D90DEB"/>
    <w:rsid w:val="00E0705A"/>
    <w:rsid w:val="00E731F9"/>
    <w:rsid w:val="00EA711A"/>
    <w:rsid w:val="00F91CDB"/>
    <w:rsid w:val="00FE066C"/>
    <w:rsid w:val="00FE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1FB35-A6D9-42F4-A9AF-8A90B0D9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E4A"/>
    <w:pPr>
      <w:ind w:left="720"/>
      <w:contextualSpacing/>
    </w:pPr>
  </w:style>
  <w:style w:type="character" w:styleId="Hyperlink">
    <w:name w:val="Hyperlink"/>
    <w:basedOn w:val="DefaultParagraphFont"/>
    <w:uiPriority w:val="99"/>
    <w:unhideWhenUsed/>
    <w:rsid w:val="00297162"/>
    <w:rPr>
      <w:color w:val="0000FF" w:themeColor="hyperlink"/>
      <w:u w:val="single"/>
    </w:rPr>
  </w:style>
  <w:style w:type="character" w:styleId="Strong">
    <w:name w:val="Strong"/>
    <w:basedOn w:val="DefaultParagraphFont"/>
    <w:uiPriority w:val="22"/>
    <w:qFormat/>
    <w:rsid w:val="00CD426B"/>
    <w:rPr>
      <w:b/>
      <w:bCs/>
    </w:rPr>
  </w:style>
  <w:style w:type="paragraph" w:styleId="NormalWeb">
    <w:name w:val="Normal (Web)"/>
    <w:basedOn w:val="Normal"/>
    <w:uiPriority w:val="99"/>
    <w:semiHidden/>
    <w:unhideWhenUsed/>
    <w:rsid w:val="00CD426B"/>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7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1A"/>
    <w:rPr>
      <w:rFonts w:ascii="Tahoma" w:hAnsi="Tahoma" w:cs="Tahoma"/>
      <w:sz w:val="16"/>
      <w:szCs w:val="16"/>
    </w:rPr>
  </w:style>
  <w:style w:type="character" w:styleId="HTMLCite">
    <w:name w:val="HTML Cite"/>
    <w:basedOn w:val="DefaultParagraphFont"/>
    <w:uiPriority w:val="99"/>
    <w:semiHidden/>
    <w:unhideWhenUsed/>
    <w:rsid w:val="00CB797A"/>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0512">
      <w:bodyDiv w:val="1"/>
      <w:marLeft w:val="0"/>
      <w:marRight w:val="0"/>
      <w:marTop w:val="0"/>
      <w:marBottom w:val="0"/>
      <w:divBdr>
        <w:top w:val="none" w:sz="0" w:space="0" w:color="auto"/>
        <w:left w:val="none" w:sz="0" w:space="0" w:color="auto"/>
        <w:bottom w:val="none" w:sz="0" w:space="0" w:color="auto"/>
        <w:right w:val="none" w:sz="0" w:space="0" w:color="auto"/>
      </w:divBdr>
      <w:divsChild>
        <w:div w:id="1921132303">
          <w:marLeft w:val="0"/>
          <w:marRight w:val="0"/>
          <w:marTop w:val="1400"/>
          <w:marBottom w:val="0"/>
          <w:divBdr>
            <w:top w:val="none" w:sz="0" w:space="0" w:color="auto"/>
            <w:left w:val="none" w:sz="0" w:space="0" w:color="auto"/>
            <w:bottom w:val="none" w:sz="0" w:space="0" w:color="auto"/>
            <w:right w:val="none" w:sz="0" w:space="0" w:color="auto"/>
          </w:divBdr>
          <w:divsChild>
            <w:div w:id="1679961851">
              <w:marLeft w:val="0"/>
              <w:marRight w:val="0"/>
              <w:marTop w:val="0"/>
              <w:marBottom w:val="0"/>
              <w:divBdr>
                <w:top w:val="none" w:sz="0" w:space="0" w:color="auto"/>
                <w:left w:val="none" w:sz="0" w:space="0" w:color="auto"/>
                <w:bottom w:val="none" w:sz="0" w:space="0" w:color="auto"/>
                <w:right w:val="none" w:sz="0" w:space="0" w:color="auto"/>
              </w:divBdr>
              <w:divsChild>
                <w:div w:id="326396494">
                  <w:marLeft w:val="0"/>
                  <w:marRight w:val="0"/>
                  <w:marTop w:val="0"/>
                  <w:marBottom w:val="0"/>
                  <w:divBdr>
                    <w:top w:val="none" w:sz="0" w:space="0" w:color="auto"/>
                    <w:left w:val="none" w:sz="0" w:space="0" w:color="auto"/>
                    <w:bottom w:val="none" w:sz="0" w:space="0" w:color="auto"/>
                    <w:right w:val="none" w:sz="0" w:space="0" w:color="auto"/>
                  </w:divBdr>
                  <w:divsChild>
                    <w:div w:id="753278598">
                      <w:marLeft w:val="0"/>
                      <w:marRight w:val="0"/>
                      <w:marTop w:val="0"/>
                      <w:marBottom w:val="0"/>
                      <w:divBdr>
                        <w:top w:val="none" w:sz="0" w:space="0" w:color="auto"/>
                        <w:left w:val="none" w:sz="0" w:space="0" w:color="auto"/>
                        <w:bottom w:val="none" w:sz="0" w:space="0" w:color="auto"/>
                        <w:right w:val="none" w:sz="0" w:space="0" w:color="auto"/>
                      </w:divBdr>
                      <w:divsChild>
                        <w:div w:id="454450507">
                          <w:marLeft w:val="0"/>
                          <w:marRight w:val="0"/>
                          <w:marTop w:val="0"/>
                          <w:marBottom w:val="0"/>
                          <w:divBdr>
                            <w:top w:val="none" w:sz="0" w:space="0" w:color="auto"/>
                            <w:left w:val="none" w:sz="0" w:space="0" w:color="auto"/>
                            <w:bottom w:val="none" w:sz="0" w:space="0" w:color="auto"/>
                            <w:right w:val="none" w:sz="0" w:space="0" w:color="auto"/>
                          </w:divBdr>
                          <w:divsChild>
                            <w:div w:id="1960842155">
                              <w:marLeft w:val="0"/>
                              <w:marRight w:val="0"/>
                              <w:marTop w:val="0"/>
                              <w:marBottom w:val="2000"/>
                              <w:divBdr>
                                <w:top w:val="none" w:sz="0" w:space="0" w:color="auto"/>
                                <w:left w:val="none" w:sz="0" w:space="0" w:color="auto"/>
                                <w:bottom w:val="none" w:sz="0" w:space="0" w:color="auto"/>
                                <w:right w:val="none" w:sz="0" w:space="0" w:color="auto"/>
                              </w:divBdr>
                              <w:divsChild>
                                <w:div w:id="1679233448">
                                  <w:marLeft w:val="0"/>
                                  <w:marRight w:val="0"/>
                                  <w:marTop w:val="0"/>
                                  <w:marBottom w:val="2000"/>
                                  <w:divBdr>
                                    <w:top w:val="none" w:sz="0" w:space="0" w:color="auto"/>
                                    <w:left w:val="none" w:sz="0" w:space="0" w:color="auto"/>
                                    <w:bottom w:val="none" w:sz="0" w:space="0" w:color="auto"/>
                                    <w:right w:val="none" w:sz="0" w:space="0" w:color="auto"/>
                                  </w:divBdr>
                                  <w:divsChild>
                                    <w:div w:id="673531808">
                                      <w:marLeft w:val="0"/>
                                      <w:marRight w:val="0"/>
                                      <w:marTop w:val="0"/>
                                      <w:marBottom w:val="0"/>
                                      <w:divBdr>
                                        <w:top w:val="none" w:sz="0" w:space="0" w:color="auto"/>
                                        <w:left w:val="none" w:sz="0" w:space="0" w:color="auto"/>
                                        <w:bottom w:val="none" w:sz="0" w:space="0" w:color="auto"/>
                                        <w:right w:val="none" w:sz="0" w:space="0" w:color="auto"/>
                                      </w:divBdr>
                                      <w:divsChild>
                                        <w:div w:id="941644157">
                                          <w:marLeft w:val="0"/>
                                          <w:marRight w:val="0"/>
                                          <w:marTop w:val="0"/>
                                          <w:marBottom w:val="0"/>
                                          <w:divBdr>
                                            <w:top w:val="none" w:sz="0" w:space="0" w:color="auto"/>
                                            <w:left w:val="none" w:sz="0" w:space="0" w:color="auto"/>
                                            <w:bottom w:val="none" w:sz="0" w:space="0" w:color="auto"/>
                                            <w:right w:val="none" w:sz="0" w:space="0" w:color="auto"/>
                                          </w:divBdr>
                                          <w:divsChild>
                                            <w:div w:id="8342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895806">
      <w:bodyDiv w:val="1"/>
      <w:marLeft w:val="0"/>
      <w:marRight w:val="0"/>
      <w:marTop w:val="0"/>
      <w:marBottom w:val="0"/>
      <w:divBdr>
        <w:top w:val="none" w:sz="0" w:space="0" w:color="auto"/>
        <w:left w:val="none" w:sz="0" w:space="0" w:color="auto"/>
        <w:bottom w:val="none" w:sz="0" w:space="0" w:color="auto"/>
        <w:right w:val="none" w:sz="0" w:space="0" w:color="auto"/>
      </w:divBdr>
      <w:divsChild>
        <w:div w:id="1285193488">
          <w:marLeft w:val="0"/>
          <w:marRight w:val="0"/>
          <w:marTop w:val="0"/>
          <w:marBottom w:val="0"/>
          <w:divBdr>
            <w:top w:val="none" w:sz="0" w:space="0" w:color="auto"/>
            <w:left w:val="none" w:sz="0" w:space="0" w:color="auto"/>
            <w:bottom w:val="none" w:sz="0" w:space="0" w:color="auto"/>
            <w:right w:val="none" w:sz="0" w:space="0" w:color="auto"/>
          </w:divBdr>
          <w:divsChild>
            <w:div w:id="1320383161">
              <w:marLeft w:val="0"/>
              <w:marRight w:val="0"/>
              <w:marTop w:val="0"/>
              <w:marBottom w:val="0"/>
              <w:divBdr>
                <w:top w:val="none" w:sz="0" w:space="0" w:color="auto"/>
                <w:left w:val="none" w:sz="0" w:space="0" w:color="auto"/>
                <w:bottom w:val="none" w:sz="0" w:space="0" w:color="auto"/>
                <w:right w:val="none" w:sz="0" w:space="0" w:color="auto"/>
              </w:divBdr>
              <w:divsChild>
                <w:div w:id="615019113">
                  <w:marLeft w:val="0"/>
                  <w:marRight w:val="0"/>
                  <w:marTop w:val="0"/>
                  <w:marBottom w:val="0"/>
                  <w:divBdr>
                    <w:top w:val="none" w:sz="0" w:space="0" w:color="auto"/>
                    <w:left w:val="none" w:sz="0" w:space="0" w:color="auto"/>
                    <w:bottom w:val="none" w:sz="0" w:space="0" w:color="auto"/>
                    <w:right w:val="none" w:sz="0" w:space="0" w:color="auto"/>
                  </w:divBdr>
                  <w:divsChild>
                    <w:div w:id="1608654311">
                      <w:marLeft w:val="0"/>
                      <w:marRight w:val="0"/>
                      <w:marTop w:val="0"/>
                      <w:marBottom w:val="0"/>
                      <w:divBdr>
                        <w:top w:val="none" w:sz="0" w:space="0" w:color="auto"/>
                        <w:left w:val="none" w:sz="0" w:space="0" w:color="auto"/>
                        <w:bottom w:val="none" w:sz="0" w:space="0" w:color="auto"/>
                        <w:right w:val="none" w:sz="0" w:space="0" w:color="auto"/>
                      </w:divBdr>
                      <w:divsChild>
                        <w:div w:id="631789106">
                          <w:marLeft w:val="0"/>
                          <w:marRight w:val="0"/>
                          <w:marTop w:val="0"/>
                          <w:marBottom w:val="0"/>
                          <w:divBdr>
                            <w:top w:val="none" w:sz="0" w:space="0" w:color="auto"/>
                            <w:left w:val="none" w:sz="0" w:space="0" w:color="auto"/>
                            <w:bottom w:val="none" w:sz="0" w:space="0" w:color="auto"/>
                            <w:right w:val="none" w:sz="0" w:space="0" w:color="auto"/>
                          </w:divBdr>
                          <w:divsChild>
                            <w:div w:id="625047721">
                              <w:marLeft w:val="0"/>
                              <w:marRight w:val="0"/>
                              <w:marTop w:val="0"/>
                              <w:marBottom w:val="0"/>
                              <w:divBdr>
                                <w:top w:val="none" w:sz="0" w:space="0" w:color="auto"/>
                                <w:left w:val="none" w:sz="0" w:space="0" w:color="auto"/>
                                <w:bottom w:val="none" w:sz="0" w:space="0" w:color="auto"/>
                                <w:right w:val="none" w:sz="0" w:space="0" w:color="auto"/>
                              </w:divBdr>
                              <w:divsChild>
                                <w:div w:id="1746104385">
                                  <w:marLeft w:val="0"/>
                                  <w:marRight w:val="0"/>
                                  <w:marTop w:val="0"/>
                                  <w:marBottom w:val="0"/>
                                  <w:divBdr>
                                    <w:top w:val="none" w:sz="0" w:space="0" w:color="auto"/>
                                    <w:left w:val="none" w:sz="0" w:space="0" w:color="auto"/>
                                    <w:bottom w:val="none" w:sz="0" w:space="0" w:color="auto"/>
                                    <w:right w:val="none" w:sz="0" w:space="0" w:color="auto"/>
                                  </w:divBdr>
                                  <w:divsChild>
                                    <w:div w:id="1298486844">
                                      <w:marLeft w:val="0"/>
                                      <w:marRight w:val="0"/>
                                      <w:marTop w:val="0"/>
                                      <w:marBottom w:val="0"/>
                                      <w:divBdr>
                                        <w:top w:val="none" w:sz="0" w:space="0" w:color="auto"/>
                                        <w:left w:val="none" w:sz="0" w:space="0" w:color="auto"/>
                                        <w:bottom w:val="none" w:sz="0" w:space="0" w:color="auto"/>
                                        <w:right w:val="none" w:sz="0" w:space="0" w:color="auto"/>
                                      </w:divBdr>
                                      <w:divsChild>
                                        <w:div w:id="1136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133654">
      <w:bodyDiv w:val="1"/>
      <w:marLeft w:val="0"/>
      <w:marRight w:val="0"/>
      <w:marTop w:val="0"/>
      <w:marBottom w:val="0"/>
      <w:divBdr>
        <w:top w:val="none" w:sz="0" w:space="0" w:color="auto"/>
        <w:left w:val="none" w:sz="0" w:space="0" w:color="auto"/>
        <w:bottom w:val="none" w:sz="0" w:space="0" w:color="auto"/>
        <w:right w:val="none" w:sz="0" w:space="0" w:color="auto"/>
      </w:divBdr>
      <w:divsChild>
        <w:div w:id="316495964">
          <w:marLeft w:val="0"/>
          <w:marRight w:val="0"/>
          <w:marTop w:val="0"/>
          <w:marBottom w:val="0"/>
          <w:divBdr>
            <w:top w:val="none" w:sz="0" w:space="0" w:color="auto"/>
            <w:left w:val="none" w:sz="0" w:space="0" w:color="auto"/>
            <w:bottom w:val="none" w:sz="0" w:space="0" w:color="auto"/>
            <w:right w:val="none" w:sz="0" w:space="0" w:color="auto"/>
          </w:divBdr>
          <w:divsChild>
            <w:div w:id="1877572627">
              <w:marLeft w:val="0"/>
              <w:marRight w:val="0"/>
              <w:marTop w:val="0"/>
              <w:marBottom w:val="0"/>
              <w:divBdr>
                <w:top w:val="none" w:sz="0" w:space="0" w:color="auto"/>
                <w:left w:val="none" w:sz="0" w:space="0" w:color="auto"/>
                <w:bottom w:val="none" w:sz="0" w:space="0" w:color="auto"/>
                <w:right w:val="none" w:sz="0" w:space="0" w:color="auto"/>
              </w:divBdr>
              <w:divsChild>
                <w:div w:id="1161308793">
                  <w:marLeft w:val="0"/>
                  <w:marRight w:val="0"/>
                  <w:marTop w:val="0"/>
                  <w:marBottom w:val="0"/>
                  <w:divBdr>
                    <w:top w:val="none" w:sz="0" w:space="0" w:color="auto"/>
                    <w:left w:val="none" w:sz="0" w:space="0" w:color="auto"/>
                    <w:bottom w:val="none" w:sz="0" w:space="0" w:color="auto"/>
                    <w:right w:val="none" w:sz="0" w:space="0" w:color="auto"/>
                  </w:divBdr>
                  <w:divsChild>
                    <w:div w:id="45376150">
                      <w:marLeft w:val="0"/>
                      <w:marRight w:val="0"/>
                      <w:marTop w:val="0"/>
                      <w:marBottom w:val="0"/>
                      <w:divBdr>
                        <w:top w:val="none" w:sz="0" w:space="0" w:color="auto"/>
                        <w:left w:val="none" w:sz="0" w:space="0" w:color="auto"/>
                        <w:bottom w:val="none" w:sz="0" w:space="0" w:color="auto"/>
                        <w:right w:val="none" w:sz="0" w:space="0" w:color="auto"/>
                      </w:divBdr>
                      <w:divsChild>
                        <w:div w:id="12365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25779">
      <w:bodyDiv w:val="1"/>
      <w:marLeft w:val="0"/>
      <w:marRight w:val="0"/>
      <w:marTop w:val="0"/>
      <w:marBottom w:val="0"/>
      <w:divBdr>
        <w:top w:val="none" w:sz="0" w:space="0" w:color="auto"/>
        <w:left w:val="none" w:sz="0" w:space="0" w:color="auto"/>
        <w:bottom w:val="none" w:sz="0" w:space="0" w:color="auto"/>
        <w:right w:val="none" w:sz="0" w:space="0" w:color="auto"/>
      </w:divBdr>
      <w:divsChild>
        <w:div w:id="415323081">
          <w:marLeft w:val="0"/>
          <w:marRight w:val="0"/>
          <w:marTop w:val="0"/>
          <w:marBottom w:val="0"/>
          <w:divBdr>
            <w:top w:val="none" w:sz="0" w:space="0" w:color="auto"/>
            <w:left w:val="none" w:sz="0" w:space="0" w:color="auto"/>
            <w:bottom w:val="none" w:sz="0" w:space="0" w:color="auto"/>
            <w:right w:val="none" w:sz="0" w:space="0" w:color="auto"/>
          </w:divBdr>
          <w:divsChild>
            <w:div w:id="1275401882">
              <w:marLeft w:val="0"/>
              <w:marRight w:val="0"/>
              <w:marTop w:val="0"/>
              <w:marBottom w:val="0"/>
              <w:divBdr>
                <w:top w:val="none" w:sz="0" w:space="0" w:color="auto"/>
                <w:left w:val="none" w:sz="0" w:space="0" w:color="auto"/>
                <w:bottom w:val="none" w:sz="0" w:space="0" w:color="auto"/>
                <w:right w:val="none" w:sz="0" w:space="0" w:color="auto"/>
              </w:divBdr>
              <w:divsChild>
                <w:div w:id="1727677890">
                  <w:marLeft w:val="0"/>
                  <w:marRight w:val="0"/>
                  <w:marTop w:val="0"/>
                  <w:marBottom w:val="0"/>
                  <w:divBdr>
                    <w:top w:val="none" w:sz="0" w:space="0" w:color="auto"/>
                    <w:left w:val="none" w:sz="0" w:space="0" w:color="auto"/>
                    <w:bottom w:val="none" w:sz="0" w:space="0" w:color="auto"/>
                    <w:right w:val="none" w:sz="0" w:space="0" w:color="auto"/>
                  </w:divBdr>
                  <w:divsChild>
                    <w:div w:id="1584072844">
                      <w:marLeft w:val="0"/>
                      <w:marRight w:val="0"/>
                      <w:marTop w:val="0"/>
                      <w:marBottom w:val="0"/>
                      <w:divBdr>
                        <w:top w:val="none" w:sz="0" w:space="0" w:color="auto"/>
                        <w:left w:val="none" w:sz="0" w:space="0" w:color="auto"/>
                        <w:bottom w:val="none" w:sz="0" w:space="0" w:color="auto"/>
                        <w:right w:val="none" w:sz="0" w:space="0" w:color="auto"/>
                      </w:divBdr>
                      <w:divsChild>
                        <w:div w:id="1535002451">
                          <w:marLeft w:val="0"/>
                          <w:marRight w:val="0"/>
                          <w:marTop w:val="0"/>
                          <w:marBottom w:val="0"/>
                          <w:divBdr>
                            <w:top w:val="none" w:sz="0" w:space="0" w:color="auto"/>
                            <w:left w:val="none" w:sz="0" w:space="0" w:color="auto"/>
                            <w:bottom w:val="none" w:sz="0" w:space="0" w:color="auto"/>
                            <w:right w:val="none" w:sz="0" w:space="0" w:color="auto"/>
                          </w:divBdr>
                          <w:divsChild>
                            <w:div w:id="1464537498">
                              <w:marLeft w:val="0"/>
                              <w:marRight w:val="0"/>
                              <w:marTop w:val="0"/>
                              <w:marBottom w:val="0"/>
                              <w:divBdr>
                                <w:top w:val="none" w:sz="0" w:space="0" w:color="auto"/>
                                <w:left w:val="none" w:sz="0" w:space="0" w:color="auto"/>
                                <w:bottom w:val="none" w:sz="0" w:space="0" w:color="auto"/>
                                <w:right w:val="none" w:sz="0" w:space="0" w:color="auto"/>
                              </w:divBdr>
                              <w:divsChild>
                                <w:div w:id="25176823">
                                  <w:marLeft w:val="0"/>
                                  <w:marRight w:val="0"/>
                                  <w:marTop w:val="0"/>
                                  <w:marBottom w:val="0"/>
                                  <w:divBdr>
                                    <w:top w:val="none" w:sz="0" w:space="0" w:color="auto"/>
                                    <w:left w:val="none" w:sz="0" w:space="0" w:color="auto"/>
                                    <w:bottom w:val="none" w:sz="0" w:space="0" w:color="auto"/>
                                    <w:right w:val="none" w:sz="0" w:space="0" w:color="auto"/>
                                  </w:divBdr>
                                  <w:divsChild>
                                    <w:div w:id="1585645105">
                                      <w:marLeft w:val="0"/>
                                      <w:marRight w:val="0"/>
                                      <w:marTop w:val="0"/>
                                      <w:marBottom w:val="0"/>
                                      <w:divBdr>
                                        <w:top w:val="none" w:sz="0" w:space="0" w:color="auto"/>
                                        <w:left w:val="none" w:sz="0" w:space="0" w:color="auto"/>
                                        <w:bottom w:val="none" w:sz="0" w:space="0" w:color="auto"/>
                                        <w:right w:val="none" w:sz="0" w:space="0" w:color="auto"/>
                                      </w:divBdr>
                                      <w:divsChild>
                                        <w:div w:id="1666205567">
                                          <w:marLeft w:val="0"/>
                                          <w:marRight w:val="0"/>
                                          <w:marTop w:val="0"/>
                                          <w:marBottom w:val="0"/>
                                          <w:divBdr>
                                            <w:top w:val="none" w:sz="0" w:space="0" w:color="auto"/>
                                            <w:left w:val="none" w:sz="0" w:space="0" w:color="auto"/>
                                            <w:bottom w:val="none" w:sz="0" w:space="0" w:color="auto"/>
                                            <w:right w:val="none" w:sz="0" w:space="0" w:color="auto"/>
                                          </w:divBdr>
                                          <w:divsChild>
                                            <w:div w:id="1327514888">
                                              <w:marLeft w:val="0"/>
                                              <w:marRight w:val="0"/>
                                              <w:marTop w:val="0"/>
                                              <w:marBottom w:val="0"/>
                                              <w:divBdr>
                                                <w:top w:val="none" w:sz="0" w:space="0" w:color="auto"/>
                                                <w:left w:val="none" w:sz="0" w:space="0" w:color="auto"/>
                                                <w:bottom w:val="none" w:sz="0" w:space="0" w:color="auto"/>
                                                <w:right w:val="none" w:sz="0" w:space="0" w:color="auto"/>
                                              </w:divBdr>
                                              <w:divsChild>
                                                <w:div w:id="1771966817">
                                                  <w:marLeft w:val="0"/>
                                                  <w:marRight w:val="0"/>
                                                  <w:marTop w:val="0"/>
                                                  <w:marBottom w:val="0"/>
                                                  <w:divBdr>
                                                    <w:top w:val="none" w:sz="0" w:space="0" w:color="auto"/>
                                                    <w:left w:val="none" w:sz="0" w:space="0" w:color="auto"/>
                                                    <w:bottom w:val="none" w:sz="0" w:space="0" w:color="auto"/>
                                                    <w:right w:val="none" w:sz="0" w:space="0" w:color="auto"/>
                                                  </w:divBdr>
                                                  <w:divsChild>
                                                    <w:div w:id="1476028176">
                                                      <w:marLeft w:val="0"/>
                                                      <w:marRight w:val="0"/>
                                                      <w:marTop w:val="0"/>
                                                      <w:marBottom w:val="0"/>
                                                      <w:divBdr>
                                                        <w:top w:val="none" w:sz="0" w:space="0" w:color="auto"/>
                                                        <w:left w:val="none" w:sz="0" w:space="0" w:color="auto"/>
                                                        <w:bottom w:val="none" w:sz="0" w:space="0" w:color="auto"/>
                                                        <w:right w:val="none" w:sz="0" w:space="0" w:color="auto"/>
                                                      </w:divBdr>
                                                      <w:divsChild>
                                                        <w:div w:id="1898782057">
                                                          <w:marLeft w:val="0"/>
                                                          <w:marRight w:val="0"/>
                                                          <w:marTop w:val="0"/>
                                                          <w:marBottom w:val="0"/>
                                                          <w:divBdr>
                                                            <w:top w:val="none" w:sz="0" w:space="0" w:color="auto"/>
                                                            <w:left w:val="none" w:sz="0" w:space="0" w:color="auto"/>
                                                            <w:bottom w:val="none" w:sz="0" w:space="0" w:color="auto"/>
                                                            <w:right w:val="none" w:sz="0" w:space="0" w:color="auto"/>
                                                          </w:divBdr>
                                                        </w:div>
                                                        <w:div w:id="16795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gov.uk/cias" TargetMode="External"/><Relationship Id="rId13" Type="http://schemas.openxmlformats.org/officeDocument/2006/relationships/hyperlink" Target="http://www.edwardstrust.org" TargetMode="External"/><Relationship Id="rId3" Type="http://schemas.openxmlformats.org/officeDocument/2006/relationships/styles" Target="styles.xml"/><Relationship Id="rId7" Type="http://schemas.openxmlformats.org/officeDocument/2006/relationships/hyperlink" Target="mailto:senparentpartnership@birmingham.gov.uk" TargetMode="External"/><Relationship Id="rId12" Type="http://schemas.openxmlformats.org/officeDocument/2006/relationships/hyperlink" Target="http://www.barnardo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v.uk/find-sure-start-childrens-centre" TargetMode="External"/><Relationship Id="rId5" Type="http://schemas.openxmlformats.org/officeDocument/2006/relationships/webSettings" Target="webSettings.xml"/><Relationship Id="rId15" Type="http://schemas.openxmlformats.org/officeDocument/2006/relationships/hyperlink" Target="https://www.birmingham.gov.uk/info/50034/special_educational_needs_or_disabilities" TargetMode="External"/><Relationship Id="rId10" Type="http://schemas.openxmlformats.org/officeDocument/2006/relationships/hyperlink" Target="http://www.youngminds.org.uk/for_parents" TargetMode="External"/><Relationship Id="rId4" Type="http://schemas.openxmlformats.org/officeDocument/2006/relationships/settings" Target="settings.xml"/><Relationship Id="rId9" Type="http://schemas.openxmlformats.org/officeDocument/2006/relationships/hyperlink" Target="mailto:a2eNorth@birmingham.gov.uk" TargetMode="External"/><Relationship Id="rId14" Type="http://schemas.openxmlformats.org/officeDocument/2006/relationships/hyperlink" Target="mailto:dmin@edward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DDE4-B19E-41C9-9962-045C384D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SREADING</dc:creator>
  <cp:lastModifiedBy>Lee Davis</cp:lastModifiedBy>
  <cp:revision>2</cp:revision>
  <cp:lastPrinted>2017-06-04T12:22:00Z</cp:lastPrinted>
  <dcterms:created xsi:type="dcterms:W3CDTF">2017-10-16T14:20:00Z</dcterms:created>
  <dcterms:modified xsi:type="dcterms:W3CDTF">2017-10-16T14:20:00Z</dcterms:modified>
</cp:coreProperties>
</file>